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1264" w:type="dxa"/>
        <w:tblInd w:w="-1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64"/>
      </w:tblGrid>
      <w:tr w:rsidR="00906864" w:rsidTr="00DD730E">
        <w:trPr>
          <w:trHeight w:val="15698"/>
        </w:trPr>
        <w:tc>
          <w:tcPr>
            <w:tcW w:w="112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tbl>
            <w:tblPr>
              <w:tblpPr w:leftFromText="180" w:rightFromText="180" w:horzAnchor="margin" w:tblpXSpec="center" w:tblpY="326"/>
              <w:tblOverlap w:val="never"/>
              <w:bidiVisual/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30"/>
              <w:gridCol w:w="2880"/>
              <w:gridCol w:w="3430"/>
            </w:tblGrid>
            <w:tr w:rsidR="00906864" w:rsidTr="00C544D7">
              <w:trPr>
                <w:trHeight w:val="1440"/>
              </w:trPr>
              <w:tc>
                <w:tcPr>
                  <w:tcW w:w="3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06864" w:rsidRPr="008D3A97" w:rsidRDefault="00906864" w:rsidP="00C544D7">
                  <w:pPr>
                    <w:pStyle w:val="Heading3"/>
                    <w:bidi/>
                    <w:rPr>
                      <w:rFonts w:cs="Zanest _ Govar"/>
                      <w:sz w:val="32"/>
                      <w:szCs w:val="32"/>
                      <w:rtl/>
                      <w:lang w:bidi="ar-IQ"/>
                    </w:rPr>
                  </w:pPr>
                  <w:r w:rsidRPr="008D3A97">
                    <w:rPr>
                      <w:rFonts w:cs="Zanest _ Govar" w:hint="cs"/>
                      <w:sz w:val="32"/>
                      <w:szCs w:val="32"/>
                      <w:rtl/>
                      <w:lang w:bidi="ar-IQ"/>
                    </w:rPr>
                    <w:t>حكومةتا هةريَما كوردستانىَ - عيَراق</w:t>
                  </w:r>
                </w:p>
                <w:p w:rsidR="00906864" w:rsidRPr="00361789" w:rsidRDefault="00906864" w:rsidP="00C544D7">
                  <w:pPr>
                    <w:pStyle w:val="Header"/>
                    <w:jc w:val="both"/>
                    <w:rPr>
                      <w:rFonts w:cs="Zanest _ Govar"/>
                      <w:sz w:val="26"/>
                      <w:szCs w:val="26"/>
                      <w:rtl/>
                      <w:lang w:bidi="ar-IQ"/>
                    </w:rPr>
                  </w:pPr>
                  <w:r w:rsidRPr="00361789">
                    <w:rPr>
                      <w:rFonts w:cs="Zanest _ Govar" w:hint="cs"/>
                      <w:sz w:val="28"/>
                      <w:szCs w:val="28"/>
                      <w:rtl/>
                      <w:lang w:bidi="ar-IQ"/>
                    </w:rPr>
                    <w:t>وةزارةتا خويَندنا بالاَ وتويَذينةوةيا زانستى</w:t>
                  </w:r>
                </w:p>
                <w:p w:rsidR="00906864" w:rsidRPr="00361789" w:rsidRDefault="00906864" w:rsidP="00C544D7">
                  <w:pPr>
                    <w:pStyle w:val="Header"/>
                    <w:jc w:val="both"/>
                    <w:rPr>
                      <w:rFonts w:cs="Zanest _ Govar"/>
                      <w:sz w:val="28"/>
                      <w:szCs w:val="28"/>
                      <w:rtl/>
                      <w:lang w:bidi="ar-IQ"/>
                    </w:rPr>
                  </w:pPr>
                  <w:r w:rsidRPr="00361789">
                    <w:rPr>
                      <w:rFonts w:cs="Zanest _ Govar" w:hint="cs"/>
                      <w:sz w:val="28"/>
                      <w:szCs w:val="28"/>
                      <w:rtl/>
                      <w:lang w:bidi="ar-IQ"/>
                    </w:rPr>
                    <w:t>سةروكاتيا زانكوَيا دهوَك</w:t>
                  </w:r>
                </w:p>
                <w:p w:rsidR="00906864" w:rsidRPr="007D3DB5" w:rsidRDefault="00906864" w:rsidP="00C544D7">
                  <w:pPr>
                    <w:pStyle w:val="Header"/>
                    <w:jc w:val="both"/>
                    <w:rPr>
                      <w:rFonts w:cs="K_hjmearok"/>
                      <w:rtl/>
                      <w:lang w:bidi="ar-IQ"/>
                    </w:rPr>
                  </w:pPr>
                  <w:r w:rsidRPr="00361789">
                    <w:rPr>
                      <w:rFonts w:cs="Zanest _ Govar" w:hint="cs"/>
                      <w:sz w:val="28"/>
                      <w:szCs w:val="28"/>
                      <w:rtl/>
                      <w:lang w:bidi="ar-IQ"/>
                    </w:rPr>
                    <w:t>ريَظةبةريا ثلان دانان و ديف ضوون و ئامار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06864" w:rsidRDefault="00906864" w:rsidP="00C544D7">
                  <w:pPr>
                    <w:rPr>
                      <w:rFonts w:cs="K_hjmearok"/>
                      <w:rtl/>
                      <w:lang w:bidi="ar-IQ"/>
                    </w:rPr>
                  </w:pPr>
                  <w:r>
                    <w:rPr>
                      <w:rFonts w:cs="K_hjmearok"/>
                      <w:noProof/>
                      <w:sz w:val="22"/>
                      <w:szCs w:val="22"/>
                      <w:rtl/>
                    </w:rPr>
                    <w:drawing>
                      <wp:anchor distT="0" distB="0" distL="114300" distR="114300" simplePos="0" relativeHeight="251660288" behindDoc="0" locked="0" layoutInCell="1" allowOverlap="1" wp14:anchorId="550C60B3" wp14:editId="56E69CE6">
                        <wp:simplePos x="0" y="0"/>
                        <wp:positionH relativeFrom="column">
                          <wp:posOffset>264804</wp:posOffset>
                        </wp:positionH>
                        <wp:positionV relativeFrom="paragraph">
                          <wp:posOffset>35453</wp:posOffset>
                        </wp:positionV>
                        <wp:extent cx="792051" cy="888642"/>
                        <wp:effectExtent l="0" t="0" r="0" b="0"/>
                        <wp:wrapNone/>
                        <wp:docPr id="2" name="Picture 2" descr="2009_LOGO+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2009_LOGO+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 l="9648" t="3300" r="11172" b="152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4068" cy="8909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906864" w:rsidRDefault="00906864" w:rsidP="00C544D7">
                  <w:pPr>
                    <w:rPr>
                      <w:rFonts w:cs="K_hjmearok"/>
                      <w:rtl/>
                      <w:lang w:bidi="ar-IQ"/>
                    </w:rPr>
                  </w:pPr>
                </w:p>
                <w:p w:rsidR="00906864" w:rsidRDefault="00906864" w:rsidP="00C544D7">
                  <w:pPr>
                    <w:rPr>
                      <w:rFonts w:cs="K_hjmearok"/>
                      <w:rtl/>
                      <w:lang w:bidi="ar-IQ"/>
                    </w:rPr>
                  </w:pPr>
                </w:p>
                <w:p w:rsidR="00906864" w:rsidRPr="007D3DB5" w:rsidRDefault="00906864" w:rsidP="00C544D7">
                  <w:pPr>
                    <w:pStyle w:val="Header"/>
                    <w:rPr>
                      <w:rFonts w:cs="K_hjmearok"/>
                      <w:rtl/>
                      <w:lang w:bidi="ar-IQ"/>
                    </w:rPr>
                  </w:pPr>
                </w:p>
              </w:tc>
              <w:tc>
                <w:tcPr>
                  <w:tcW w:w="3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06864" w:rsidRPr="007D3DB5" w:rsidRDefault="00906864" w:rsidP="00C544D7">
                  <w:pPr>
                    <w:pStyle w:val="Header"/>
                    <w:jc w:val="right"/>
                    <w:rPr>
                      <w:rFonts w:cs="K_hjmearok"/>
                      <w:sz w:val="30"/>
                      <w:szCs w:val="30"/>
                      <w:rtl/>
                      <w:lang w:bidi="ar-IQ"/>
                    </w:rPr>
                  </w:pPr>
                  <w:r w:rsidRPr="007D3DB5">
                    <w:rPr>
                      <w:rtl/>
                      <w:lang w:bidi="ar-IQ"/>
                    </w:rPr>
                    <w:t>حكومة اقليم كوردستان</w:t>
                  </w:r>
                  <w:r w:rsidRPr="007D3DB5">
                    <w:rPr>
                      <w:rFonts w:hint="cs"/>
                      <w:rtl/>
                      <w:lang w:bidi="ar-IQ"/>
                    </w:rPr>
                    <w:t xml:space="preserve"> - العراق</w:t>
                  </w:r>
                </w:p>
                <w:p w:rsidR="00906864" w:rsidRPr="007D3DB5" w:rsidRDefault="00906864" w:rsidP="00C544D7">
                  <w:pPr>
                    <w:pStyle w:val="Header"/>
                    <w:jc w:val="right"/>
                    <w:rPr>
                      <w:rFonts w:cs="K_hjmearok"/>
                      <w:sz w:val="30"/>
                      <w:szCs w:val="30"/>
                      <w:rtl/>
                      <w:lang w:bidi="ar-IQ"/>
                    </w:rPr>
                  </w:pPr>
                  <w:r w:rsidRPr="007D3DB5">
                    <w:rPr>
                      <w:rFonts w:hint="cs"/>
                      <w:rtl/>
                      <w:lang w:bidi="ar-IQ"/>
                    </w:rPr>
                    <w:t>وزارة التعليم العالي والبحث العلمي</w:t>
                  </w:r>
                </w:p>
                <w:p w:rsidR="00906864" w:rsidRPr="007D3DB5" w:rsidRDefault="00906864" w:rsidP="00C544D7">
                  <w:pPr>
                    <w:pStyle w:val="Header"/>
                    <w:jc w:val="right"/>
                    <w:rPr>
                      <w:rtl/>
                      <w:lang w:bidi="ar-IQ"/>
                    </w:rPr>
                  </w:pPr>
                  <w:r w:rsidRPr="007D3DB5">
                    <w:rPr>
                      <w:rFonts w:hint="cs"/>
                      <w:rtl/>
                      <w:lang w:bidi="ar-IQ"/>
                    </w:rPr>
                    <w:t>رئاسة جامعة دهوك</w:t>
                  </w:r>
                </w:p>
                <w:p w:rsidR="00906864" w:rsidRPr="007D3DB5" w:rsidRDefault="00906864" w:rsidP="00C544D7">
                  <w:pPr>
                    <w:pStyle w:val="Header"/>
                    <w:jc w:val="right"/>
                    <w:rPr>
                      <w:rFonts w:cs="K_hjmearok"/>
                      <w:rtl/>
                      <w:lang w:bidi="ar-IQ"/>
                    </w:rPr>
                  </w:pPr>
                  <w:r w:rsidRPr="007D3DB5">
                    <w:rPr>
                      <w:rFonts w:hint="cs"/>
                      <w:rtl/>
                      <w:lang w:bidi="ar-IQ"/>
                    </w:rPr>
                    <w:t>مديرية التخطيط والمتابعة والإحصاء</w:t>
                  </w:r>
                </w:p>
              </w:tc>
            </w:tr>
            <w:tr w:rsidR="00906864" w:rsidTr="00C544D7">
              <w:trPr>
                <w:trHeight w:val="802"/>
              </w:trPr>
              <w:tc>
                <w:tcPr>
                  <w:tcW w:w="9740" w:type="dxa"/>
                  <w:gridSpan w:val="3"/>
                  <w:tcBorders>
                    <w:top w:val="nil"/>
                    <w:bottom w:val="single" w:sz="4" w:space="0" w:color="auto"/>
                  </w:tcBorders>
                </w:tcPr>
                <w:p w:rsidR="00906864" w:rsidRPr="007D3DB5" w:rsidRDefault="00906864" w:rsidP="00C544D7">
                  <w:pPr>
                    <w:pStyle w:val="Header"/>
                    <w:rPr>
                      <w:rFonts w:cs="K_hjmearok"/>
                      <w:sz w:val="2"/>
                      <w:szCs w:val="2"/>
                      <w:rtl/>
                      <w:lang w:bidi="ar-IQ"/>
                    </w:rPr>
                  </w:pPr>
                </w:p>
                <w:p w:rsidR="00906864" w:rsidRPr="007D3DB5" w:rsidRDefault="00906864" w:rsidP="00C544D7">
                  <w:pPr>
                    <w:pStyle w:val="Header"/>
                    <w:bidi w:val="0"/>
                    <w:jc w:val="center"/>
                    <w:rPr>
                      <w:rFonts w:cs="K_hjmearok"/>
                      <w:lang w:bidi="ar-IQ"/>
                    </w:rPr>
                  </w:pPr>
                  <w:r w:rsidRPr="007D3DB5">
                    <w:rPr>
                      <w:rFonts w:cs="K_hjmearok"/>
                      <w:sz w:val="22"/>
                      <w:szCs w:val="22"/>
                      <w:lang w:bidi="ar-IQ"/>
                    </w:rPr>
                    <w:t xml:space="preserve">Kurdistan Regional Government – </w:t>
                  </w:r>
                  <w:smartTag w:uri="urn:schemas-microsoft-com:office:smarttags" w:element="place">
                    <w:smartTag w:uri="urn:schemas-microsoft-com:office:smarttags" w:element="country-region">
                      <w:r w:rsidRPr="007D3DB5">
                        <w:rPr>
                          <w:rFonts w:cs="K_hjmearok"/>
                          <w:sz w:val="22"/>
                          <w:szCs w:val="22"/>
                          <w:lang w:bidi="ar-IQ"/>
                        </w:rPr>
                        <w:t>Iraq</w:t>
                      </w:r>
                    </w:smartTag>
                  </w:smartTag>
                </w:p>
                <w:p w:rsidR="00906864" w:rsidRPr="007D3DB5" w:rsidRDefault="00906864" w:rsidP="00C544D7">
                  <w:pPr>
                    <w:pStyle w:val="Header"/>
                    <w:bidi w:val="0"/>
                    <w:jc w:val="center"/>
                    <w:rPr>
                      <w:rFonts w:cs="K_hjmearok"/>
                      <w:lang w:bidi="ar-IQ"/>
                    </w:rPr>
                  </w:pPr>
                  <w:r w:rsidRPr="007D3DB5">
                    <w:rPr>
                      <w:rFonts w:cs="K_hjmearok"/>
                      <w:sz w:val="22"/>
                      <w:szCs w:val="22"/>
                      <w:lang w:bidi="ar-IQ"/>
                    </w:rPr>
                    <w:t xml:space="preserve">Ministry of Higher Education &amp; Scientific Research, </w:t>
                  </w:r>
                  <w:smartTag w:uri="urn:schemas-microsoft-com:office:smarttags" w:element="place">
                    <w:smartTag w:uri="urn:schemas-microsoft-com:office:smarttags" w:element="PlaceType">
                      <w:r w:rsidRPr="007D3DB5">
                        <w:rPr>
                          <w:rFonts w:cs="K_hjmearok"/>
                          <w:sz w:val="22"/>
                          <w:szCs w:val="22"/>
                          <w:lang w:bidi="ar-IQ"/>
                        </w:rPr>
                        <w:t>University</w:t>
                      </w:r>
                    </w:smartTag>
                    <w:r w:rsidRPr="007D3DB5">
                      <w:rPr>
                        <w:rFonts w:cs="K_hjmearok"/>
                        <w:sz w:val="22"/>
                        <w:szCs w:val="22"/>
                        <w:lang w:bidi="ar-IQ"/>
                      </w:rPr>
                      <w:t xml:space="preserve"> of </w:t>
                    </w:r>
                    <w:proofErr w:type="spellStart"/>
                    <w:smartTag w:uri="urn:schemas-microsoft-com:office:smarttags" w:element="PlaceName">
                      <w:r w:rsidRPr="007D3DB5">
                        <w:rPr>
                          <w:rFonts w:cs="K_hjmearok"/>
                          <w:sz w:val="22"/>
                          <w:szCs w:val="22"/>
                          <w:lang w:bidi="ar-IQ"/>
                        </w:rPr>
                        <w:t>Duhok</w:t>
                      </w:r>
                    </w:smartTag>
                  </w:smartTag>
                  <w:proofErr w:type="spellEnd"/>
                </w:p>
                <w:p w:rsidR="00906864" w:rsidRPr="007D3DB5" w:rsidRDefault="00906864" w:rsidP="00C544D7">
                  <w:pPr>
                    <w:pStyle w:val="Header"/>
                    <w:bidi w:val="0"/>
                    <w:jc w:val="center"/>
                    <w:rPr>
                      <w:rFonts w:cs="K_hjmearok"/>
                      <w:noProof/>
                    </w:rPr>
                  </w:pPr>
                  <w:r w:rsidRPr="007D3DB5">
                    <w:rPr>
                      <w:rFonts w:cs="K_hjmearok"/>
                      <w:b/>
                      <w:bCs/>
                      <w:noProof/>
                      <w:sz w:val="22"/>
                      <w:szCs w:val="22"/>
                    </w:rPr>
                    <w:t>Directorate of Planning , Follow-up &amp; Statistics</w:t>
                  </w:r>
                </w:p>
              </w:tc>
            </w:tr>
          </w:tbl>
          <w:p w:rsidR="00906864" w:rsidRDefault="00906864" w:rsidP="00C544D7">
            <w:pPr>
              <w:bidi/>
            </w:pPr>
          </w:p>
          <w:p w:rsidR="00906864" w:rsidRDefault="00906864" w:rsidP="00C544D7">
            <w:pPr>
              <w:bidi/>
            </w:pPr>
          </w:p>
          <w:p w:rsidR="00906864" w:rsidRDefault="00906864" w:rsidP="00C544D7">
            <w:pPr>
              <w:bidi/>
            </w:pPr>
          </w:p>
          <w:p w:rsidR="00906864" w:rsidRDefault="00906864" w:rsidP="00C544D7">
            <w:pPr>
              <w:bidi/>
            </w:pPr>
          </w:p>
          <w:p w:rsidR="00906864" w:rsidRDefault="00906864" w:rsidP="00C544D7">
            <w:pPr>
              <w:bidi/>
            </w:pPr>
          </w:p>
          <w:p w:rsidR="00906864" w:rsidRDefault="00906864" w:rsidP="00C544D7">
            <w:pPr>
              <w:bidi/>
            </w:pPr>
          </w:p>
          <w:p w:rsidR="00906864" w:rsidRDefault="00906864" w:rsidP="00C544D7">
            <w:pPr>
              <w:bidi/>
            </w:pPr>
          </w:p>
          <w:p w:rsidR="00906864" w:rsidRDefault="00906864" w:rsidP="00C544D7">
            <w:pPr>
              <w:bidi/>
            </w:pPr>
          </w:p>
          <w:p w:rsidR="00906864" w:rsidRDefault="00906864" w:rsidP="00C544D7">
            <w:pPr>
              <w:bidi/>
            </w:pPr>
          </w:p>
          <w:p w:rsidR="00906864" w:rsidRDefault="00906864" w:rsidP="00C544D7">
            <w:pPr>
              <w:bidi/>
            </w:pPr>
          </w:p>
          <w:p w:rsidR="00906864" w:rsidRDefault="00906864" w:rsidP="00C544D7">
            <w:pPr>
              <w:bidi/>
              <w:rPr>
                <w:rtl/>
              </w:rPr>
            </w:pPr>
          </w:p>
          <w:tbl>
            <w:tblPr>
              <w:tblpPr w:leftFromText="180" w:rightFromText="180" w:vertAnchor="page" w:horzAnchor="margin" w:tblpXSpec="center" w:tblpY="3754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34"/>
              <w:gridCol w:w="4497"/>
              <w:gridCol w:w="1863"/>
              <w:gridCol w:w="3229"/>
            </w:tblGrid>
            <w:tr w:rsidR="002F1F4B" w:rsidRPr="007367EB" w:rsidTr="00FA016B">
              <w:trPr>
                <w:trHeight w:val="1264"/>
              </w:trPr>
              <w:tc>
                <w:tcPr>
                  <w:tcW w:w="9623" w:type="dxa"/>
                  <w:gridSpan w:val="4"/>
                  <w:shd w:val="clear" w:color="auto" w:fill="BFBFBF"/>
                </w:tcPr>
                <w:p w:rsidR="002F1F4B" w:rsidRPr="00361789" w:rsidRDefault="002F1F4B" w:rsidP="002F1F4B">
                  <w:pPr>
                    <w:bidi/>
                    <w:jc w:val="center"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361789">
                    <w:rPr>
                      <w:rFonts w:cs="Zanest _ Govar" w:hint="cs"/>
                      <w:sz w:val="32"/>
                      <w:szCs w:val="32"/>
                      <w:rtl/>
                    </w:rPr>
                    <w:t xml:space="preserve">فورما ثيَزانينيَن ماموستاييَن زانكويىَ </w:t>
                  </w:r>
                  <w:r w:rsidRPr="00361789">
                    <w:rPr>
                      <w:rFonts w:cs="Zanest _ Govar"/>
                      <w:sz w:val="32"/>
                      <w:szCs w:val="32"/>
                    </w:rPr>
                    <w:t xml:space="preserve"> (  </w:t>
                  </w:r>
                  <w:proofErr w:type="spellStart"/>
                  <w:r w:rsidRPr="00361789">
                    <w:rPr>
                      <w:rFonts w:cs="Zanest _ Govar"/>
                      <w:sz w:val="32"/>
                      <w:szCs w:val="32"/>
                    </w:rPr>
                    <w:t>c.v</w:t>
                  </w:r>
                  <w:proofErr w:type="spellEnd"/>
                  <w:r w:rsidRPr="00361789">
                    <w:rPr>
                      <w:rFonts w:cs="Zanest _ Govar"/>
                      <w:sz w:val="32"/>
                      <w:szCs w:val="32"/>
                    </w:rPr>
                    <w:t xml:space="preserve"> ) </w:t>
                  </w:r>
                </w:p>
                <w:p w:rsidR="00FD17BC" w:rsidRDefault="002F1F4B" w:rsidP="005E52FB">
                  <w:pPr>
                    <w:bidi/>
                    <w:jc w:val="center"/>
                    <w:rPr>
                      <w:rFonts w:cs="Zanest _ Govar" w:hint="cs"/>
                      <w:sz w:val="28"/>
                      <w:szCs w:val="28"/>
                      <w:rtl/>
                      <w:lang w:bidi="ar-IQ"/>
                    </w:rPr>
                  </w:pPr>
                  <w:r w:rsidRPr="00361789">
                    <w:rPr>
                      <w:rFonts w:cs="Zanest _ Govar" w:hint="cs"/>
                      <w:sz w:val="28"/>
                      <w:szCs w:val="28"/>
                      <w:rtl/>
                    </w:rPr>
                    <w:t xml:space="preserve">(استمارة معلومات </w:t>
                  </w:r>
                  <w:r w:rsidRPr="00361789">
                    <w:rPr>
                      <w:rFonts w:ascii="Arabic Typesetting" w:hAnsi="Arabic Typesetting" w:cs="Arabic Typesetting"/>
                      <w:sz w:val="28"/>
                      <w:szCs w:val="28"/>
                      <w:rtl/>
                    </w:rPr>
                    <w:t>اساتذة</w:t>
                  </w:r>
                  <w:r w:rsidRPr="00361789">
                    <w:rPr>
                      <w:rFonts w:cs="Zanest _ Govar" w:hint="cs"/>
                      <w:sz w:val="28"/>
                      <w:szCs w:val="28"/>
                      <w:rtl/>
                    </w:rPr>
                    <w:t xml:space="preserve"> الجامعة) (</w:t>
                  </w:r>
                  <w:proofErr w:type="spellStart"/>
                  <w:r w:rsidRPr="00361789">
                    <w:rPr>
                      <w:rFonts w:cs="Zanest _ Govar"/>
                      <w:sz w:val="28"/>
                      <w:szCs w:val="28"/>
                    </w:rPr>
                    <w:t>c.v</w:t>
                  </w:r>
                  <w:proofErr w:type="spellEnd"/>
                  <w:r w:rsidRPr="00361789">
                    <w:rPr>
                      <w:rFonts w:cs="Zanest _ Govar" w:hint="cs"/>
                      <w:sz w:val="28"/>
                      <w:szCs w:val="28"/>
                      <w:rtl/>
                      <w:lang w:bidi="ar-IQ"/>
                    </w:rPr>
                    <w:t>)</w:t>
                  </w:r>
                </w:p>
                <w:p w:rsidR="002F1F4B" w:rsidRPr="00361789" w:rsidRDefault="00A91001" w:rsidP="00FD17BC">
                  <w:pPr>
                    <w:bidi/>
                    <w:jc w:val="center"/>
                    <w:rPr>
                      <w:rFonts w:cs="Zanest _ Govar"/>
                      <w:sz w:val="32"/>
                      <w:szCs w:val="32"/>
                      <w:rtl/>
                      <w:lang w:bidi="ar-IQ"/>
                    </w:rPr>
                  </w:pPr>
                  <w:r>
                    <w:rPr>
                      <w:rStyle w:val="Normal"/>
                      <w:snapToGrid w:val="0"/>
                      <w:color w:val="000000"/>
                      <w:w w:val="0"/>
                      <w:sz w:val="0"/>
                      <w:szCs w:val="0"/>
                      <w:u w:color="000000"/>
                      <w:bdr w:val="none" w:sz="0" w:space="0" w:color="000000"/>
                      <w:shd w:val="clear" w:color="000000" w:fill="000000"/>
                      <w:lang/>
                    </w:rPr>
                    <w:t xml:space="preserve"> </w:t>
                  </w:r>
                  <w:r>
                    <w:rPr>
                      <w:rFonts w:cs="Zanest _ Govar"/>
                      <w:noProof/>
                      <w:sz w:val="32"/>
                      <w:szCs w:val="32"/>
                      <w:rtl/>
                    </w:rPr>
                    <w:drawing>
                      <wp:inline distT="0" distB="0" distL="0" distR="0" wp14:anchorId="22FAB019" wp14:editId="06428301">
                        <wp:extent cx="1081454" cy="1178169"/>
                        <wp:effectExtent l="0" t="0" r="0" b="0"/>
                        <wp:docPr id="1" name="Picture 1" descr="C:\Users\Ster\Desktop\cc3b84ac-ef77-40d9-a9ca-4210ffbde82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Ster\Desktop\cc3b84ac-ef77-40d9-a9ca-4210ffbde82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1523" cy="11782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2F1F4B" w:rsidRPr="007367EB" w:rsidTr="00DF5013">
              <w:trPr>
                <w:trHeight w:val="1126"/>
              </w:trPr>
              <w:tc>
                <w:tcPr>
                  <w:tcW w:w="9623" w:type="dxa"/>
                  <w:gridSpan w:val="4"/>
                  <w:shd w:val="clear" w:color="auto" w:fill="BFBFBF"/>
                </w:tcPr>
                <w:p w:rsidR="002F1F4B" w:rsidRPr="00361789" w:rsidRDefault="002F1F4B" w:rsidP="002F1F4B">
                  <w:pPr>
                    <w:bidi/>
                    <w:jc w:val="center"/>
                    <w:rPr>
                      <w:rFonts w:cs="Zanest _ Govar"/>
                      <w:szCs w:val="28"/>
                      <w:rtl/>
                    </w:rPr>
                  </w:pPr>
                  <w:r w:rsidRPr="00361789">
                    <w:rPr>
                      <w:rFonts w:cs="Zanest _ Govar" w:hint="cs"/>
                      <w:szCs w:val="28"/>
                      <w:rtl/>
                    </w:rPr>
                    <w:t>ثيَزانيَن كةسايةتى</w:t>
                  </w:r>
                </w:p>
                <w:p w:rsidR="002F1F4B" w:rsidRPr="00361789" w:rsidRDefault="002F1F4B" w:rsidP="002F1F4B">
                  <w:pPr>
                    <w:bidi/>
                    <w:jc w:val="center"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361789">
                    <w:rPr>
                      <w:rFonts w:cs="Zanest _ Govar" w:hint="cs"/>
                      <w:sz w:val="28"/>
                      <w:szCs w:val="28"/>
                      <w:rtl/>
                      <w:lang w:bidi="ar-IQ"/>
                    </w:rPr>
                    <w:t>(المعلومات الشخصية)</w:t>
                  </w:r>
                </w:p>
              </w:tc>
            </w:tr>
            <w:tr w:rsidR="00FA016B" w:rsidRPr="007367EB" w:rsidTr="00FF7EA7">
              <w:trPr>
                <w:gridBefore w:val="1"/>
                <w:wBefore w:w="34" w:type="dxa"/>
                <w:trHeight w:val="392"/>
              </w:trPr>
              <w:tc>
                <w:tcPr>
                  <w:tcW w:w="4497" w:type="dxa"/>
                  <w:shd w:val="clear" w:color="auto" w:fill="FFFFFF"/>
                </w:tcPr>
                <w:p w:rsidR="00FA016B" w:rsidRPr="008E0513" w:rsidRDefault="00FA016B" w:rsidP="00FA016B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8E0513">
                    <w:rPr>
                      <w:rFonts w:ascii="Cambria" w:hAnsi="Cambria" w:cs="Zanest _ Govar" w:hint="cs"/>
                      <w:szCs w:val="28"/>
                      <w:rtl/>
                    </w:rPr>
                    <w:t>ناظىَ ضارقولى</w:t>
                  </w:r>
                  <w:r>
                    <w:rPr>
                      <w:rFonts w:ascii="Cambria" w:hAnsi="Cambria" w:cs="Zanest _ Govar" w:hint="cs"/>
                      <w:szCs w:val="28"/>
                      <w:rtl/>
                      <w:lang w:bidi="ar-IQ"/>
                    </w:rPr>
                    <w:t xml:space="preserve"> </w:t>
                  </w:r>
                  <w:r w:rsidRPr="008E0513">
                    <w:rPr>
                      <w:rFonts w:cs="Zanest _ Govar" w:hint="cs"/>
                      <w:sz w:val="28"/>
                      <w:szCs w:val="28"/>
                      <w:rtl/>
                    </w:rPr>
                    <w:t>(الأسم الرباعي)</w:t>
                  </w:r>
                </w:p>
              </w:tc>
              <w:tc>
                <w:tcPr>
                  <w:tcW w:w="5092" w:type="dxa"/>
                  <w:gridSpan w:val="2"/>
                  <w:shd w:val="clear" w:color="auto" w:fill="FFFFFF"/>
                </w:tcPr>
                <w:p w:rsidR="00FA016B" w:rsidRPr="00DF5013" w:rsidRDefault="00E5274B" w:rsidP="00FA016B">
                  <w:pPr>
                    <w:bidi/>
                    <w:rPr>
                      <w:rFonts w:ascii="Arial" w:hAnsi="Arial" w:cs="Arial"/>
                      <w:rtl/>
                    </w:rPr>
                  </w:pPr>
                  <w:r>
                    <w:rPr>
                      <w:rFonts w:ascii="Arial" w:hAnsi="Arial" w:cs="Arial" w:hint="cs"/>
                      <w:rtl/>
                    </w:rPr>
                    <w:t>هيوا عبدالسلام يونس محمد</w:t>
                  </w:r>
                </w:p>
              </w:tc>
            </w:tr>
            <w:tr w:rsidR="002F1F4B" w:rsidRPr="007367EB" w:rsidTr="00FF7EA7">
              <w:trPr>
                <w:gridBefore w:val="1"/>
                <w:wBefore w:w="34" w:type="dxa"/>
                <w:trHeight w:val="378"/>
              </w:trPr>
              <w:tc>
                <w:tcPr>
                  <w:tcW w:w="4497" w:type="dxa"/>
                  <w:shd w:val="clear" w:color="auto" w:fill="FFFFFF"/>
                </w:tcPr>
                <w:p w:rsidR="002F1F4B" w:rsidRPr="008E0513" w:rsidRDefault="002F1F4B" w:rsidP="002F1F4B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8E0513">
                    <w:rPr>
                      <w:rFonts w:ascii="Cambria" w:hAnsi="Cambria" w:cs="Zanest _ Govar" w:hint="cs"/>
                      <w:szCs w:val="28"/>
                      <w:rtl/>
                    </w:rPr>
                    <w:t xml:space="preserve">ميَذوو وجهىَ ذدايك بوونىَ : </w:t>
                  </w:r>
                  <w:r w:rsidRPr="008E0513">
                    <w:rPr>
                      <w:rFonts w:cs="Zanest _ Govar"/>
                      <w:szCs w:val="28"/>
                      <w:rtl/>
                    </w:rPr>
                    <w:t>(محل وتاريخ الولادة)</w:t>
                  </w:r>
                </w:p>
              </w:tc>
              <w:tc>
                <w:tcPr>
                  <w:tcW w:w="5092" w:type="dxa"/>
                  <w:gridSpan w:val="2"/>
                  <w:shd w:val="clear" w:color="auto" w:fill="FFFFFF"/>
                </w:tcPr>
                <w:p w:rsidR="002F1F4B" w:rsidRPr="00DF5013" w:rsidRDefault="00E5274B" w:rsidP="00E5274B">
                  <w:pPr>
                    <w:bidi/>
                    <w:rPr>
                      <w:rFonts w:ascii="Arial" w:hAnsi="Arial" w:cs="Arial"/>
                      <w:rtl/>
                    </w:rPr>
                  </w:pPr>
                  <w:r>
                    <w:rPr>
                      <w:rFonts w:ascii="Arial" w:hAnsi="Arial" w:cs="Arial" w:hint="cs"/>
                      <w:rtl/>
                    </w:rPr>
                    <w:t>21</w:t>
                  </w:r>
                  <w:r w:rsidR="002F1F4B" w:rsidRPr="00DF5013">
                    <w:rPr>
                      <w:rFonts w:ascii="Arial" w:hAnsi="Arial" w:cs="Arial"/>
                      <w:rtl/>
                    </w:rPr>
                    <w:t>/</w:t>
                  </w:r>
                  <w:r>
                    <w:rPr>
                      <w:rFonts w:ascii="Arial" w:hAnsi="Arial" w:cs="Arial" w:hint="cs"/>
                      <w:rtl/>
                    </w:rPr>
                    <w:t>3</w:t>
                  </w:r>
                  <w:r w:rsidR="002F1F4B" w:rsidRPr="00DF5013">
                    <w:rPr>
                      <w:rFonts w:ascii="Arial" w:hAnsi="Arial" w:cs="Arial"/>
                      <w:rtl/>
                    </w:rPr>
                    <w:t>/197</w:t>
                  </w:r>
                  <w:r w:rsidR="00DF5013" w:rsidRPr="00DF5013">
                    <w:rPr>
                      <w:rFonts w:ascii="Arial" w:hAnsi="Arial" w:cs="Arial"/>
                      <w:rtl/>
                    </w:rPr>
                    <w:t>7</w:t>
                  </w:r>
                  <w:r w:rsidR="002F1F4B" w:rsidRPr="00DF5013">
                    <w:rPr>
                      <w:rFonts w:ascii="Arial" w:hAnsi="Arial" w:cs="Arial"/>
                      <w:rtl/>
                    </w:rPr>
                    <w:t xml:space="preserve"> </w:t>
                  </w:r>
                  <w:r w:rsidR="00DF5013">
                    <w:rPr>
                      <w:rFonts w:ascii="Arial" w:hAnsi="Arial" w:cs="Arial" w:hint="cs"/>
                      <w:rtl/>
                    </w:rPr>
                    <w:t xml:space="preserve"> </w:t>
                  </w:r>
                  <w:r w:rsidR="00FD17BC">
                    <w:rPr>
                      <w:rFonts w:ascii="Arial" w:hAnsi="Arial" w:cs="Arial" w:hint="cs"/>
                      <w:rtl/>
                    </w:rPr>
                    <w:t>شيخان  - دهوك</w:t>
                  </w:r>
                </w:p>
              </w:tc>
            </w:tr>
            <w:tr w:rsidR="002F1F4B" w:rsidRPr="007367EB" w:rsidTr="00FF7EA7">
              <w:trPr>
                <w:gridBefore w:val="1"/>
                <w:wBefore w:w="34" w:type="dxa"/>
                <w:trHeight w:val="392"/>
              </w:trPr>
              <w:tc>
                <w:tcPr>
                  <w:tcW w:w="4497" w:type="dxa"/>
                  <w:shd w:val="clear" w:color="auto" w:fill="FFFFFF"/>
                </w:tcPr>
                <w:p w:rsidR="002F1F4B" w:rsidRPr="008E0513" w:rsidRDefault="002F1F4B" w:rsidP="002F1F4B">
                  <w:pPr>
                    <w:bidi/>
                    <w:rPr>
                      <w:rFonts w:cs="Zanest _ Govar"/>
                      <w:sz w:val="28"/>
                      <w:szCs w:val="28"/>
                      <w:rtl/>
                    </w:rPr>
                  </w:pPr>
                  <w:r w:rsidRPr="008E0513">
                    <w:rPr>
                      <w:rFonts w:ascii="Cambria" w:hAnsi="Cambria" w:cs="Zanest _ Govar" w:hint="cs"/>
                      <w:szCs w:val="28"/>
                      <w:rtl/>
                      <w:lang w:bidi="ar-IQ"/>
                    </w:rPr>
                    <w:t>رةطةزنامة</w:t>
                  </w:r>
                  <w:r w:rsidRPr="008E0513">
                    <w:rPr>
                      <w:rFonts w:cs="Zanest _ Govar" w:hint="cs"/>
                      <w:sz w:val="28"/>
                      <w:szCs w:val="28"/>
                      <w:rtl/>
                    </w:rPr>
                    <w:t>(الجنسية)</w:t>
                  </w:r>
                </w:p>
              </w:tc>
              <w:tc>
                <w:tcPr>
                  <w:tcW w:w="5092" w:type="dxa"/>
                  <w:gridSpan w:val="2"/>
                  <w:shd w:val="clear" w:color="auto" w:fill="FFFFFF"/>
                </w:tcPr>
                <w:p w:rsidR="002F1F4B" w:rsidRPr="00DF5013" w:rsidRDefault="002F1F4B" w:rsidP="002F1F4B">
                  <w:pPr>
                    <w:bidi/>
                    <w:rPr>
                      <w:rFonts w:ascii="Arial" w:hAnsi="Arial" w:cs="Arial"/>
                      <w:rtl/>
                    </w:rPr>
                  </w:pPr>
                  <w:r w:rsidRPr="00DF5013">
                    <w:rPr>
                      <w:rFonts w:ascii="Arial" w:hAnsi="Arial" w:cs="Arial"/>
                      <w:rtl/>
                    </w:rPr>
                    <w:t>عراقي</w:t>
                  </w:r>
                </w:p>
              </w:tc>
            </w:tr>
            <w:tr w:rsidR="002F1F4B" w:rsidRPr="007367EB" w:rsidTr="00FF7EA7">
              <w:trPr>
                <w:gridBefore w:val="1"/>
                <w:wBefore w:w="34" w:type="dxa"/>
                <w:trHeight w:val="392"/>
              </w:trPr>
              <w:tc>
                <w:tcPr>
                  <w:tcW w:w="4497" w:type="dxa"/>
                  <w:shd w:val="clear" w:color="auto" w:fill="FFFFFF"/>
                </w:tcPr>
                <w:p w:rsidR="002F1F4B" w:rsidRPr="008E0513" w:rsidRDefault="002F1F4B" w:rsidP="002F1F4B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8E0513">
                    <w:rPr>
                      <w:rFonts w:ascii="Cambria" w:hAnsi="Cambria" w:cs="Zanest _ Govar" w:hint="cs"/>
                      <w:szCs w:val="28"/>
                      <w:rtl/>
                      <w:lang w:bidi="ar-IQ"/>
                    </w:rPr>
                    <w:t xml:space="preserve">رةطةز </w:t>
                  </w:r>
                  <w:r w:rsidRPr="008E0513">
                    <w:rPr>
                      <w:rFonts w:cs="Zanest _ Govar"/>
                      <w:szCs w:val="28"/>
                      <w:rtl/>
                      <w:lang w:bidi="ar-IQ"/>
                    </w:rPr>
                    <w:t>(الجنس)</w:t>
                  </w:r>
                </w:p>
              </w:tc>
              <w:tc>
                <w:tcPr>
                  <w:tcW w:w="5092" w:type="dxa"/>
                  <w:gridSpan w:val="2"/>
                  <w:shd w:val="clear" w:color="auto" w:fill="FFFFFF"/>
                </w:tcPr>
                <w:p w:rsidR="002F1F4B" w:rsidRPr="00DF5013" w:rsidRDefault="002F1F4B" w:rsidP="002F1F4B">
                  <w:pPr>
                    <w:bidi/>
                    <w:rPr>
                      <w:rFonts w:ascii="Arial" w:hAnsi="Arial" w:cs="Arial"/>
                      <w:rtl/>
                    </w:rPr>
                  </w:pPr>
                  <w:r w:rsidRPr="00DF5013">
                    <w:rPr>
                      <w:rFonts w:ascii="Arial" w:hAnsi="Arial" w:cs="Arial"/>
                      <w:rtl/>
                    </w:rPr>
                    <w:t>ذكر</w:t>
                  </w:r>
                </w:p>
              </w:tc>
            </w:tr>
            <w:tr w:rsidR="002F1F4B" w:rsidRPr="007367EB" w:rsidTr="00FF7EA7">
              <w:trPr>
                <w:gridBefore w:val="1"/>
                <w:wBefore w:w="34" w:type="dxa"/>
                <w:trHeight w:val="378"/>
              </w:trPr>
              <w:tc>
                <w:tcPr>
                  <w:tcW w:w="4497" w:type="dxa"/>
                  <w:shd w:val="clear" w:color="auto" w:fill="FFFFFF"/>
                </w:tcPr>
                <w:p w:rsidR="002F1F4B" w:rsidRPr="008E0513" w:rsidRDefault="002F1F4B" w:rsidP="002F1F4B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8E0513">
                    <w:rPr>
                      <w:rFonts w:ascii="Cambria" w:hAnsi="Cambria" w:cs="Zanest _ Govar" w:hint="cs"/>
                      <w:szCs w:val="28"/>
                      <w:rtl/>
                    </w:rPr>
                    <w:t xml:space="preserve">بارىَ </w:t>
                  </w:r>
                  <w:r w:rsidRPr="008E0513">
                    <w:rPr>
                      <w:rFonts w:ascii="Cambria" w:hAnsi="Cambria" w:cs="Zanest _ Govar" w:hint="cs"/>
                      <w:szCs w:val="28"/>
                      <w:rtl/>
                      <w:lang w:bidi="ar-IQ"/>
                    </w:rPr>
                    <w:t>كةسايةتى:</w:t>
                  </w:r>
                  <w:r w:rsidRPr="008E0513">
                    <w:rPr>
                      <w:rFonts w:cs="Zanest _ Govar" w:hint="cs"/>
                      <w:sz w:val="28"/>
                      <w:szCs w:val="28"/>
                      <w:rtl/>
                    </w:rPr>
                    <w:t>(الحالة الزوجية)</w:t>
                  </w:r>
                </w:p>
              </w:tc>
              <w:tc>
                <w:tcPr>
                  <w:tcW w:w="5092" w:type="dxa"/>
                  <w:gridSpan w:val="2"/>
                  <w:shd w:val="clear" w:color="auto" w:fill="FFFFFF"/>
                </w:tcPr>
                <w:p w:rsidR="002F1F4B" w:rsidRPr="00DF5013" w:rsidRDefault="002F1F4B" w:rsidP="002F1F4B">
                  <w:pPr>
                    <w:bidi/>
                    <w:rPr>
                      <w:rFonts w:ascii="Arial" w:hAnsi="Arial" w:cs="Arial"/>
                      <w:rtl/>
                    </w:rPr>
                  </w:pPr>
                  <w:r w:rsidRPr="00DF5013">
                    <w:rPr>
                      <w:rFonts w:ascii="Arial" w:hAnsi="Arial" w:cs="Arial"/>
                      <w:rtl/>
                    </w:rPr>
                    <w:t>متزوج</w:t>
                  </w:r>
                </w:p>
              </w:tc>
            </w:tr>
            <w:tr w:rsidR="002F1F4B" w:rsidRPr="007367EB" w:rsidTr="00FF7EA7">
              <w:trPr>
                <w:gridBefore w:val="1"/>
                <w:wBefore w:w="34" w:type="dxa"/>
                <w:trHeight w:val="392"/>
              </w:trPr>
              <w:tc>
                <w:tcPr>
                  <w:tcW w:w="4497" w:type="dxa"/>
                  <w:shd w:val="clear" w:color="auto" w:fill="FFFFFF"/>
                </w:tcPr>
                <w:p w:rsidR="002F1F4B" w:rsidRPr="008E0513" w:rsidRDefault="002F1F4B" w:rsidP="002F1F4B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8E0513">
                    <w:rPr>
                      <w:rFonts w:ascii="Cambria" w:hAnsi="Cambria" w:cs="Zanest _ Govar" w:hint="cs"/>
                      <w:szCs w:val="28"/>
                      <w:rtl/>
                    </w:rPr>
                    <w:t>خوجه يا  نوكة</w:t>
                  </w:r>
                  <w:r w:rsidRPr="008E0513">
                    <w:rPr>
                      <w:rFonts w:cs="Zanest _ Govar" w:hint="cs"/>
                      <w:sz w:val="28"/>
                      <w:szCs w:val="28"/>
                      <w:rtl/>
                    </w:rPr>
                    <w:t>(عنوان السكن الحالي)</w:t>
                  </w:r>
                </w:p>
              </w:tc>
              <w:tc>
                <w:tcPr>
                  <w:tcW w:w="5092" w:type="dxa"/>
                  <w:gridSpan w:val="2"/>
                  <w:shd w:val="clear" w:color="auto" w:fill="FFFFFF"/>
                </w:tcPr>
                <w:p w:rsidR="002F1F4B" w:rsidRPr="00DF5013" w:rsidRDefault="00E5274B" w:rsidP="00DF5013">
                  <w:pPr>
                    <w:bidi/>
                    <w:rPr>
                      <w:rFonts w:cs="Zanest _ Govar"/>
                      <w:sz w:val="28"/>
                      <w:szCs w:val="28"/>
                      <w:lang w:bidi="ar-IQ"/>
                    </w:rPr>
                  </w:pPr>
                  <w:r>
                    <w:rPr>
                      <w:rFonts w:cs="Zanest _ Govar" w:hint="cs"/>
                      <w:sz w:val="28"/>
                      <w:szCs w:val="28"/>
                      <w:rtl/>
                    </w:rPr>
                    <w:t>افرو سيتي</w:t>
                  </w:r>
                  <w:r w:rsidR="00DF5013">
                    <w:rPr>
                      <w:rFonts w:cs="Zanest _ Govar" w:hint="cs"/>
                      <w:sz w:val="28"/>
                      <w:szCs w:val="28"/>
                      <w:rtl/>
                    </w:rPr>
                    <w:t xml:space="preserve"> </w:t>
                  </w:r>
                  <w:r w:rsidR="002F1F4B" w:rsidRPr="00DF5013">
                    <w:rPr>
                      <w:rFonts w:cs="Zanest _ Govar" w:hint="cs"/>
                      <w:sz w:val="28"/>
                      <w:szCs w:val="28"/>
                      <w:rtl/>
                    </w:rPr>
                    <w:t xml:space="preserve"> </w:t>
                  </w:r>
                  <w:r w:rsidR="002F1F4B" w:rsidRPr="00DF5013">
                    <w:rPr>
                      <w:rFonts w:cs="Zanest _ Govar" w:hint="cs"/>
                      <w:sz w:val="28"/>
                      <w:szCs w:val="28"/>
                      <w:rtl/>
                      <w:lang w:bidi="ar-IQ"/>
                    </w:rPr>
                    <w:t xml:space="preserve">/ </w:t>
                  </w:r>
                  <w:r>
                    <w:rPr>
                      <w:rFonts w:cs="Zanest _ Govar"/>
                      <w:sz w:val="28"/>
                      <w:szCs w:val="28"/>
                      <w:lang w:bidi="ar-IQ"/>
                    </w:rPr>
                    <w:t>A8-18</w:t>
                  </w:r>
                </w:p>
              </w:tc>
            </w:tr>
            <w:tr w:rsidR="002F1F4B" w:rsidRPr="007367EB" w:rsidTr="00FF7EA7">
              <w:trPr>
                <w:gridBefore w:val="1"/>
                <w:wBefore w:w="34" w:type="dxa"/>
                <w:trHeight w:val="378"/>
              </w:trPr>
              <w:tc>
                <w:tcPr>
                  <w:tcW w:w="4497" w:type="dxa"/>
                  <w:shd w:val="clear" w:color="auto" w:fill="FFFFFF"/>
                </w:tcPr>
                <w:p w:rsidR="002F1F4B" w:rsidRPr="008E0513" w:rsidRDefault="002F1F4B" w:rsidP="002F1F4B">
                  <w:pPr>
                    <w:bidi/>
                    <w:rPr>
                      <w:rFonts w:cs="Zanest _ Govar"/>
                      <w:sz w:val="32"/>
                      <w:szCs w:val="32"/>
                      <w:rtl/>
                      <w:lang w:bidi="ar-IQ"/>
                    </w:rPr>
                  </w:pPr>
                  <w:r w:rsidRPr="008E0513">
                    <w:rPr>
                      <w:rFonts w:ascii="Cambria" w:hAnsi="Cambria" w:cs="Zanest _ Govar" w:hint="cs"/>
                      <w:szCs w:val="28"/>
                      <w:rtl/>
                    </w:rPr>
                    <w:t>ثوستىَ ئةلكترونى</w:t>
                  </w:r>
                  <w:r w:rsidRPr="008E0513">
                    <w:rPr>
                      <w:rFonts w:cs="Zanest _ Govar" w:hint="cs"/>
                      <w:sz w:val="28"/>
                      <w:szCs w:val="28"/>
                      <w:rtl/>
                    </w:rPr>
                    <w:t>(البريد الالكتروني)</w:t>
                  </w:r>
                </w:p>
              </w:tc>
              <w:tc>
                <w:tcPr>
                  <w:tcW w:w="5092" w:type="dxa"/>
                  <w:gridSpan w:val="2"/>
                  <w:shd w:val="clear" w:color="auto" w:fill="FFFFFF"/>
                </w:tcPr>
                <w:p w:rsidR="002F1F4B" w:rsidRPr="00D50ED2" w:rsidRDefault="00DF5013" w:rsidP="00E5274B">
                  <w:pPr>
                    <w:bidi/>
                    <w:rPr>
                      <w:rFonts w:cs="Zanest _ Govar" w:hint="cs"/>
                      <w:sz w:val="20"/>
                      <w:szCs w:val="20"/>
                      <w:rtl/>
                      <w:lang w:bidi="ar-IQ"/>
                    </w:rPr>
                  </w:pPr>
                  <w:r>
                    <w:rPr>
                      <w:rFonts w:cs="Zanest _ Govar"/>
                      <w:sz w:val="20"/>
                      <w:szCs w:val="20"/>
                      <w:lang w:bidi="ar-IQ"/>
                    </w:rPr>
                    <w:t xml:space="preserve"> </w:t>
                  </w:r>
                  <w:hyperlink r:id="rId11" w:history="1">
                    <w:r w:rsidR="00FD17BC" w:rsidRPr="00625C31">
                      <w:rPr>
                        <w:rStyle w:val="Hyperlink"/>
                      </w:rPr>
                      <w:t>heewaay@gmail.com</w:t>
                    </w:r>
                  </w:hyperlink>
                </w:p>
              </w:tc>
            </w:tr>
            <w:tr w:rsidR="002F1F4B" w:rsidRPr="007367EB" w:rsidTr="00FF7EA7">
              <w:trPr>
                <w:gridBefore w:val="1"/>
                <w:wBefore w:w="34" w:type="dxa"/>
                <w:trHeight w:val="392"/>
              </w:trPr>
              <w:tc>
                <w:tcPr>
                  <w:tcW w:w="4497" w:type="dxa"/>
                  <w:shd w:val="clear" w:color="auto" w:fill="FFFFFF"/>
                </w:tcPr>
                <w:p w:rsidR="002F1F4B" w:rsidRPr="008E0513" w:rsidRDefault="002F1F4B" w:rsidP="002F1F4B">
                  <w:pPr>
                    <w:bidi/>
                    <w:rPr>
                      <w:rFonts w:ascii="Cambria" w:hAnsi="Cambria" w:cs="Zanest _ Govar"/>
                      <w:szCs w:val="28"/>
                      <w:rtl/>
                      <w:lang w:bidi="ar-IQ"/>
                    </w:rPr>
                  </w:pPr>
                  <w:r w:rsidRPr="008E0513">
                    <w:rPr>
                      <w:rFonts w:ascii="Cambria" w:hAnsi="Cambria" w:cs="Zanest _ Govar" w:hint="cs"/>
                      <w:szCs w:val="28"/>
                      <w:rtl/>
                      <w:lang w:bidi="ar-IQ"/>
                    </w:rPr>
                    <w:t xml:space="preserve">ذمارا </w:t>
                  </w:r>
                  <w:r w:rsidRPr="008E0513">
                    <w:rPr>
                      <w:rFonts w:ascii="Cambria" w:hAnsi="Cambria" w:cs="Zanest _ Govar" w:hint="cs"/>
                      <w:szCs w:val="28"/>
                      <w:rtl/>
                    </w:rPr>
                    <w:t>موبايل</w:t>
                  </w:r>
                  <w:r w:rsidRPr="008E0513">
                    <w:rPr>
                      <w:rFonts w:cs="Zanest _ Govar"/>
                      <w:szCs w:val="28"/>
                      <w:rtl/>
                      <w:lang w:bidi="ar-IQ"/>
                    </w:rPr>
                    <w:t>(رقم الهاتف)</w:t>
                  </w:r>
                </w:p>
              </w:tc>
              <w:tc>
                <w:tcPr>
                  <w:tcW w:w="5092" w:type="dxa"/>
                  <w:gridSpan w:val="2"/>
                  <w:shd w:val="clear" w:color="auto" w:fill="FFFFFF"/>
                </w:tcPr>
                <w:p w:rsidR="002F1F4B" w:rsidRPr="00D50ED2" w:rsidRDefault="002F1F4B" w:rsidP="00DF5013">
                  <w:pPr>
                    <w:bidi/>
                    <w:rPr>
                      <w:rFonts w:cs="Zanest _ Govar"/>
                      <w:sz w:val="20"/>
                      <w:szCs w:val="20"/>
                      <w:rtl/>
                    </w:rPr>
                  </w:pPr>
                  <w:r>
                    <w:rPr>
                      <w:rFonts w:cs="Zanest _ Govar"/>
                      <w:sz w:val="20"/>
                      <w:szCs w:val="20"/>
                    </w:rPr>
                    <w:t>0750</w:t>
                  </w:r>
                  <w:r w:rsidR="00DF5013">
                    <w:rPr>
                      <w:rFonts w:cs="Zanest _ Govar"/>
                      <w:sz w:val="20"/>
                      <w:szCs w:val="20"/>
                    </w:rPr>
                    <w:t xml:space="preserve"> </w:t>
                  </w:r>
                  <w:r w:rsidR="00E5274B">
                    <w:rPr>
                      <w:rFonts w:cs="Zanest _ Govar"/>
                      <w:sz w:val="20"/>
                      <w:szCs w:val="20"/>
                    </w:rPr>
                    <w:t>4795676</w:t>
                  </w:r>
                </w:p>
              </w:tc>
            </w:tr>
            <w:tr w:rsidR="002F1F4B" w:rsidRPr="007367EB" w:rsidTr="00FF7EA7">
              <w:trPr>
                <w:gridBefore w:val="1"/>
                <w:wBefore w:w="34" w:type="dxa"/>
                <w:trHeight w:val="378"/>
              </w:trPr>
              <w:tc>
                <w:tcPr>
                  <w:tcW w:w="4497" w:type="dxa"/>
                  <w:shd w:val="clear" w:color="auto" w:fill="FFFFFF"/>
                </w:tcPr>
                <w:p w:rsidR="002F1F4B" w:rsidRPr="008E0513" w:rsidRDefault="002F1F4B" w:rsidP="002F1F4B">
                  <w:pPr>
                    <w:bidi/>
                    <w:rPr>
                      <w:rFonts w:ascii="Cambria" w:hAnsi="Cambria" w:cs="Zanest _ Govar"/>
                      <w:szCs w:val="28"/>
                      <w:rtl/>
                      <w:lang w:bidi="ar-IQ"/>
                    </w:rPr>
                  </w:pPr>
                  <w:r w:rsidRPr="008E0513">
                    <w:rPr>
                      <w:rFonts w:ascii="Cambria" w:hAnsi="Cambria" w:cs="Zanest _ Govar" w:hint="cs"/>
                      <w:szCs w:val="28"/>
                      <w:rtl/>
                    </w:rPr>
                    <w:t xml:space="preserve">ذمارا ناسناما بارىَ كةسايةتى </w:t>
                  </w:r>
                  <w:r w:rsidRPr="008E0513">
                    <w:rPr>
                      <w:rFonts w:cs="Zanest _ Govar"/>
                      <w:szCs w:val="28"/>
                      <w:rtl/>
                    </w:rPr>
                    <w:t>(رقم هوية الاحوال المدنية)</w:t>
                  </w:r>
                </w:p>
              </w:tc>
              <w:tc>
                <w:tcPr>
                  <w:tcW w:w="5092" w:type="dxa"/>
                  <w:gridSpan w:val="2"/>
                  <w:shd w:val="clear" w:color="auto" w:fill="FFFFFF"/>
                </w:tcPr>
                <w:p w:rsidR="002F1F4B" w:rsidRPr="00457D73" w:rsidRDefault="00E5274B" w:rsidP="002F1F4B">
                  <w:pPr>
                    <w:bidi/>
                    <w:rPr>
                      <w:rFonts w:cs="Zanest _ Govar"/>
                      <w:rtl/>
                      <w:lang w:bidi="ar-IQ"/>
                    </w:rPr>
                  </w:pPr>
                  <w:r>
                    <w:rPr>
                      <w:rFonts w:cs="Zanest _ Govar"/>
                      <w:lang w:bidi="ar-IQ"/>
                    </w:rPr>
                    <w:t>00178676</w:t>
                  </w:r>
                </w:p>
              </w:tc>
            </w:tr>
            <w:tr w:rsidR="002F1F4B" w:rsidRPr="007367EB" w:rsidTr="00FF7EA7">
              <w:trPr>
                <w:gridBefore w:val="1"/>
                <w:wBefore w:w="34" w:type="dxa"/>
                <w:trHeight w:val="392"/>
              </w:trPr>
              <w:tc>
                <w:tcPr>
                  <w:tcW w:w="4497" w:type="dxa"/>
                  <w:shd w:val="clear" w:color="auto" w:fill="FFFFFF"/>
                </w:tcPr>
                <w:p w:rsidR="002F1F4B" w:rsidRPr="008E0513" w:rsidRDefault="002F1F4B" w:rsidP="002F1F4B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8E0513">
                    <w:rPr>
                      <w:rFonts w:ascii="Cambria" w:hAnsi="Cambria" w:cs="Zanest _ Govar" w:hint="cs"/>
                      <w:szCs w:val="28"/>
                      <w:rtl/>
                    </w:rPr>
                    <w:t>ذمارا رةطةزناما عيراقى</w:t>
                  </w:r>
                  <w:r w:rsidRPr="008E0513">
                    <w:rPr>
                      <w:rFonts w:cs="Zanest _ Govar" w:hint="cs"/>
                      <w:sz w:val="28"/>
                      <w:szCs w:val="28"/>
                      <w:rtl/>
                    </w:rPr>
                    <w:t>(رقم الجنسية العراقية)</w:t>
                  </w:r>
                </w:p>
              </w:tc>
              <w:tc>
                <w:tcPr>
                  <w:tcW w:w="5092" w:type="dxa"/>
                  <w:gridSpan w:val="2"/>
                  <w:shd w:val="clear" w:color="auto" w:fill="FFFFFF"/>
                </w:tcPr>
                <w:p w:rsidR="002F1F4B" w:rsidRPr="00457D73" w:rsidRDefault="00E5274B" w:rsidP="002F1F4B">
                  <w:pPr>
                    <w:bidi/>
                    <w:rPr>
                      <w:rFonts w:cs="Zanest _ Govar"/>
                      <w:rtl/>
                      <w:lang w:bidi="ar-IQ"/>
                    </w:rPr>
                  </w:pPr>
                  <w:r>
                    <w:rPr>
                      <w:rFonts w:cs="Zanest _ Govar"/>
                      <w:lang w:bidi="ar-IQ"/>
                    </w:rPr>
                    <w:t>209480</w:t>
                  </w:r>
                </w:p>
              </w:tc>
            </w:tr>
            <w:tr w:rsidR="002F1F4B" w:rsidRPr="007367EB" w:rsidTr="00FF7EA7">
              <w:trPr>
                <w:gridBefore w:val="1"/>
                <w:wBefore w:w="34" w:type="dxa"/>
                <w:trHeight w:val="392"/>
              </w:trPr>
              <w:tc>
                <w:tcPr>
                  <w:tcW w:w="4497" w:type="dxa"/>
                  <w:shd w:val="clear" w:color="auto" w:fill="FFFFFF"/>
                </w:tcPr>
                <w:p w:rsidR="002F1F4B" w:rsidRPr="008E0513" w:rsidRDefault="002F1F4B" w:rsidP="002F1F4B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8E0513">
                    <w:rPr>
                      <w:rFonts w:ascii="Cambria" w:hAnsi="Cambria" w:cs="Zanest _ Govar" w:hint="cs"/>
                      <w:szCs w:val="28"/>
                      <w:rtl/>
                    </w:rPr>
                    <w:t>ذمارا ناسناما ماموستايان</w:t>
                  </w:r>
                  <w:r w:rsidRPr="008E0513">
                    <w:rPr>
                      <w:rFonts w:cs="Zanest _ Govar" w:hint="cs"/>
                      <w:sz w:val="28"/>
                      <w:szCs w:val="28"/>
                      <w:rtl/>
                    </w:rPr>
                    <w:t>(رقم هوية الجامعة)</w:t>
                  </w:r>
                </w:p>
              </w:tc>
              <w:tc>
                <w:tcPr>
                  <w:tcW w:w="5092" w:type="dxa"/>
                  <w:gridSpan w:val="2"/>
                  <w:shd w:val="clear" w:color="auto" w:fill="FFFFFF"/>
                </w:tcPr>
                <w:p w:rsidR="002F1F4B" w:rsidRPr="0050460D" w:rsidRDefault="007F062C" w:rsidP="002F1F4B">
                  <w:pPr>
                    <w:bidi/>
                    <w:rPr>
                      <w:rFonts w:cs="Zanest _ Govar"/>
                      <w:sz w:val="28"/>
                      <w:szCs w:val="28"/>
                      <w:lang w:bidi="ar-IQ"/>
                    </w:rPr>
                  </w:pPr>
                  <w:r>
                    <w:rPr>
                      <w:rFonts w:cs="Zanest _ Govar"/>
                      <w:sz w:val="28"/>
                      <w:szCs w:val="28"/>
                      <w:lang w:bidi="ar-IQ"/>
                    </w:rPr>
                    <w:t>T1071</w:t>
                  </w:r>
                </w:p>
              </w:tc>
            </w:tr>
            <w:tr w:rsidR="002F1F4B" w:rsidRPr="007367EB" w:rsidTr="00FF7EA7">
              <w:trPr>
                <w:gridBefore w:val="1"/>
                <w:wBefore w:w="34" w:type="dxa"/>
                <w:trHeight w:val="378"/>
              </w:trPr>
              <w:tc>
                <w:tcPr>
                  <w:tcW w:w="6360" w:type="dxa"/>
                  <w:gridSpan w:val="2"/>
                  <w:shd w:val="clear" w:color="auto" w:fill="BFBFBF"/>
                </w:tcPr>
                <w:p w:rsidR="002F1F4B" w:rsidRPr="00392C07" w:rsidRDefault="002F1F4B" w:rsidP="002F1F4B">
                  <w:pPr>
                    <w:bidi/>
                    <w:jc w:val="center"/>
                    <w:rPr>
                      <w:rFonts w:ascii="Cambria" w:hAnsi="Cambria" w:cs="Zanest _ Govar"/>
                      <w:szCs w:val="28"/>
                      <w:rtl/>
                    </w:rPr>
                  </w:pPr>
                  <w:r w:rsidRPr="00392C07">
                    <w:rPr>
                      <w:rFonts w:ascii="Cambria" w:hAnsi="Cambria" w:cs="Zanest _ Govar" w:hint="cs"/>
                      <w:szCs w:val="28"/>
                      <w:rtl/>
                    </w:rPr>
                    <w:t>ناظ وثيَزانين لدويف ثاسثورتى</w:t>
                  </w:r>
                </w:p>
                <w:p w:rsidR="002F1F4B" w:rsidRPr="005D5E68" w:rsidRDefault="002F1F4B" w:rsidP="002F1F4B">
                  <w:pPr>
                    <w:bidi/>
                    <w:jc w:val="center"/>
                    <w:rPr>
                      <w:sz w:val="32"/>
                      <w:szCs w:val="32"/>
                      <w:rtl/>
                    </w:rPr>
                  </w:pPr>
                  <w:r w:rsidRPr="00392C07">
                    <w:rPr>
                      <w:rFonts w:cs="Zanest _ Govar" w:hint="cs"/>
                      <w:sz w:val="28"/>
                      <w:szCs w:val="28"/>
                      <w:rtl/>
                    </w:rPr>
                    <w:t>(الاسم والمعلومات حسب الجواز)</w:t>
                  </w:r>
                </w:p>
              </w:tc>
              <w:tc>
                <w:tcPr>
                  <w:tcW w:w="3229" w:type="dxa"/>
                  <w:shd w:val="clear" w:color="auto" w:fill="BFBFBF"/>
                </w:tcPr>
                <w:p w:rsidR="002F1F4B" w:rsidRPr="007367EB" w:rsidRDefault="002F1F4B" w:rsidP="002F1F4B">
                  <w:pPr>
                    <w:bidi/>
                    <w:rPr>
                      <w:rFonts w:hint="cs"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2F1F4B" w:rsidRPr="007367EB" w:rsidTr="00FF7EA7">
              <w:trPr>
                <w:gridBefore w:val="1"/>
                <w:wBefore w:w="34" w:type="dxa"/>
                <w:trHeight w:val="336"/>
              </w:trPr>
              <w:tc>
                <w:tcPr>
                  <w:tcW w:w="6360" w:type="dxa"/>
                  <w:gridSpan w:val="2"/>
                  <w:shd w:val="clear" w:color="auto" w:fill="FFFFFF"/>
                </w:tcPr>
                <w:p w:rsidR="002F1F4B" w:rsidRPr="00DF5013" w:rsidRDefault="007F062C" w:rsidP="002F1F4B">
                  <w:pPr>
                    <w:bidi/>
                    <w:jc w:val="right"/>
                    <w:rPr>
                      <w:rFonts w:asciiTheme="majorBidi" w:hAnsiTheme="majorBidi" w:cstheme="majorBidi"/>
                      <w:lang w:bidi="ar-IQ"/>
                    </w:rPr>
                  </w:pPr>
                  <w:r>
                    <w:rPr>
                      <w:rFonts w:asciiTheme="majorBidi" w:hAnsiTheme="majorBidi" w:cstheme="majorBidi"/>
                      <w:lang w:bidi="ar-IQ"/>
                    </w:rPr>
                    <w:t>HEEWA ABDELSALAM YOUNIS</w:t>
                  </w:r>
                </w:p>
              </w:tc>
              <w:tc>
                <w:tcPr>
                  <w:tcW w:w="3229" w:type="dxa"/>
                  <w:shd w:val="clear" w:color="auto" w:fill="FFFFFF"/>
                </w:tcPr>
                <w:p w:rsidR="002F1F4B" w:rsidRPr="00DF5013" w:rsidRDefault="002F1F4B" w:rsidP="00DF5013">
                  <w:pPr>
                    <w:rPr>
                      <w:rFonts w:asciiTheme="majorBidi" w:hAnsiTheme="majorBidi" w:cstheme="majorBidi"/>
                    </w:rPr>
                  </w:pPr>
                  <w:r w:rsidRPr="00DF5013">
                    <w:rPr>
                      <w:rFonts w:asciiTheme="majorBidi" w:hAnsiTheme="majorBidi" w:cstheme="majorBidi"/>
                    </w:rPr>
                    <w:t>Full Name</w:t>
                  </w:r>
                </w:p>
              </w:tc>
            </w:tr>
            <w:tr w:rsidR="002F1F4B" w:rsidRPr="007367EB" w:rsidTr="00FF7EA7">
              <w:trPr>
                <w:gridBefore w:val="1"/>
                <w:wBefore w:w="34" w:type="dxa"/>
                <w:trHeight w:val="336"/>
              </w:trPr>
              <w:tc>
                <w:tcPr>
                  <w:tcW w:w="6360" w:type="dxa"/>
                  <w:gridSpan w:val="2"/>
                  <w:shd w:val="clear" w:color="auto" w:fill="FFFFFF"/>
                </w:tcPr>
                <w:p w:rsidR="002F1F4B" w:rsidRPr="00DF5013" w:rsidRDefault="002F1F4B" w:rsidP="00DF5013">
                  <w:pPr>
                    <w:bidi/>
                    <w:jc w:val="right"/>
                    <w:rPr>
                      <w:rFonts w:asciiTheme="majorBidi" w:hAnsiTheme="majorBidi" w:cstheme="majorBidi"/>
                      <w:lang w:bidi="ar-IQ"/>
                    </w:rPr>
                  </w:pPr>
                  <w:r w:rsidRPr="00DF5013">
                    <w:rPr>
                      <w:rFonts w:asciiTheme="majorBidi" w:hAnsiTheme="majorBidi" w:cstheme="majorBidi"/>
                      <w:lang w:bidi="ar-IQ"/>
                    </w:rPr>
                    <w:t>197</w:t>
                  </w:r>
                  <w:r w:rsidR="00DF5013">
                    <w:rPr>
                      <w:rFonts w:asciiTheme="majorBidi" w:hAnsiTheme="majorBidi" w:cstheme="majorBidi"/>
                      <w:lang w:bidi="ar-IQ"/>
                    </w:rPr>
                    <w:t>7</w:t>
                  </w:r>
                  <w:r w:rsidRPr="00DF5013">
                    <w:rPr>
                      <w:rFonts w:asciiTheme="majorBidi" w:hAnsiTheme="majorBidi" w:cstheme="majorBidi"/>
                      <w:lang w:bidi="ar-IQ"/>
                    </w:rPr>
                    <w:t>-0</w:t>
                  </w:r>
                  <w:r w:rsidR="007F062C">
                    <w:rPr>
                      <w:rFonts w:asciiTheme="majorBidi" w:hAnsiTheme="majorBidi" w:cstheme="majorBidi"/>
                      <w:lang w:bidi="ar-IQ"/>
                    </w:rPr>
                    <w:t>2-21</w:t>
                  </w:r>
                  <w:r w:rsidR="00DF5013">
                    <w:rPr>
                      <w:rFonts w:asciiTheme="majorBidi" w:hAnsiTheme="majorBidi" w:cstheme="majorBidi"/>
                      <w:lang w:bidi="ar-IQ"/>
                    </w:rPr>
                    <w:t xml:space="preserve"> </w:t>
                  </w:r>
                </w:p>
              </w:tc>
              <w:tc>
                <w:tcPr>
                  <w:tcW w:w="3229" w:type="dxa"/>
                  <w:shd w:val="clear" w:color="auto" w:fill="FFFFFF"/>
                </w:tcPr>
                <w:p w:rsidR="002F1F4B" w:rsidRPr="00DF5013" w:rsidRDefault="002F1F4B" w:rsidP="00DF5013">
                  <w:pPr>
                    <w:rPr>
                      <w:rFonts w:asciiTheme="majorBidi" w:hAnsiTheme="majorBidi" w:cstheme="majorBidi"/>
                      <w:rtl/>
                    </w:rPr>
                  </w:pPr>
                  <w:r w:rsidRPr="00DF5013">
                    <w:rPr>
                      <w:rFonts w:asciiTheme="majorBidi" w:hAnsiTheme="majorBidi" w:cstheme="majorBidi"/>
                    </w:rPr>
                    <w:t>Date and place of birth</w:t>
                  </w:r>
                </w:p>
              </w:tc>
            </w:tr>
            <w:tr w:rsidR="002F1F4B" w:rsidRPr="007367EB" w:rsidTr="00FF7EA7">
              <w:trPr>
                <w:gridBefore w:val="1"/>
                <w:wBefore w:w="34" w:type="dxa"/>
                <w:trHeight w:val="336"/>
              </w:trPr>
              <w:tc>
                <w:tcPr>
                  <w:tcW w:w="6360" w:type="dxa"/>
                  <w:gridSpan w:val="2"/>
                  <w:shd w:val="clear" w:color="auto" w:fill="FFFFFF"/>
                </w:tcPr>
                <w:p w:rsidR="002F1F4B" w:rsidRPr="00DF5013" w:rsidRDefault="002F1F4B" w:rsidP="00DF5013">
                  <w:pPr>
                    <w:bidi/>
                    <w:jc w:val="right"/>
                    <w:rPr>
                      <w:rFonts w:asciiTheme="majorBidi" w:hAnsiTheme="majorBidi" w:cstheme="majorBidi"/>
                      <w:lang w:bidi="ar-IQ"/>
                    </w:rPr>
                  </w:pPr>
                  <w:r w:rsidRPr="00DF5013">
                    <w:rPr>
                      <w:rFonts w:asciiTheme="majorBidi" w:hAnsiTheme="majorBidi" w:cstheme="majorBidi"/>
                      <w:lang w:bidi="ar-IQ"/>
                    </w:rPr>
                    <w:t>A</w:t>
                  </w:r>
                  <w:r w:rsidR="007F062C">
                    <w:rPr>
                      <w:rFonts w:asciiTheme="majorBidi" w:hAnsiTheme="majorBidi" w:cstheme="majorBidi"/>
                      <w:lang w:bidi="ar-IQ"/>
                    </w:rPr>
                    <w:t>2492669</w:t>
                  </w:r>
                </w:p>
              </w:tc>
              <w:tc>
                <w:tcPr>
                  <w:tcW w:w="3229" w:type="dxa"/>
                  <w:shd w:val="clear" w:color="auto" w:fill="FFFFFF"/>
                </w:tcPr>
                <w:p w:rsidR="002F1F4B" w:rsidRPr="00DF5013" w:rsidRDefault="002F1F4B" w:rsidP="00DF5013">
                  <w:pPr>
                    <w:shd w:val="clear" w:color="auto" w:fill="F5F5F5"/>
                    <w:textAlignment w:val="top"/>
                    <w:rPr>
                      <w:rFonts w:asciiTheme="majorBidi" w:hAnsiTheme="majorBidi" w:cstheme="majorBidi"/>
                      <w:rtl/>
                    </w:rPr>
                  </w:pPr>
                  <w:r w:rsidRPr="00DF5013">
                    <w:rPr>
                      <w:rFonts w:asciiTheme="majorBidi" w:hAnsiTheme="majorBidi" w:cstheme="majorBidi"/>
                    </w:rPr>
                    <w:t>Passport Number</w:t>
                  </w:r>
                </w:p>
              </w:tc>
            </w:tr>
            <w:tr w:rsidR="002F1F4B" w:rsidRPr="007367EB" w:rsidTr="00FF7EA7">
              <w:trPr>
                <w:gridBefore w:val="1"/>
                <w:wBefore w:w="34" w:type="dxa"/>
                <w:trHeight w:val="336"/>
              </w:trPr>
              <w:tc>
                <w:tcPr>
                  <w:tcW w:w="9589" w:type="dxa"/>
                  <w:gridSpan w:val="3"/>
                  <w:shd w:val="clear" w:color="auto" w:fill="BFBFBF"/>
                </w:tcPr>
                <w:p w:rsidR="002F1F4B" w:rsidRDefault="002F1F4B" w:rsidP="002F1F4B">
                  <w:pPr>
                    <w:bidi/>
                    <w:jc w:val="center"/>
                    <w:rPr>
                      <w:rFonts w:hint="cs"/>
                      <w:sz w:val="32"/>
                      <w:szCs w:val="32"/>
                      <w:rtl/>
                      <w:lang w:bidi="ar-IQ"/>
                    </w:rPr>
                  </w:pPr>
                </w:p>
                <w:p w:rsidR="002F1F4B" w:rsidRPr="007367EB" w:rsidRDefault="002F1F4B" w:rsidP="002F1F4B">
                  <w:pPr>
                    <w:bidi/>
                    <w:jc w:val="center"/>
                    <w:rPr>
                      <w:sz w:val="32"/>
                      <w:szCs w:val="32"/>
                      <w:rtl/>
                    </w:rPr>
                  </w:pPr>
                </w:p>
              </w:tc>
            </w:tr>
          </w:tbl>
          <w:p w:rsidR="00906864" w:rsidRPr="00FA016B" w:rsidRDefault="00906864" w:rsidP="002F1F4B">
            <w:pPr>
              <w:tabs>
                <w:tab w:val="left" w:pos="2509"/>
              </w:tabs>
              <w:bidi/>
              <w:rPr>
                <w:sz w:val="16"/>
                <w:szCs w:val="16"/>
                <w:rtl/>
              </w:rPr>
            </w:pPr>
          </w:p>
        </w:tc>
      </w:tr>
      <w:tr w:rsidR="00906864" w:rsidTr="00DD730E">
        <w:trPr>
          <w:trHeight w:val="15698"/>
        </w:trPr>
        <w:tc>
          <w:tcPr>
            <w:tcW w:w="112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tbl>
            <w:tblPr>
              <w:tblpPr w:leftFromText="180" w:rightFromText="180" w:horzAnchor="margin" w:tblpXSpec="center" w:tblpY="326"/>
              <w:tblOverlap w:val="never"/>
              <w:bidiVisual/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30"/>
              <w:gridCol w:w="2880"/>
              <w:gridCol w:w="3430"/>
            </w:tblGrid>
            <w:tr w:rsidR="00906864" w:rsidTr="00C544D7">
              <w:trPr>
                <w:trHeight w:val="1440"/>
              </w:trPr>
              <w:tc>
                <w:tcPr>
                  <w:tcW w:w="3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06864" w:rsidRPr="00392C07" w:rsidRDefault="00906864" w:rsidP="00C544D7">
                  <w:pPr>
                    <w:pStyle w:val="Header"/>
                    <w:jc w:val="both"/>
                    <w:rPr>
                      <w:rFonts w:cs="Zanest _ Govar"/>
                      <w:sz w:val="26"/>
                      <w:szCs w:val="26"/>
                      <w:rtl/>
                      <w:lang w:bidi="ar-IQ"/>
                    </w:rPr>
                  </w:pPr>
                  <w:r w:rsidRPr="00392C07">
                    <w:rPr>
                      <w:rFonts w:cs="Zanest _ Govar" w:hint="cs"/>
                      <w:sz w:val="28"/>
                      <w:szCs w:val="28"/>
                      <w:rtl/>
                      <w:lang w:bidi="ar-IQ"/>
                    </w:rPr>
                    <w:lastRenderedPageBreak/>
                    <w:t xml:space="preserve">ا هةريَما كوردستانىَ </w:t>
                  </w:r>
                  <w:r w:rsidR="0067441A">
                    <w:rPr>
                      <w:rFonts w:cs="Zanest _ Govar"/>
                      <w:sz w:val="28"/>
                      <w:szCs w:val="28"/>
                      <w:rtl/>
                      <w:lang w:bidi="ar-IQ"/>
                    </w:rPr>
                    <w:t>–</w:t>
                  </w:r>
                  <w:r w:rsidRPr="00392C07">
                    <w:rPr>
                      <w:rFonts w:cs="Zanest _ Govar" w:hint="cs"/>
                      <w:sz w:val="28"/>
                      <w:szCs w:val="28"/>
                      <w:rtl/>
                      <w:lang w:bidi="ar-IQ"/>
                    </w:rPr>
                    <w:t xml:space="preserve"> عيَراق</w:t>
                  </w:r>
                </w:p>
                <w:p w:rsidR="00906864" w:rsidRPr="00392C07" w:rsidRDefault="00906864" w:rsidP="00C544D7">
                  <w:pPr>
                    <w:pStyle w:val="Header"/>
                    <w:jc w:val="both"/>
                    <w:rPr>
                      <w:rFonts w:cs="Zanest _ Govar"/>
                      <w:sz w:val="26"/>
                      <w:szCs w:val="26"/>
                      <w:rtl/>
                      <w:lang w:bidi="ar-IQ"/>
                    </w:rPr>
                  </w:pPr>
                  <w:r w:rsidRPr="00392C07">
                    <w:rPr>
                      <w:rFonts w:cs="Zanest _ Govar" w:hint="cs"/>
                      <w:sz w:val="28"/>
                      <w:szCs w:val="28"/>
                      <w:rtl/>
                      <w:lang w:bidi="ar-IQ"/>
                    </w:rPr>
                    <w:t xml:space="preserve">وةزارةتا خويَندنا بالاَ وتويَذينةوةيا زانستى  </w:t>
                  </w:r>
                </w:p>
                <w:p w:rsidR="00906864" w:rsidRPr="00392C07" w:rsidRDefault="00906864" w:rsidP="00C544D7">
                  <w:pPr>
                    <w:pStyle w:val="Header"/>
                    <w:jc w:val="both"/>
                    <w:rPr>
                      <w:rFonts w:cs="Zanest _ Govar"/>
                      <w:sz w:val="28"/>
                      <w:szCs w:val="28"/>
                      <w:rtl/>
                      <w:lang w:bidi="ar-IQ"/>
                    </w:rPr>
                  </w:pPr>
                  <w:r w:rsidRPr="00392C07">
                    <w:rPr>
                      <w:rFonts w:cs="Zanest _ Govar" w:hint="cs"/>
                      <w:sz w:val="28"/>
                      <w:szCs w:val="28"/>
                      <w:rtl/>
                      <w:lang w:bidi="ar-IQ"/>
                    </w:rPr>
                    <w:t>سةروكاتيا زانكوَيا دهوَك</w:t>
                  </w:r>
                </w:p>
                <w:p w:rsidR="00906864" w:rsidRPr="00392C07" w:rsidRDefault="00906864" w:rsidP="00C544D7">
                  <w:pPr>
                    <w:pStyle w:val="Header"/>
                    <w:jc w:val="both"/>
                    <w:rPr>
                      <w:rFonts w:cs="Zanest _ Govar"/>
                      <w:rtl/>
                      <w:lang w:bidi="ar-IQ"/>
                    </w:rPr>
                  </w:pPr>
                  <w:r w:rsidRPr="00392C07">
                    <w:rPr>
                      <w:rFonts w:cs="Zanest _ Govar" w:hint="cs"/>
                      <w:sz w:val="28"/>
                      <w:szCs w:val="28"/>
                      <w:rtl/>
                      <w:lang w:bidi="ar-IQ"/>
                    </w:rPr>
                    <w:t>ريَظةبةريا ثلان دانان و ديف ضوون و ئامار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06864" w:rsidRPr="00392C07" w:rsidRDefault="00906864" w:rsidP="00C544D7">
                  <w:pPr>
                    <w:rPr>
                      <w:rFonts w:cs="Zanest _ Govar"/>
                      <w:rtl/>
                      <w:lang w:bidi="ar-IQ"/>
                    </w:rPr>
                  </w:pPr>
                  <w:r>
                    <w:rPr>
                      <w:rFonts w:cs="Zanest _ Govar"/>
                      <w:noProof/>
                      <w:sz w:val="22"/>
                      <w:szCs w:val="22"/>
                      <w:rtl/>
                    </w:rPr>
                    <w:drawing>
                      <wp:anchor distT="0" distB="0" distL="114300" distR="114300" simplePos="0" relativeHeight="251661312" behindDoc="0" locked="0" layoutInCell="1" allowOverlap="1" wp14:anchorId="6B807753" wp14:editId="3A6EAAE8">
                        <wp:simplePos x="0" y="0"/>
                        <wp:positionH relativeFrom="column">
                          <wp:posOffset>374015</wp:posOffset>
                        </wp:positionH>
                        <wp:positionV relativeFrom="paragraph">
                          <wp:posOffset>33020</wp:posOffset>
                        </wp:positionV>
                        <wp:extent cx="740410" cy="890905"/>
                        <wp:effectExtent l="19050" t="0" r="2540" b="0"/>
                        <wp:wrapNone/>
                        <wp:docPr id="3" name="Picture 3" descr="2009_LOGO+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2009_LOGO+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 l="9648" t="3300" r="11172" b="152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0410" cy="8909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906864" w:rsidRPr="00392C07" w:rsidRDefault="00906864" w:rsidP="00C544D7">
                  <w:pPr>
                    <w:rPr>
                      <w:rFonts w:cs="Zanest _ Govar"/>
                      <w:rtl/>
                      <w:lang w:bidi="ar-IQ"/>
                    </w:rPr>
                  </w:pPr>
                </w:p>
                <w:p w:rsidR="00906864" w:rsidRPr="00392C07" w:rsidRDefault="00906864" w:rsidP="00C544D7">
                  <w:pPr>
                    <w:rPr>
                      <w:rFonts w:cs="Zanest _ Govar"/>
                      <w:rtl/>
                      <w:lang w:bidi="ar-IQ"/>
                    </w:rPr>
                  </w:pPr>
                </w:p>
                <w:p w:rsidR="00906864" w:rsidRPr="00392C07" w:rsidRDefault="00906864" w:rsidP="00C544D7">
                  <w:pPr>
                    <w:pStyle w:val="Header"/>
                    <w:rPr>
                      <w:rFonts w:cs="Zanest _ Govar" w:hint="cs"/>
                      <w:rtl/>
                      <w:lang w:bidi="ar-IQ"/>
                    </w:rPr>
                  </w:pPr>
                </w:p>
              </w:tc>
              <w:tc>
                <w:tcPr>
                  <w:tcW w:w="3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06864" w:rsidRPr="00392C07" w:rsidRDefault="00906864" w:rsidP="00C544D7">
                  <w:pPr>
                    <w:pStyle w:val="Header"/>
                    <w:jc w:val="right"/>
                    <w:rPr>
                      <w:rFonts w:cs="Zanest _ Govar"/>
                      <w:sz w:val="30"/>
                      <w:szCs w:val="30"/>
                      <w:rtl/>
                      <w:lang w:bidi="ar-IQ"/>
                    </w:rPr>
                  </w:pPr>
                  <w:r w:rsidRPr="00392C07">
                    <w:rPr>
                      <w:rFonts w:cs="Zanest _ Govar"/>
                      <w:rtl/>
                      <w:lang w:bidi="ar-IQ"/>
                    </w:rPr>
                    <w:t>حكومة اقليم كوردستان</w:t>
                  </w:r>
                  <w:r w:rsidRPr="00392C07">
                    <w:rPr>
                      <w:rFonts w:cs="Zanest _ Govar" w:hint="cs"/>
                      <w:rtl/>
                      <w:lang w:bidi="ar-IQ"/>
                    </w:rPr>
                    <w:t xml:space="preserve"> - العراق</w:t>
                  </w:r>
                </w:p>
                <w:p w:rsidR="00906864" w:rsidRPr="00392C07" w:rsidRDefault="00906864" w:rsidP="00C544D7">
                  <w:pPr>
                    <w:pStyle w:val="Header"/>
                    <w:jc w:val="right"/>
                    <w:rPr>
                      <w:rFonts w:cs="Zanest _ Govar"/>
                      <w:sz w:val="30"/>
                      <w:szCs w:val="30"/>
                      <w:rtl/>
                      <w:lang w:bidi="ar-IQ"/>
                    </w:rPr>
                  </w:pPr>
                  <w:r w:rsidRPr="00392C07">
                    <w:rPr>
                      <w:rFonts w:cs="Zanest _ Govar" w:hint="cs"/>
                      <w:rtl/>
                      <w:lang w:bidi="ar-IQ"/>
                    </w:rPr>
                    <w:t xml:space="preserve">  وزارة التعليم العالي والبحث العلمي  </w:t>
                  </w:r>
                </w:p>
                <w:p w:rsidR="00906864" w:rsidRPr="00392C07" w:rsidRDefault="00906864" w:rsidP="00C544D7">
                  <w:pPr>
                    <w:pStyle w:val="Header"/>
                    <w:jc w:val="right"/>
                    <w:rPr>
                      <w:rFonts w:cs="Zanest _ Govar"/>
                      <w:rtl/>
                      <w:lang w:bidi="ar-IQ"/>
                    </w:rPr>
                  </w:pPr>
                  <w:r w:rsidRPr="00392C07">
                    <w:rPr>
                      <w:rFonts w:cs="Zanest _ Govar" w:hint="cs"/>
                      <w:rtl/>
                      <w:lang w:bidi="ar-IQ"/>
                    </w:rPr>
                    <w:t>رئاسة جامعة دهوك</w:t>
                  </w:r>
                </w:p>
                <w:p w:rsidR="00906864" w:rsidRPr="00392C07" w:rsidRDefault="00906864" w:rsidP="00C544D7">
                  <w:pPr>
                    <w:pStyle w:val="Header"/>
                    <w:jc w:val="right"/>
                    <w:rPr>
                      <w:rFonts w:ascii="Arabic Typesetting" w:hAnsi="Arabic Typesetting" w:cs="Arabic Typesetting"/>
                      <w:rtl/>
                      <w:lang w:bidi="ar-IQ"/>
                    </w:rPr>
                  </w:pPr>
                  <w:r w:rsidRPr="00392C07">
                    <w:rPr>
                      <w:rFonts w:ascii="Arabic Typesetting" w:hAnsi="Arabic Typesetting" w:cs="Arabic Typesetting"/>
                      <w:rtl/>
                      <w:lang w:bidi="ar-IQ"/>
                    </w:rPr>
                    <w:t>مديرية التخطيط والمتابعة والإحصاء</w:t>
                  </w:r>
                </w:p>
              </w:tc>
            </w:tr>
            <w:tr w:rsidR="00906864" w:rsidTr="00C544D7">
              <w:trPr>
                <w:trHeight w:val="802"/>
              </w:trPr>
              <w:tc>
                <w:tcPr>
                  <w:tcW w:w="9740" w:type="dxa"/>
                  <w:gridSpan w:val="3"/>
                  <w:tcBorders>
                    <w:top w:val="nil"/>
                    <w:bottom w:val="single" w:sz="4" w:space="0" w:color="auto"/>
                  </w:tcBorders>
                </w:tcPr>
                <w:p w:rsidR="00906864" w:rsidRPr="007D3DB5" w:rsidRDefault="00906864" w:rsidP="00C544D7">
                  <w:pPr>
                    <w:pStyle w:val="Header"/>
                    <w:rPr>
                      <w:rFonts w:cs="K_hjmearok" w:hint="cs"/>
                      <w:sz w:val="2"/>
                      <w:szCs w:val="2"/>
                      <w:rtl/>
                      <w:lang w:bidi="ar-IQ"/>
                    </w:rPr>
                  </w:pPr>
                </w:p>
                <w:p w:rsidR="00906864" w:rsidRPr="007D3DB5" w:rsidRDefault="00906864" w:rsidP="00C544D7">
                  <w:pPr>
                    <w:pStyle w:val="Header"/>
                    <w:bidi w:val="0"/>
                    <w:jc w:val="center"/>
                    <w:rPr>
                      <w:rFonts w:cs="K_hjmearok"/>
                      <w:lang w:bidi="ar-IQ"/>
                    </w:rPr>
                  </w:pPr>
                  <w:r w:rsidRPr="007D3DB5">
                    <w:rPr>
                      <w:rFonts w:cs="K_hjmearok"/>
                      <w:sz w:val="22"/>
                      <w:szCs w:val="22"/>
                      <w:lang w:bidi="ar-IQ"/>
                    </w:rPr>
                    <w:t xml:space="preserve">Kurdistan Regional Government – </w:t>
                  </w:r>
                  <w:smartTag w:uri="urn:schemas-microsoft-com:office:smarttags" w:element="place">
                    <w:smartTag w:uri="urn:schemas-microsoft-com:office:smarttags" w:element="country-region">
                      <w:r w:rsidRPr="007D3DB5">
                        <w:rPr>
                          <w:rFonts w:cs="K_hjmearok"/>
                          <w:sz w:val="22"/>
                          <w:szCs w:val="22"/>
                          <w:lang w:bidi="ar-IQ"/>
                        </w:rPr>
                        <w:t>Iraq</w:t>
                      </w:r>
                    </w:smartTag>
                  </w:smartTag>
                </w:p>
                <w:p w:rsidR="00906864" w:rsidRPr="007D3DB5" w:rsidRDefault="00906864" w:rsidP="00C544D7">
                  <w:pPr>
                    <w:pStyle w:val="Header"/>
                    <w:bidi w:val="0"/>
                    <w:jc w:val="center"/>
                    <w:rPr>
                      <w:rFonts w:cs="K_hjmearok"/>
                      <w:lang w:bidi="ar-IQ"/>
                    </w:rPr>
                  </w:pPr>
                  <w:r w:rsidRPr="007D3DB5">
                    <w:rPr>
                      <w:rFonts w:cs="K_hjmearok"/>
                      <w:sz w:val="22"/>
                      <w:szCs w:val="22"/>
                      <w:lang w:bidi="ar-IQ"/>
                    </w:rPr>
                    <w:t xml:space="preserve">Ministry of Higher Education &amp; Scientific Research, </w:t>
                  </w:r>
                  <w:smartTag w:uri="urn:schemas-microsoft-com:office:smarttags" w:element="place">
                    <w:smartTag w:uri="urn:schemas-microsoft-com:office:smarttags" w:element="PlaceType">
                      <w:r w:rsidRPr="007D3DB5">
                        <w:rPr>
                          <w:rFonts w:cs="K_hjmearok"/>
                          <w:sz w:val="22"/>
                          <w:szCs w:val="22"/>
                          <w:lang w:bidi="ar-IQ"/>
                        </w:rPr>
                        <w:t>University</w:t>
                      </w:r>
                    </w:smartTag>
                    <w:r w:rsidRPr="007D3DB5">
                      <w:rPr>
                        <w:rFonts w:cs="K_hjmearok"/>
                        <w:sz w:val="22"/>
                        <w:szCs w:val="22"/>
                        <w:lang w:bidi="ar-IQ"/>
                      </w:rPr>
                      <w:t xml:space="preserve"> of </w:t>
                    </w:r>
                    <w:proofErr w:type="spellStart"/>
                    <w:smartTag w:uri="urn:schemas-microsoft-com:office:smarttags" w:element="PlaceName">
                      <w:r w:rsidRPr="007D3DB5">
                        <w:rPr>
                          <w:rFonts w:cs="K_hjmearok"/>
                          <w:sz w:val="22"/>
                          <w:szCs w:val="22"/>
                          <w:lang w:bidi="ar-IQ"/>
                        </w:rPr>
                        <w:t>Duhok</w:t>
                      </w:r>
                    </w:smartTag>
                  </w:smartTag>
                  <w:proofErr w:type="spellEnd"/>
                </w:p>
                <w:p w:rsidR="00906864" w:rsidRPr="007D3DB5" w:rsidRDefault="00906864" w:rsidP="00C544D7">
                  <w:pPr>
                    <w:pStyle w:val="Header"/>
                    <w:bidi w:val="0"/>
                    <w:jc w:val="center"/>
                    <w:rPr>
                      <w:rFonts w:cs="K_hjmearok"/>
                      <w:noProof/>
                    </w:rPr>
                  </w:pPr>
                  <w:r w:rsidRPr="007D3DB5">
                    <w:rPr>
                      <w:rFonts w:cs="K_hjmearok"/>
                      <w:b/>
                      <w:bCs/>
                      <w:noProof/>
                      <w:sz w:val="22"/>
                      <w:szCs w:val="22"/>
                    </w:rPr>
                    <w:t>Directorate of Planning , Follow-up &amp; Statistics</w:t>
                  </w:r>
                </w:p>
              </w:tc>
            </w:tr>
          </w:tbl>
          <w:p w:rsidR="00906864" w:rsidRDefault="00906864" w:rsidP="00C544D7">
            <w:pPr>
              <w:bidi/>
              <w:rPr>
                <w:rFonts w:hint="cs"/>
                <w:lang w:bidi="ar-IQ"/>
              </w:rPr>
            </w:pPr>
          </w:p>
          <w:p w:rsidR="00906864" w:rsidRDefault="00906864" w:rsidP="00C544D7">
            <w:pPr>
              <w:bidi/>
            </w:pPr>
          </w:p>
          <w:p w:rsidR="00906864" w:rsidRDefault="00906864" w:rsidP="00C544D7">
            <w:pPr>
              <w:bidi/>
            </w:pPr>
          </w:p>
          <w:p w:rsidR="00906864" w:rsidRDefault="00906864" w:rsidP="00C544D7">
            <w:pPr>
              <w:bidi/>
            </w:pPr>
          </w:p>
          <w:p w:rsidR="00906864" w:rsidRDefault="00906864" w:rsidP="00C544D7">
            <w:pPr>
              <w:bidi/>
            </w:pPr>
          </w:p>
          <w:p w:rsidR="00906864" w:rsidRDefault="00906864" w:rsidP="00C544D7">
            <w:pPr>
              <w:bidi/>
            </w:pPr>
          </w:p>
          <w:p w:rsidR="00906864" w:rsidRDefault="00906864" w:rsidP="00C544D7">
            <w:pPr>
              <w:bidi/>
            </w:pPr>
          </w:p>
          <w:p w:rsidR="00906864" w:rsidRDefault="00906864" w:rsidP="00C544D7">
            <w:pPr>
              <w:bidi/>
            </w:pPr>
          </w:p>
          <w:p w:rsidR="00906864" w:rsidRDefault="00906864" w:rsidP="00C544D7">
            <w:pPr>
              <w:bidi/>
            </w:pPr>
          </w:p>
          <w:p w:rsidR="00906864" w:rsidRDefault="00906864" w:rsidP="00C544D7">
            <w:pPr>
              <w:bidi/>
            </w:pPr>
          </w:p>
          <w:p w:rsidR="00906864" w:rsidRDefault="00906864" w:rsidP="00C544D7">
            <w:pPr>
              <w:bidi/>
              <w:rPr>
                <w:rtl/>
              </w:rPr>
            </w:pPr>
          </w:p>
          <w:tbl>
            <w:tblPr>
              <w:tblpPr w:leftFromText="180" w:rightFromText="180" w:vertAnchor="page" w:horzAnchor="margin" w:tblpXSpec="center" w:tblpY="3108"/>
              <w:tblOverlap w:val="never"/>
              <w:bidiVisual/>
              <w:tblW w:w="111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3173"/>
              <w:gridCol w:w="2662"/>
              <w:gridCol w:w="1800"/>
              <w:gridCol w:w="2520"/>
              <w:gridCol w:w="993"/>
            </w:tblGrid>
            <w:tr w:rsidR="00906864" w:rsidRPr="007367EB" w:rsidTr="00563D87">
              <w:trPr>
                <w:trHeight w:val="378"/>
              </w:trPr>
              <w:tc>
                <w:tcPr>
                  <w:tcW w:w="11148" w:type="dxa"/>
                  <w:gridSpan w:val="5"/>
                  <w:shd w:val="clear" w:color="auto" w:fill="BFBFBF"/>
                </w:tcPr>
                <w:p w:rsidR="00906864" w:rsidRPr="00A10266" w:rsidRDefault="00906864" w:rsidP="00C544D7">
                  <w:pPr>
                    <w:bidi/>
                    <w:jc w:val="center"/>
                    <w:rPr>
                      <w:rFonts w:cs="Zanest _ Govar" w:hint="cs"/>
                      <w:szCs w:val="28"/>
                      <w:rtl/>
                      <w:lang w:bidi="ar-IQ"/>
                    </w:rPr>
                  </w:pPr>
                  <w:r w:rsidRPr="00392C07">
                    <w:rPr>
                      <w:rFonts w:cs="Zanest _ Govar" w:hint="cs"/>
                      <w:sz w:val="32"/>
                      <w:szCs w:val="32"/>
                      <w:rtl/>
                    </w:rPr>
                    <w:t>ثيَزانينيَن زانستى</w:t>
                  </w:r>
                  <w:r w:rsidRPr="00392C07">
                    <w:rPr>
                      <w:rFonts w:cs="Zanest _ Govar" w:hint="cs"/>
                      <w:sz w:val="28"/>
                      <w:szCs w:val="28"/>
                      <w:rtl/>
                    </w:rPr>
                    <w:t>(المعلومات العلمية)</w:t>
                  </w:r>
                </w:p>
              </w:tc>
            </w:tr>
            <w:tr w:rsidR="00906864" w:rsidRPr="007367EB" w:rsidTr="00563D87">
              <w:trPr>
                <w:trHeight w:val="392"/>
              </w:trPr>
              <w:tc>
                <w:tcPr>
                  <w:tcW w:w="11148" w:type="dxa"/>
                  <w:gridSpan w:val="5"/>
                  <w:shd w:val="clear" w:color="auto" w:fill="FFFFFF"/>
                </w:tcPr>
                <w:p w:rsidR="00906864" w:rsidRDefault="00906864" w:rsidP="00C544D7">
                  <w:pPr>
                    <w:bidi/>
                    <w:rPr>
                      <w:rFonts w:cs="Ali_K_Alwand"/>
                      <w:szCs w:val="28"/>
                      <w:rtl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>سةرثةرشتيكرنا نامان</w:t>
                  </w:r>
                  <w:r>
                    <w:rPr>
                      <w:rFonts w:cs="Ali_K_Alwand" w:hint="cs"/>
                      <w:szCs w:val="28"/>
                      <w:rtl/>
                    </w:rPr>
                    <w:t xml:space="preserve">  : </w:t>
                  </w:r>
                  <w:r w:rsidRPr="00DC52EB">
                    <w:rPr>
                      <w:szCs w:val="28"/>
                      <w:rtl/>
                    </w:rPr>
                    <w:t>(الاشراف على الرسائل والاطاريح)</w:t>
                  </w:r>
                </w:p>
              </w:tc>
            </w:tr>
            <w:tr w:rsidR="00906864" w:rsidRPr="007367EB" w:rsidTr="00563D87">
              <w:trPr>
                <w:trHeight w:val="378"/>
              </w:trPr>
              <w:tc>
                <w:tcPr>
                  <w:tcW w:w="3173" w:type="dxa"/>
                  <w:shd w:val="clear" w:color="auto" w:fill="FFFFFF"/>
                </w:tcPr>
                <w:p w:rsidR="00906864" w:rsidRPr="00392C07" w:rsidRDefault="00906864" w:rsidP="00C544D7">
                  <w:pPr>
                    <w:shd w:val="clear" w:color="auto" w:fill="FFFFFF"/>
                    <w:jc w:val="center"/>
                    <w:rPr>
                      <w:rFonts w:cs="Zanest _ Govar"/>
                      <w:szCs w:val="28"/>
                      <w:rtl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 xml:space="preserve">جورىَ نامىَ </w:t>
                  </w:r>
                  <w:r w:rsidRPr="00392C07">
                    <w:rPr>
                      <w:rFonts w:cs="Zanest _ Govar"/>
                      <w:szCs w:val="28"/>
                      <w:rtl/>
                    </w:rPr>
                    <w:t>(نوع الرسالة)</w:t>
                  </w:r>
                </w:p>
              </w:tc>
              <w:tc>
                <w:tcPr>
                  <w:tcW w:w="2662" w:type="dxa"/>
                  <w:shd w:val="clear" w:color="auto" w:fill="FFFFFF"/>
                </w:tcPr>
                <w:p w:rsidR="00906864" w:rsidRPr="00392C07" w:rsidRDefault="00906864" w:rsidP="00C544D7">
                  <w:pPr>
                    <w:shd w:val="clear" w:color="auto" w:fill="FFFFFF"/>
                    <w:bidi/>
                    <w:jc w:val="center"/>
                    <w:rPr>
                      <w:rFonts w:cs="Zanest _ Govar"/>
                      <w:szCs w:val="28"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>ناظىَ قوتابى</w:t>
                  </w:r>
                  <w:r w:rsidRPr="00392C07">
                    <w:rPr>
                      <w:rFonts w:cs="Zanest _ Govar"/>
                      <w:szCs w:val="28"/>
                      <w:rtl/>
                    </w:rPr>
                    <w:t xml:space="preserve">(اسم </w:t>
                  </w:r>
                  <w:r w:rsidRPr="00392C07">
                    <w:rPr>
                      <w:rFonts w:ascii="Arabic Typesetting" w:hAnsi="Arabic Typesetting" w:cs="Arabic Typesetting"/>
                      <w:szCs w:val="28"/>
                      <w:rtl/>
                    </w:rPr>
                    <w:t>الطالب</w:t>
                  </w:r>
                  <w:r w:rsidRPr="00392C07">
                    <w:rPr>
                      <w:rFonts w:cs="Zanest _ Govar"/>
                      <w:szCs w:val="28"/>
                      <w:rtl/>
                    </w:rPr>
                    <w:t>)</w:t>
                  </w:r>
                </w:p>
              </w:tc>
              <w:tc>
                <w:tcPr>
                  <w:tcW w:w="1800" w:type="dxa"/>
                  <w:shd w:val="clear" w:color="auto" w:fill="FFFFFF"/>
                </w:tcPr>
                <w:p w:rsidR="00906864" w:rsidRPr="00392C07" w:rsidRDefault="00906864" w:rsidP="00C544D7">
                  <w:pPr>
                    <w:shd w:val="clear" w:color="auto" w:fill="FFFFFF"/>
                    <w:bidi/>
                    <w:jc w:val="center"/>
                    <w:rPr>
                      <w:rFonts w:cs="Zanest _ Govar"/>
                      <w:szCs w:val="28"/>
                      <w:rtl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>ناظ ونيشانيَن نامىَ</w:t>
                  </w:r>
                  <w:r w:rsidRPr="00392C07">
                    <w:rPr>
                      <w:rFonts w:cs="Zanest _ Govar"/>
                      <w:szCs w:val="28"/>
                      <w:rtl/>
                    </w:rPr>
                    <w:t>(عنوان الرسالة)</w:t>
                  </w:r>
                </w:p>
              </w:tc>
              <w:tc>
                <w:tcPr>
                  <w:tcW w:w="2520" w:type="dxa"/>
                  <w:shd w:val="clear" w:color="auto" w:fill="FFFFFF"/>
                </w:tcPr>
                <w:p w:rsidR="00906864" w:rsidRPr="00392C07" w:rsidRDefault="00906864" w:rsidP="00C544D7">
                  <w:pPr>
                    <w:shd w:val="clear" w:color="auto" w:fill="FFFFFF"/>
                    <w:bidi/>
                    <w:jc w:val="center"/>
                    <w:rPr>
                      <w:rFonts w:cs="Zanest _ Govar"/>
                      <w:szCs w:val="28"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>سال</w:t>
                  </w:r>
                  <w:r w:rsidRPr="00392C07">
                    <w:rPr>
                      <w:rFonts w:cs="Zanest _ Govar"/>
                      <w:szCs w:val="28"/>
                      <w:rtl/>
                    </w:rPr>
                    <w:t>(السنة)</w:t>
                  </w:r>
                </w:p>
              </w:tc>
              <w:tc>
                <w:tcPr>
                  <w:tcW w:w="993" w:type="dxa"/>
                  <w:shd w:val="clear" w:color="auto" w:fill="FFFFFF"/>
                </w:tcPr>
                <w:p w:rsidR="00906864" w:rsidRPr="00392C07" w:rsidRDefault="00906864" w:rsidP="00C544D7">
                  <w:pPr>
                    <w:shd w:val="clear" w:color="auto" w:fill="FFFFFF"/>
                    <w:jc w:val="center"/>
                    <w:rPr>
                      <w:rFonts w:cs="Zanest _ Govar"/>
                      <w:szCs w:val="28"/>
                      <w:rtl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>زانكو</w:t>
                  </w:r>
                </w:p>
                <w:p w:rsidR="00906864" w:rsidRPr="00392C07" w:rsidRDefault="00906864" w:rsidP="00C544D7">
                  <w:pPr>
                    <w:shd w:val="clear" w:color="auto" w:fill="FFFFFF"/>
                    <w:bidi/>
                    <w:jc w:val="center"/>
                    <w:rPr>
                      <w:rFonts w:cs="Zanest _ Govar"/>
                      <w:szCs w:val="28"/>
                    </w:rPr>
                  </w:pPr>
                  <w:r w:rsidRPr="00392C07">
                    <w:rPr>
                      <w:rFonts w:cs="Zanest _ Govar"/>
                      <w:szCs w:val="28"/>
                      <w:rtl/>
                    </w:rPr>
                    <w:t>(الجامعة)</w:t>
                  </w:r>
                </w:p>
              </w:tc>
            </w:tr>
            <w:tr w:rsidR="00906864" w:rsidRPr="007367EB" w:rsidTr="00563D87">
              <w:trPr>
                <w:trHeight w:val="393"/>
              </w:trPr>
              <w:tc>
                <w:tcPr>
                  <w:tcW w:w="3173" w:type="dxa"/>
                  <w:vMerge w:val="restart"/>
                  <w:shd w:val="clear" w:color="auto" w:fill="FFFFFF"/>
                </w:tcPr>
                <w:p w:rsidR="00906864" w:rsidRPr="00392C07" w:rsidRDefault="00906864" w:rsidP="00C544D7">
                  <w:pPr>
                    <w:shd w:val="clear" w:color="auto" w:fill="FFFFFF"/>
                    <w:jc w:val="right"/>
                    <w:rPr>
                      <w:rFonts w:cs="Zanest _ Govar"/>
                      <w:szCs w:val="28"/>
                      <w:rtl/>
                    </w:rPr>
                  </w:pPr>
                </w:p>
              </w:tc>
              <w:tc>
                <w:tcPr>
                  <w:tcW w:w="2662" w:type="dxa"/>
                  <w:shd w:val="clear" w:color="auto" w:fill="FFFFFF"/>
                </w:tcPr>
                <w:p w:rsidR="00906864" w:rsidRPr="0050460D" w:rsidRDefault="007F062C" w:rsidP="00C544D7">
                  <w:pPr>
                    <w:bidi/>
                    <w:rPr>
                      <w:rFonts w:ascii="Arial" w:hAnsi="Arial" w:cs="Arial" w:hint="cs"/>
                      <w:rtl/>
                      <w:lang w:bidi="ar-IQ"/>
                    </w:rPr>
                  </w:pPr>
                  <w:r>
                    <w:rPr>
                      <w:rFonts w:ascii="Arial" w:hAnsi="Arial" w:cs="Arial" w:hint="cs"/>
                      <w:rtl/>
                      <w:lang w:bidi="ar-IQ"/>
                    </w:rPr>
                    <w:t xml:space="preserve">اري كمال </w:t>
                  </w:r>
                </w:p>
              </w:tc>
              <w:tc>
                <w:tcPr>
                  <w:tcW w:w="1800" w:type="dxa"/>
                  <w:shd w:val="clear" w:color="auto" w:fill="FFFFFF"/>
                </w:tcPr>
                <w:p w:rsidR="00906864" w:rsidRPr="0050460D" w:rsidRDefault="007F062C" w:rsidP="00C544D7">
                  <w:pPr>
                    <w:rPr>
                      <w:rFonts w:ascii="Arial" w:hAnsi="Arial" w:cs="Arial"/>
                      <w:lang w:bidi="ar-IQ"/>
                    </w:rPr>
                  </w:pPr>
                  <w:r>
                    <w:rPr>
                      <w:rFonts w:ascii="Arial" w:hAnsi="Arial" w:cs="Arial"/>
                      <w:lang w:bidi="ar-IQ"/>
                    </w:rPr>
                    <w:t xml:space="preserve">MS in </w:t>
                  </w:r>
                  <w:proofErr w:type="spellStart"/>
                  <w:r>
                    <w:rPr>
                      <w:rFonts w:ascii="Arial" w:hAnsi="Arial" w:cs="Arial"/>
                      <w:lang w:bidi="ar-IQ"/>
                    </w:rPr>
                    <w:t>duhok</w:t>
                  </w:r>
                  <w:proofErr w:type="spellEnd"/>
                </w:p>
              </w:tc>
              <w:tc>
                <w:tcPr>
                  <w:tcW w:w="2520" w:type="dxa"/>
                  <w:shd w:val="clear" w:color="auto" w:fill="FFFFFF"/>
                </w:tcPr>
                <w:p w:rsidR="00906864" w:rsidRPr="0050460D" w:rsidRDefault="007F062C" w:rsidP="00C544D7">
                  <w:pPr>
                    <w:bidi/>
                    <w:rPr>
                      <w:rFonts w:ascii="Arial" w:hAnsi="Arial" w:cs="Arial" w:hint="cs"/>
                      <w:rtl/>
                      <w:lang w:bidi="ar-IQ"/>
                    </w:rPr>
                  </w:pPr>
                  <w:r>
                    <w:rPr>
                      <w:rFonts w:ascii="Arial" w:hAnsi="Arial" w:cs="Arial" w:hint="cs"/>
                      <w:rtl/>
                      <w:lang w:bidi="ar-IQ"/>
                    </w:rPr>
                    <w:t>2015-2016</w:t>
                  </w:r>
                </w:p>
              </w:tc>
              <w:tc>
                <w:tcPr>
                  <w:tcW w:w="993" w:type="dxa"/>
                  <w:shd w:val="clear" w:color="auto" w:fill="FFFFFF"/>
                </w:tcPr>
                <w:p w:rsidR="00906864" w:rsidRPr="0050460D" w:rsidRDefault="00906864" w:rsidP="00C544D7">
                  <w:pPr>
                    <w:bidi/>
                    <w:rPr>
                      <w:rFonts w:ascii="Arial" w:hAnsi="Arial" w:cs="Arial"/>
                      <w:rtl/>
                      <w:lang w:bidi="ar-IQ"/>
                    </w:rPr>
                  </w:pPr>
                </w:p>
              </w:tc>
            </w:tr>
            <w:tr w:rsidR="00906864" w:rsidRPr="007367EB" w:rsidTr="00563D87">
              <w:trPr>
                <w:trHeight w:val="393"/>
              </w:trPr>
              <w:tc>
                <w:tcPr>
                  <w:tcW w:w="3173" w:type="dxa"/>
                  <w:vMerge/>
                  <w:shd w:val="clear" w:color="auto" w:fill="FFFFFF"/>
                </w:tcPr>
                <w:p w:rsidR="00906864" w:rsidRPr="00392C07" w:rsidRDefault="00906864" w:rsidP="00C544D7">
                  <w:pPr>
                    <w:shd w:val="clear" w:color="auto" w:fill="FFFFFF"/>
                    <w:jc w:val="right"/>
                    <w:rPr>
                      <w:rFonts w:cs="Zanest _ Govar"/>
                      <w:szCs w:val="28"/>
                      <w:rtl/>
                    </w:rPr>
                  </w:pPr>
                </w:p>
              </w:tc>
              <w:tc>
                <w:tcPr>
                  <w:tcW w:w="2662" w:type="dxa"/>
                  <w:shd w:val="clear" w:color="auto" w:fill="FFFFFF"/>
                </w:tcPr>
                <w:p w:rsidR="00906864" w:rsidRPr="0050460D" w:rsidRDefault="007F062C" w:rsidP="00C544D7">
                  <w:pPr>
                    <w:bidi/>
                    <w:rPr>
                      <w:rFonts w:ascii="Arial" w:hAnsi="Arial" w:cs="Arial" w:hint="cs"/>
                      <w:rtl/>
                      <w:lang w:bidi="ar-IQ"/>
                    </w:rPr>
                  </w:pPr>
                  <w:r>
                    <w:rPr>
                      <w:rFonts w:ascii="Arial" w:hAnsi="Arial" w:cs="Arial" w:hint="cs"/>
                      <w:rtl/>
                      <w:lang w:bidi="ar-IQ"/>
                    </w:rPr>
                    <w:t>خيري ثامر</w:t>
                  </w:r>
                </w:p>
              </w:tc>
              <w:tc>
                <w:tcPr>
                  <w:tcW w:w="1800" w:type="dxa"/>
                  <w:shd w:val="clear" w:color="auto" w:fill="FFFFFF"/>
                </w:tcPr>
                <w:p w:rsidR="00906864" w:rsidRPr="0050460D" w:rsidRDefault="007F062C" w:rsidP="00C544D7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Stroke in </w:t>
                  </w:r>
                  <w:proofErr w:type="spellStart"/>
                  <w:r>
                    <w:rPr>
                      <w:rFonts w:ascii="Arial" w:hAnsi="Arial" w:cs="Arial"/>
                    </w:rPr>
                    <w:t>duhok</w:t>
                  </w:r>
                  <w:proofErr w:type="spellEnd"/>
                </w:p>
              </w:tc>
              <w:tc>
                <w:tcPr>
                  <w:tcW w:w="2520" w:type="dxa"/>
                  <w:shd w:val="clear" w:color="auto" w:fill="FFFFFF"/>
                </w:tcPr>
                <w:p w:rsidR="00906864" w:rsidRPr="0050460D" w:rsidRDefault="007F062C" w:rsidP="00C544D7">
                  <w:pPr>
                    <w:bidi/>
                    <w:rPr>
                      <w:rFonts w:ascii="Arial" w:hAnsi="Arial" w:cs="Arial"/>
                      <w:rtl/>
                    </w:rPr>
                  </w:pPr>
                  <w:r>
                    <w:rPr>
                      <w:rFonts w:ascii="Arial" w:hAnsi="Arial" w:cs="Arial" w:hint="cs"/>
                      <w:rtl/>
                    </w:rPr>
                    <w:t>2015-2016</w:t>
                  </w:r>
                </w:p>
              </w:tc>
              <w:tc>
                <w:tcPr>
                  <w:tcW w:w="993" w:type="dxa"/>
                  <w:shd w:val="clear" w:color="auto" w:fill="FFFFFF"/>
                </w:tcPr>
                <w:p w:rsidR="00906864" w:rsidRPr="0050460D" w:rsidRDefault="00906864" w:rsidP="00C544D7">
                  <w:pPr>
                    <w:bidi/>
                    <w:rPr>
                      <w:rFonts w:ascii="Arial" w:hAnsi="Arial" w:cs="Arial"/>
                      <w:rtl/>
                      <w:lang w:bidi="ar-IQ"/>
                    </w:rPr>
                  </w:pPr>
                </w:p>
              </w:tc>
            </w:tr>
            <w:tr w:rsidR="00906864" w:rsidRPr="007367EB" w:rsidTr="00563D87">
              <w:trPr>
                <w:trHeight w:val="393"/>
              </w:trPr>
              <w:tc>
                <w:tcPr>
                  <w:tcW w:w="3173" w:type="dxa"/>
                  <w:vMerge w:val="restart"/>
                  <w:shd w:val="clear" w:color="auto" w:fill="FFFFFF"/>
                </w:tcPr>
                <w:p w:rsidR="00906864" w:rsidRPr="00392C07" w:rsidRDefault="00906864" w:rsidP="00C544D7">
                  <w:pPr>
                    <w:bidi/>
                    <w:rPr>
                      <w:rFonts w:cs="Zanest _ Govar" w:hint="cs"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2662" w:type="dxa"/>
                  <w:shd w:val="clear" w:color="auto" w:fill="FFFFFF"/>
                </w:tcPr>
                <w:p w:rsidR="00906864" w:rsidRPr="0050460D" w:rsidRDefault="00906864" w:rsidP="00C544D7">
                  <w:pPr>
                    <w:bidi/>
                    <w:rPr>
                      <w:rFonts w:ascii="Arial" w:hAnsi="Arial" w:cs="Arial"/>
                      <w:rtl/>
                    </w:rPr>
                  </w:pPr>
                </w:p>
              </w:tc>
              <w:tc>
                <w:tcPr>
                  <w:tcW w:w="1800" w:type="dxa"/>
                  <w:shd w:val="clear" w:color="auto" w:fill="FFFFFF"/>
                </w:tcPr>
                <w:p w:rsidR="00906864" w:rsidRPr="0050460D" w:rsidRDefault="00906864" w:rsidP="00C544D7">
                  <w:pPr>
                    <w:jc w:val="both"/>
                    <w:rPr>
                      <w:rFonts w:ascii="Arial" w:hAnsi="Arial" w:cs="Arial"/>
                      <w:rtl/>
                    </w:rPr>
                  </w:pPr>
                </w:p>
              </w:tc>
              <w:tc>
                <w:tcPr>
                  <w:tcW w:w="2520" w:type="dxa"/>
                  <w:shd w:val="clear" w:color="auto" w:fill="FFFFFF"/>
                </w:tcPr>
                <w:p w:rsidR="00906864" w:rsidRPr="0050460D" w:rsidRDefault="00906864" w:rsidP="00C544D7">
                  <w:pPr>
                    <w:bidi/>
                    <w:rPr>
                      <w:rFonts w:ascii="Arial" w:hAnsi="Arial" w:cs="Arial"/>
                      <w:rtl/>
                    </w:rPr>
                  </w:pPr>
                </w:p>
              </w:tc>
              <w:tc>
                <w:tcPr>
                  <w:tcW w:w="993" w:type="dxa"/>
                  <w:shd w:val="clear" w:color="auto" w:fill="FFFFFF"/>
                </w:tcPr>
                <w:p w:rsidR="00906864" w:rsidRPr="0050460D" w:rsidRDefault="00906864" w:rsidP="00C544D7">
                  <w:pPr>
                    <w:bidi/>
                    <w:rPr>
                      <w:rFonts w:ascii="Arial" w:hAnsi="Arial" w:cs="Arial"/>
                      <w:rtl/>
                    </w:rPr>
                  </w:pPr>
                </w:p>
              </w:tc>
            </w:tr>
            <w:tr w:rsidR="00906864" w:rsidRPr="007367EB" w:rsidTr="00563D87">
              <w:trPr>
                <w:trHeight w:val="393"/>
              </w:trPr>
              <w:tc>
                <w:tcPr>
                  <w:tcW w:w="3173" w:type="dxa"/>
                  <w:vMerge/>
                  <w:shd w:val="clear" w:color="auto" w:fill="FFFFFF"/>
                </w:tcPr>
                <w:p w:rsidR="00906864" w:rsidRPr="00392C07" w:rsidRDefault="00906864" w:rsidP="00C544D7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2662" w:type="dxa"/>
                  <w:shd w:val="clear" w:color="auto" w:fill="FFFFFF"/>
                </w:tcPr>
                <w:p w:rsidR="00906864" w:rsidRPr="0050460D" w:rsidRDefault="00906864" w:rsidP="00C544D7">
                  <w:pPr>
                    <w:bidi/>
                    <w:rPr>
                      <w:rFonts w:ascii="Arial" w:hAnsi="Arial" w:cs="Arial"/>
                      <w:rtl/>
                    </w:rPr>
                  </w:pPr>
                </w:p>
              </w:tc>
              <w:tc>
                <w:tcPr>
                  <w:tcW w:w="1800" w:type="dxa"/>
                  <w:shd w:val="clear" w:color="auto" w:fill="FFFFFF"/>
                </w:tcPr>
                <w:p w:rsidR="00906864" w:rsidRPr="0050460D" w:rsidRDefault="00906864" w:rsidP="00C544D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="Calibri" w:hAnsi="Arial" w:cs="Arial"/>
                      <w:lang w:bidi="ar-IQ"/>
                    </w:rPr>
                  </w:pPr>
                </w:p>
              </w:tc>
              <w:tc>
                <w:tcPr>
                  <w:tcW w:w="2520" w:type="dxa"/>
                  <w:shd w:val="clear" w:color="auto" w:fill="FFFFFF"/>
                </w:tcPr>
                <w:p w:rsidR="00906864" w:rsidRPr="0050460D" w:rsidRDefault="00906864" w:rsidP="00C544D7">
                  <w:pPr>
                    <w:bidi/>
                    <w:rPr>
                      <w:rFonts w:ascii="Arial" w:hAnsi="Arial" w:cs="Arial"/>
                      <w:rtl/>
                    </w:rPr>
                  </w:pPr>
                </w:p>
              </w:tc>
              <w:tc>
                <w:tcPr>
                  <w:tcW w:w="993" w:type="dxa"/>
                  <w:shd w:val="clear" w:color="auto" w:fill="FFFFFF"/>
                </w:tcPr>
                <w:p w:rsidR="00906864" w:rsidRPr="0050460D" w:rsidRDefault="00906864" w:rsidP="00C544D7">
                  <w:pPr>
                    <w:bidi/>
                    <w:rPr>
                      <w:rFonts w:ascii="Arial" w:hAnsi="Arial" w:cs="Arial"/>
                      <w:rtl/>
                    </w:rPr>
                  </w:pPr>
                </w:p>
              </w:tc>
            </w:tr>
            <w:tr w:rsidR="00906864" w:rsidRPr="007367EB" w:rsidTr="00563D87">
              <w:trPr>
                <w:trHeight w:val="378"/>
              </w:trPr>
              <w:tc>
                <w:tcPr>
                  <w:tcW w:w="11148" w:type="dxa"/>
                  <w:gridSpan w:val="5"/>
                  <w:shd w:val="clear" w:color="auto" w:fill="FFFFFF"/>
                </w:tcPr>
                <w:p w:rsidR="00906864" w:rsidRPr="00495705" w:rsidRDefault="00906864" w:rsidP="00C544D7">
                  <w:pPr>
                    <w:shd w:val="clear" w:color="auto" w:fill="FFFFFF"/>
                    <w:jc w:val="right"/>
                    <w:rPr>
                      <w:rFonts w:cs="Zanest _ Govar"/>
                      <w:szCs w:val="28"/>
                      <w:rtl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>(ل ووةلاتى و ل دةرظةي ووةلاتى)</w:t>
                  </w:r>
                  <w:r w:rsidRPr="00392C07">
                    <w:rPr>
                      <w:rFonts w:cs="Zanest _ Govar"/>
                      <w:szCs w:val="28"/>
                    </w:rPr>
                    <w:t>:</w:t>
                  </w:r>
                  <w:r w:rsidRPr="00392C07">
                    <w:rPr>
                      <w:rFonts w:cs="Zanest _ Govar" w:hint="cs"/>
                      <w:szCs w:val="28"/>
                      <w:rtl/>
                    </w:rPr>
                    <w:t xml:space="preserve"> خوليَن وكونطريَن زانستى</w:t>
                  </w:r>
                  <w:r w:rsidRPr="00392C07">
                    <w:rPr>
                      <w:rFonts w:cs="Zanest _ Govar" w:hint="cs"/>
                      <w:sz w:val="28"/>
                      <w:szCs w:val="28"/>
                      <w:rtl/>
                    </w:rPr>
                    <w:t>المؤتمرات والدورات العلمية (داخل وخارج البلد)</w:t>
                  </w:r>
                </w:p>
              </w:tc>
            </w:tr>
            <w:tr w:rsidR="00906864" w:rsidRPr="007367EB" w:rsidTr="00563D87">
              <w:trPr>
                <w:trHeight w:val="392"/>
              </w:trPr>
              <w:tc>
                <w:tcPr>
                  <w:tcW w:w="3173" w:type="dxa"/>
                  <w:shd w:val="clear" w:color="auto" w:fill="FFFFFF"/>
                </w:tcPr>
                <w:p w:rsidR="00906864" w:rsidRPr="00392C07" w:rsidRDefault="00906864" w:rsidP="00C544D7">
                  <w:pPr>
                    <w:bidi/>
                    <w:jc w:val="center"/>
                    <w:rPr>
                      <w:rFonts w:ascii="Cambria" w:hAnsi="Cambria" w:cs="Zanest _ Govar" w:hint="cs"/>
                      <w:szCs w:val="28"/>
                      <w:rtl/>
                      <w:lang w:bidi="ar-IQ"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>خول</w:t>
                  </w:r>
                  <w:r w:rsidRPr="00392C07">
                    <w:rPr>
                      <w:rFonts w:cs="Zanest _ Govar"/>
                      <w:szCs w:val="28"/>
                      <w:rtl/>
                      <w:lang w:bidi="ar-IQ"/>
                    </w:rPr>
                    <w:t>(الدورة)</w:t>
                  </w:r>
                </w:p>
              </w:tc>
              <w:tc>
                <w:tcPr>
                  <w:tcW w:w="2662" w:type="dxa"/>
                  <w:shd w:val="clear" w:color="auto" w:fill="FFFFFF"/>
                </w:tcPr>
                <w:p w:rsidR="00906864" w:rsidRPr="00392C07" w:rsidRDefault="00906864" w:rsidP="00C544D7">
                  <w:pPr>
                    <w:bidi/>
                    <w:jc w:val="center"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>جهـ</w:t>
                  </w:r>
                  <w:r w:rsidR="0050460D">
                    <w:rPr>
                      <w:rFonts w:cs="Zanest _ Govar" w:hint="cs"/>
                      <w:szCs w:val="28"/>
                      <w:rtl/>
                    </w:rPr>
                    <w:t xml:space="preserve"> </w:t>
                  </w:r>
                  <w:r w:rsidRPr="00392C07">
                    <w:rPr>
                      <w:rFonts w:cs="Zanest _ Govar" w:hint="cs"/>
                      <w:sz w:val="28"/>
                      <w:szCs w:val="28"/>
                      <w:rtl/>
                    </w:rPr>
                    <w:t>(المكان)</w:t>
                  </w:r>
                </w:p>
              </w:tc>
              <w:tc>
                <w:tcPr>
                  <w:tcW w:w="1800" w:type="dxa"/>
                  <w:shd w:val="clear" w:color="auto" w:fill="FFFFFF"/>
                </w:tcPr>
                <w:p w:rsidR="00906864" w:rsidRPr="00392C07" w:rsidRDefault="00906864" w:rsidP="00C544D7">
                  <w:pPr>
                    <w:bidi/>
                    <w:jc w:val="center"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>سال</w:t>
                  </w:r>
                  <w:r w:rsidR="00DD168C">
                    <w:rPr>
                      <w:rFonts w:cs="Zanest _ Govar" w:hint="cs"/>
                      <w:szCs w:val="28"/>
                      <w:rtl/>
                    </w:rPr>
                    <w:t xml:space="preserve"> </w:t>
                  </w:r>
                  <w:r w:rsidRPr="00392C07">
                    <w:rPr>
                      <w:rFonts w:cs="Zanest _ Govar" w:hint="cs"/>
                      <w:sz w:val="28"/>
                      <w:szCs w:val="28"/>
                      <w:rtl/>
                    </w:rPr>
                    <w:t>(السنة)</w:t>
                  </w:r>
                </w:p>
              </w:tc>
              <w:tc>
                <w:tcPr>
                  <w:tcW w:w="2520" w:type="dxa"/>
                  <w:shd w:val="clear" w:color="auto" w:fill="FFFFFF"/>
                </w:tcPr>
                <w:p w:rsidR="00906864" w:rsidRPr="00392C07" w:rsidRDefault="00906864" w:rsidP="00C544D7">
                  <w:pPr>
                    <w:bidi/>
                    <w:jc w:val="center"/>
                    <w:rPr>
                      <w:rFonts w:cs="Zanest _ Govar" w:hint="cs"/>
                      <w:sz w:val="32"/>
                      <w:szCs w:val="32"/>
                      <w:rtl/>
                      <w:lang w:bidi="ar-IQ"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 xml:space="preserve">ماوة </w:t>
                  </w:r>
                  <w:r w:rsidRPr="00392C07">
                    <w:rPr>
                      <w:rFonts w:cs="Zanest _ Govar"/>
                      <w:szCs w:val="28"/>
                      <w:rtl/>
                    </w:rPr>
                    <w:t>(الفترة)</w:t>
                  </w:r>
                </w:p>
              </w:tc>
              <w:tc>
                <w:tcPr>
                  <w:tcW w:w="993" w:type="dxa"/>
                  <w:shd w:val="clear" w:color="auto" w:fill="FFFFFF"/>
                </w:tcPr>
                <w:p w:rsidR="00906864" w:rsidRPr="00392C07" w:rsidRDefault="00906864" w:rsidP="00C544D7">
                  <w:pPr>
                    <w:bidi/>
                    <w:jc w:val="center"/>
                    <w:rPr>
                      <w:rFonts w:cs="Zanest _ Govar"/>
                      <w:sz w:val="32"/>
                      <w:szCs w:val="32"/>
                      <w:rtl/>
                    </w:rPr>
                  </w:pPr>
                </w:p>
              </w:tc>
            </w:tr>
            <w:tr w:rsidR="00906864" w:rsidRPr="007367EB" w:rsidTr="00563D87">
              <w:trPr>
                <w:trHeight w:val="378"/>
              </w:trPr>
              <w:tc>
                <w:tcPr>
                  <w:tcW w:w="3173" w:type="dxa"/>
                  <w:shd w:val="clear" w:color="auto" w:fill="FFFFFF"/>
                </w:tcPr>
                <w:p w:rsidR="00906864" w:rsidRPr="00454BA1" w:rsidRDefault="007B3345" w:rsidP="00C544D7">
                  <w:pPr>
                    <w:jc w:val="both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 xml:space="preserve">Emergency </w:t>
                  </w:r>
                  <w:proofErr w:type="spellStart"/>
                  <w:r>
                    <w:rPr>
                      <w:rFonts w:asciiTheme="majorBidi" w:hAnsiTheme="majorBidi" w:cstheme="majorBidi"/>
                    </w:rPr>
                    <w:t>Dept</w:t>
                  </w:r>
                  <w:proofErr w:type="spellEnd"/>
                  <w:r>
                    <w:rPr>
                      <w:rFonts w:asciiTheme="majorBidi" w:hAnsiTheme="majorBidi" w:cstheme="majorBidi"/>
                    </w:rPr>
                    <w:t xml:space="preserve"> Management</w:t>
                  </w:r>
                </w:p>
              </w:tc>
              <w:tc>
                <w:tcPr>
                  <w:tcW w:w="2662" w:type="dxa"/>
                  <w:shd w:val="clear" w:color="auto" w:fill="FFFFFF"/>
                </w:tcPr>
                <w:p w:rsidR="00906864" w:rsidRPr="00454BA1" w:rsidRDefault="007B3345" w:rsidP="00C544D7">
                  <w:pPr>
                    <w:bidi/>
                    <w:jc w:val="right"/>
                    <w:rPr>
                      <w:rFonts w:asciiTheme="majorBidi" w:hAnsiTheme="majorBidi" w:cstheme="majorBidi"/>
                      <w:lang w:bidi="ar-IQ"/>
                    </w:rPr>
                  </w:pPr>
                  <w:r>
                    <w:rPr>
                      <w:rFonts w:asciiTheme="majorBidi" w:hAnsiTheme="majorBidi" w:cstheme="majorBidi"/>
                      <w:lang w:bidi="ar-IQ"/>
                    </w:rPr>
                    <w:t>Seoul- South Korean</w:t>
                  </w:r>
                </w:p>
              </w:tc>
              <w:tc>
                <w:tcPr>
                  <w:tcW w:w="1800" w:type="dxa"/>
                  <w:shd w:val="clear" w:color="auto" w:fill="FFFFFF"/>
                </w:tcPr>
                <w:p w:rsidR="00906864" w:rsidRPr="00454BA1" w:rsidRDefault="007B3345" w:rsidP="007E3D0D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2008</w:t>
                  </w:r>
                </w:p>
              </w:tc>
              <w:tc>
                <w:tcPr>
                  <w:tcW w:w="2520" w:type="dxa"/>
                  <w:shd w:val="clear" w:color="auto" w:fill="FFFFFF"/>
                </w:tcPr>
                <w:p w:rsidR="00906864" w:rsidRPr="00454BA1" w:rsidRDefault="007B3345" w:rsidP="00563D87">
                  <w:pPr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15 days</w:t>
                  </w:r>
                </w:p>
              </w:tc>
              <w:tc>
                <w:tcPr>
                  <w:tcW w:w="993" w:type="dxa"/>
                  <w:shd w:val="clear" w:color="auto" w:fill="FFFFFF"/>
                </w:tcPr>
                <w:p w:rsidR="00906864" w:rsidRPr="00454BA1" w:rsidRDefault="00906864" w:rsidP="00C544D7">
                  <w:pPr>
                    <w:ind w:left="1380"/>
                    <w:rPr>
                      <w:rFonts w:asciiTheme="majorBidi" w:hAnsiTheme="majorBidi" w:cstheme="majorBidi"/>
                      <w:rtl/>
                      <w:lang w:bidi="ar-IQ"/>
                    </w:rPr>
                  </w:pPr>
                </w:p>
              </w:tc>
            </w:tr>
            <w:tr w:rsidR="00906864" w:rsidRPr="007367EB" w:rsidTr="00563D87">
              <w:trPr>
                <w:trHeight w:val="378"/>
              </w:trPr>
              <w:tc>
                <w:tcPr>
                  <w:tcW w:w="3173" w:type="dxa"/>
                  <w:shd w:val="clear" w:color="auto" w:fill="FFFFFF"/>
                </w:tcPr>
                <w:p w:rsidR="00906864" w:rsidRPr="00454BA1" w:rsidRDefault="007B3345" w:rsidP="00C544D7">
                  <w:pPr>
                    <w:jc w:val="lowKashida"/>
                    <w:rPr>
                      <w:rFonts w:asciiTheme="majorBidi" w:hAnsiTheme="majorBidi" w:cstheme="majorBidi"/>
                    </w:rPr>
                  </w:pPr>
                  <w:proofErr w:type="spellStart"/>
                  <w:r>
                    <w:rPr>
                      <w:rFonts w:asciiTheme="majorBidi" w:hAnsiTheme="majorBidi" w:cstheme="majorBidi"/>
                    </w:rPr>
                    <w:t>Cardiometabolic</w:t>
                  </w:r>
                  <w:proofErr w:type="spellEnd"/>
                  <w:r>
                    <w:rPr>
                      <w:rFonts w:asciiTheme="majorBidi" w:hAnsiTheme="majorBidi" w:cstheme="majorBidi"/>
                    </w:rPr>
                    <w:t xml:space="preserve"> diseases</w:t>
                  </w:r>
                </w:p>
              </w:tc>
              <w:tc>
                <w:tcPr>
                  <w:tcW w:w="2662" w:type="dxa"/>
                  <w:shd w:val="clear" w:color="auto" w:fill="FFFFFF"/>
                </w:tcPr>
                <w:p w:rsidR="00906864" w:rsidRPr="00454BA1" w:rsidRDefault="007B3345" w:rsidP="00C544D7">
                  <w:pPr>
                    <w:bidi/>
                    <w:jc w:val="right"/>
                    <w:rPr>
                      <w:rFonts w:asciiTheme="majorBidi" w:hAnsiTheme="majorBidi" w:cstheme="majorBidi"/>
                      <w:lang w:bidi="ar-IQ"/>
                    </w:rPr>
                  </w:pPr>
                  <w:r>
                    <w:rPr>
                      <w:rFonts w:asciiTheme="majorBidi" w:hAnsiTheme="majorBidi" w:cstheme="majorBidi"/>
                      <w:lang w:bidi="ar-IQ"/>
                    </w:rPr>
                    <w:t>Istanbul- Turkey</w:t>
                  </w:r>
                </w:p>
              </w:tc>
              <w:tc>
                <w:tcPr>
                  <w:tcW w:w="1800" w:type="dxa"/>
                  <w:shd w:val="clear" w:color="auto" w:fill="FFFFFF"/>
                </w:tcPr>
                <w:p w:rsidR="00906864" w:rsidRPr="00454BA1" w:rsidRDefault="007B3345" w:rsidP="007E3D0D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2011</w:t>
                  </w:r>
                </w:p>
              </w:tc>
              <w:tc>
                <w:tcPr>
                  <w:tcW w:w="2520" w:type="dxa"/>
                  <w:shd w:val="clear" w:color="auto" w:fill="FFFFFF"/>
                </w:tcPr>
                <w:p w:rsidR="00906864" w:rsidRPr="00454BA1" w:rsidRDefault="007B3345" w:rsidP="00C544D7">
                  <w:pPr>
                    <w:bidi/>
                    <w:jc w:val="right"/>
                    <w:rPr>
                      <w:rFonts w:asciiTheme="majorBidi" w:hAnsiTheme="majorBidi" w:cstheme="majorBidi"/>
                      <w:lang w:bidi="ar-IQ"/>
                    </w:rPr>
                  </w:pPr>
                  <w:r>
                    <w:rPr>
                      <w:rFonts w:asciiTheme="majorBidi" w:hAnsiTheme="majorBidi" w:cstheme="majorBidi"/>
                      <w:lang w:bidi="ar-IQ"/>
                    </w:rPr>
                    <w:t>3days</w:t>
                  </w:r>
                </w:p>
              </w:tc>
              <w:tc>
                <w:tcPr>
                  <w:tcW w:w="993" w:type="dxa"/>
                  <w:shd w:val="clear" w:color="auto" w:fill="FFFFFF"/>
                </w:tcPr>
                <w:p w:rsidR="00906864" w:rsidRPr="00454BA1" w:rsidRDefault="00906864" w:rsidP="00C544D7">
                  <w:pPr>
                    <w:ind w:left="1380"/>
                    <w:rPr>
                      <w:rFonts w:asciiTheme="majorBidi" w:hAnsiTheme="majorBidi" w:cstheme="majorBidi"/>
                      <w:rtl/>
                      <w:lang w:bidi="ar-IQ"/>
                    </w:rPr>
                  </w:pPr>
                </w:p>
              </w:tc>
            </w:tr>
            <w:tr w:rsidR="00563D87" w:rsidRPr="007367EB" w:rsidTr="00563D87">
              <w:trPr>
                <w:trHeight w:val="378"/>
              </w:trPr>
              <w:tc>
                <w:tcPr>
                  <w:tcW w:w="3173" w:type="dxa"/>
                  <w:shd w:val="clear" w:color="auto" w:fill="FFFFFF"/>
                </w:tcPr>
                <w:p w:rsidR="00563D87" w:rsidRPr="00454BA1" w:rsidRDefault="007B3345" w:rsidP="00563D87">
                  <w:pPr>
                    <w:jc w:val="lowKashida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Neuropsychiatric disorder</w:t>
                  </w:r>
                </w:p>
              </w:tc>
              <w:tc>
                <w:tcPr>
                  <w:tcW w:w="2662" w:type="dxa"/>
                  <w:shd w:val="clear" w:color="auto" w:fill="FFFFFF"/>
                </w:tcPr>
                <w:p w:rsidR="00563D87" w:rsidRPr="00454BA1" w:rsidRDefault="007B3345" w:rsidP="00563D87">
                  <w:pPr>
                    <w:bidi/>
                    <w:jc w:val="right"/>
                    <w:rPr>
                      <w:rFonts w:asciiTheme="majorBidi" w:hAnsiTheme="majorBidi" w:cstheme="majorBidi"/>
                      <w:lang w:bidi="ar-IQ"/>
                    </w:rPr>
                  </w:pPr>
                  <w:r>
                    <w:rPr>
                      <w:rFonts w:asciiTheme="majorBidi" w:hAnsiTheme="majorBidi" w:cstheme="majorBidi"/>
                      <w:lang w:bidi="ar-IQ"/>
                    </w:rPr>
                    <w:t xml:space="preserve">Dead sea- </w:t>
                  </w:r>
                  <w:proofErr w:type="spellStart"/>
                  <w:r>
                    <w:rPr>
                      <w:rFonts w:asciiTheme="majorBidi" w:hAnsiTheme="majorBidi" w:cstheme="majorBidi"/>
                      <w:lang w:bidi="ar-IQ"/>
                    </w:rPr>
                    <w:t>jordan</w:t>
                  </w:r>
                  <w:proofErr w:type="spellEnd"/>
                </w:p>
              </w:tc>
              <w:tc>
                <w:tcPr>
                  <w:tcW w:w="1800" w:type="dxa"/>
                  <w:shd w:val="clear" w:color="auto" w:fill="FFFFFF"/>
                </w:tcPr>
                <w:p w:rsidR="00563D87" w:rsidRPr="00454BA1" w:rsidRDefault="007B3345" w:rsidP="00563D87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2012</w:t>
                  </w:r>
                </w:p>
              </w:tc>
              <w:tc>
                <w:tcPr>
                  <w:tcW w:w="2520" w:type="dxa"/>
                  <w:shd w:val="clear" w:color="auto" w:fill="FFFFFF"/>
                </w:tcPr>
                <w:p w:rsidR="00563D87" w:rsidRPr="00454BA1" w:rsidRDefault="007B3345" w:rsidP="00563D87">
                  <w:pPr>
                    <w:bidi/>
                    <w:jc w:val="right"/>
                    <w:rPr>
                      <w:rFonts w:asciiTheme="majorBidi" w:hAnsiTheme="majorBidi" w:cstheme="majorBidi"/>
                      <w:lang w:bidi="ar-IQ"/>
                    </w:rPr>
                  </w:pPr>
                  <w:r>
                    <w:rPr>
                      <w:rFonts w:asciiTheme="majorBidi" w:hAnsiTheme="majorBidi" w:cstheme="majorBidi"/>
                      <w:lang w:bidi="ar-IQ"/>
                    </w:rPr>
                    <w:t>3days</w:t>
                  </w:r>
                </w:p>
              </w:tc>
              <w:tc>
                <w:tcPr>
                  <w:tcW w:w="993" w:type="dxa"/>
                  <w:shd w:val="clear" w:color="auto" w:fill="FFFFFF"/>
                </w:tcPr>
                <w:p w:rsidR="00563D87" w:rsidRPr="00454BA1" w:rsidRDefault="00563D87" w:rsidP="00563D87">
                  <w:pPr>
                    <w:ind w:left="1380"/>
                    <w:rPr>
                      <w:rFonts w:asciiTheme="majorBidi" w:hAnsiTheme="majorBidi" w:cstheme="majorBidi"/>
                      <w:rtl/>
                      <w:lang w:bidi="ar-IQ"/>
                    </w:rPr>
                  </w:pPr>
                </w:p>
              </w:tc>
            </w:tr>
            <w:tr w:rsidR="00AE0B46" w:rsidRPr="007367EB" w:rsidTr="00563D87">
              <w:trPr>
                <w:trHeight w:val="378"/>
              </w:trPr>
              <w:tc>
                <w:tcPr>
                  <w:tcW w:w="3173" w:type="dxa"/>
                  <w:shd w:val="clear" w:color="auto" w:fill="FFFFFF"/>
                </w:tcPr>
                <w:p w:rsidR="00AE0B46" w:rsidRPr="00454BA1" w:rsidRDefault="007B3345" w:rsidP="00C544D7">
                  <w:pPr>
                    <w:jc w:val="lowKashida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 xml:space="preserve">MENA </w:t>
                  </w:r>
                  <w:proofErr w:type="spellStart"/>
                  <w:r>
                    <w:rPr>
                      <w:rFonts w:asciiTheme="majorBidi" w:hAnsiTheme="majorBidi" w:cstheme="majorBidi"/>
                    </w:rPr>
                    <w:t>cardiometabolic</w:t>
                  </w:r>
                  <w:proofErr w:type="spellEnd"/>
                  <w:r>
                    <w:rPr>
                      <w:rFonts w:asciiTheme="majorBidi" w:hAnsiTheme="majorBidi" w:cstheme="majorBidi"/>
                    </w:rPr>
                    <w:t xml:space="preserve"> </w:t>
                  </w:r>
                </w:p>
              </w:tc>
              <w:tc>
                <w:tcPr>
                  <w:tcW w:w="2662" w:type="dxa"/>
                  <w:shd w:val="clear" w:color="auto" w:fill="FFFFFF"/>
                </w:tcPr>
                <w:p w:rsidR="00AE0B46" w:rsidRPr="00454BA1" w:rsidRDefault="007B3345" w:rsidP="00AE0B46">
                  <w:pPr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Dubai - UAE</w:t>
                  </w:r>
                </w:p>
              </w:tc>
              <w:tc>
                <w:tcPr>
                  <w:tcW w:w="1800" w:type="dxa"/>
                  <w:shd w:val="clear" w:color="auto" w:fill="FFFFFF"/>
                </w:tcPr>
                <w:p w:rsidR="00AE0B46" w:rsidRPr="00454BA1" w:rsidRDefault="007B3345" w:rsidP="007E3D0D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2012</w:t>
                  </w:r>
                </w:p>
              </w:tc>
              <w:tc>
                <w:tcPr>
                  <w:tcW w:w="2520" w:type="dxa"/>
                  <w:shd w:val="clear" w:color="auto" w:fill="FFFFFF"/>
                </w:tcPr>
                <w:p w:rsidR="00AE0B46" w:rsidRPr="00454BA1" w:rsidRDefault="007B3345" w:rsidP="00563D87">
                  <w:pPr>
                    <w:bidi/>
                    <w:jc w:val="right"/>
                    <w:rPr>
                      <w:rFonts w:asciiTheme="majorBidi" w:hAnsiTheme="majorBidi" w:cstheme="majorBidi"/>
                      <w:lang w:bidi="ar-IQ"/>
                    </w:rPr>
                  </w:pPr>
                  <w:r>
                    <w:rPr>
                      <w:rFonts w:asciiTheme="majorBidi" w:hAnsiTheme="majorBidi" w:cstheme="majorBidi"/>
                      <w:lang w:bidi="ar-IQ"/>
                    </w:rPr>
                    <w:t>3DAYS</w:t>
                  </w:r>
                </w:p>
              </w:tc>
              <w:tc>
                <w:tcPr>
                  <w:tcW w:w="993" w:type="dxa"/>
                  <w:shd w:val="clear" w:color="auto" w:fill="FFFFFF"/>
                </w:tcPr>
                <w:p w:rsidR="00AE0B46" w:rsidRPr="00454BA1" w:rsidRDefault="00AE0B46" w:rsidP="00C544D7">
                  <w:pPr>
                    <w:ind w:left="1380"/>
                    <w:rPr>
                      <w:rFonts w:asciiTheme="majorBidi" w:hAnsiTheme="majorBidi" w:cstheme="majorBidi"/>
                      <w:rtl/>
                      <w:lang w:bidi="ar-IQ"/>
                    </w:rPr>
                  </w:pPr>
                </w:p>
              </w:tc>
            </w:tr>
            <w:tr w:rsidR="00AE0B46" w:rsidRPr="007367EB" w:rsidTr="00563D87">
              <w:trPr>
                <w:trHeight w:val="378"/>
              </w:trPr>
              <w:tc>
                <w:tcPr>
                  <w:tcW w:w="3173" w:type="dxa"/>
                  <w:shd w:val="clear" w:color="auto" w:fill="FFFFFF"/>
                </w:tcPr>
                <w:p w:rsidR="00AE0B46" w:rsidRPr="00454BA1" w:rsidRDefault="007B3345" w:rsidP="00563D87">
                  <w:pPr>
                    <w:jc w:val="lowKashida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 xml:space="preserve">MENA </w:t>
                  </w:r>
                  <w:proofErr w:type="spellStart"/>
                  <w:r>
                    <w:rPr>
                      <w:rFonts w:asciiTheme="majorBidi" w:hAnsiTheme="majorBidi" w:cstheme="majorBidi"/>
                    </w:rPr>
                    <w:t>cardiometabolic</w:t>
                  </w:r>
                  <w:proofErr w:type="spellEnd"/>
                </w:p>
              </w:tc>
              <w:tc>
                <w:tcPr>
                  <w:tcW w:w="2662" w:type="dxa"/>
                  <w:shd w:val="clear" w:color="auto" w:fill="FFFFFF"/>
                </w:tcPr>
                <w:p w:rsidR="007E3D0D" w:rsidRPr="00454BA1" w:rsidRDefault="007B3345" w:rsidP="00AE0B46">
                  <w:pPr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Istanbul - turkey</w:t>
                  </w:r>
                </w:p>
              </w:tc>
              <w:tc>
                <w:tcPr>
                  <w:tcW w:w="1800" w:type="dxa"/>
                  <w:shd w:val="clear" w:color="auto" w:fill="FFFFFF"/>
                </w:tcPr>
                <w:p w:rsidR="00AE0B46" w:rsidRPr="00454BA1" w:rsidRDefault="007B3345" w:rsidP="007E3D0D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2013</w:t>
                  </w:r>
                </w:p>
              </w:tc>
              <w:tc>
                <w:tcPr>
                  <w:tcW w:w="2520" w:type="dxa"/>
                  <w:shd w:val="clear" w:color="auto" w:fill="FFFFFF"/>
                </w:tcPr>
                <w:p w:rsidR="00AE0B46" w:rsidRPr="00454BA1" w:rsidRDefault="007B3345" w:rsidP="00563D87">
                  <w:pPr>
                    <w:bidi/>
                    <w:jc w:val="right"/>
                    <w:rPr>
                      <w:rFonts w:asciiTheme="majorBidi" w:hAnsiTheme="majorBidi" w:cstheme="majorBidi"/>
                      <w:lang w:bidi="ar-IQ"/>
                    </w:rPr>
                  </w:pPr>
                  <w:r>
                    <w:rPr>
                      <w:rFonts w:asciiTheme="majorBidi" w:hAnsiTheme="majorBidi" w:cstheme="majorBidi"/>
                      <w:lang w:bidi="ar-IQ"/>
                    </w:rPr>
                    <w:t>3days</w:t>
                  </w:r>
                </w:p>
              </w:tc>
              <w:tc>
                <w:tcPr>
                  <w:tcW w:w="993" w:type="dxa"/>
                  <w:shd w:val="clear" w:color="auto" w:fill="FFFFFF"/>
                </w:tcPr>
                <w:p w:rsidR="00AE0B46" w:rsidRPr="00454BA1" w:rsidRDefault="00AE0B46" w:rsidP="00C544D7">
                  <w:pPr>
                    <w:ind w:left="1380"/>
                    <w:rPr>
                      <w:rFonts w:asciiTheme="majorBidi" w:hAnsiTheme="majorBidi" w:cstheme="majorBidi"/>
                      <w:rtl/>
                      <w:lang w:bidi="ar-IQ"/>
                    </w:rPr>
                  </w:pPr>
                </w:p>
              </w:tc>
            </w:tr>
            <w:tr w:rsidR="00AE0B46" w:rsidRPr="007367EB" w:rsidTr="00563D87">
              <w:trPr>
                <w:trHeight w:val="378"/>
              </w:trPr>
              <w:tc>
                <w:tcPr>
                  <w:tcW w:w="3173" w:type="dxa"/>
                  <w:shd w:val="clear" w:color="auto" w:fill="FFFFFF"/>
                </w:tcPr>
                <w:p w:rsidR="00AE0B46" w:rsidRPr="00454BA1" w:rsidRDefault="007B3345" w:rsidP="00C544D7">
                  <w:pPr>
                    <w:jc w:val="lowKashida"/>
                    <w:rPr>
                      <w:rFonts w:asciiTheme="majorBidi" w:hAnsiTheme="majorBidi" w:cstheme="majorBidi"/>
                    </w:rPr>
                  </w:pPr>
                  <w:proofErr w:type="spellStart"/>
                  <w:r>
                    <w:rPr>
                      <w:rFonts w:asciiTheme="majorBidi" w:hAnsiTheme="majorBidi" w:cstheme="majorBidi"/>
                    </w:rPr>
                    <w:t>Neurotherpeutics</w:t>
                  </w:r>
                  <w:proofErr w:type="spellEnd"/>
                  <w:r>
                    <w:rPr>
                      <w:rFonts w:asciiTheme="majorBidi" w:hAnsiTheme="majorBidi" w:cstheme="majorBidi"/>
                    </w:rPr>
                    <w:t xml:space="preserve"> &amp; interventions</w:t>
                  </w:r>
                </w:p>
              </w:tc>
              <w:tc>
                <w:tcPr>
                  <w:tcW w:w="2662" w:type="dxa"/>
                  <w:shd w:val="clear" w:color="auto" w:fill="FFFFFF"/>
                </w:tcPr>
                <w:p w:rsidR="00AE0B46" w:rsidRPr="00454BA1" w:rsidRDefault="007B3345" w:rsidP="00AE0B46">
                  <w:pPr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Istanbul - turkey</w:t>
                  </w:r>
                </w:p>
              </w:tc>
              <w:tc>
                <w:tcPr>
                  <w:tcW w:w="1800" w:type="dxa"/>
                  <w:shd w:val="clear" w:color="auto" w:fill="FFFFFF"/>
                </w:tcPr>
                <w:p w:rsidR="00AE0B46" w:rsidRPr="00454BA1" w:rsidRDefault="007B3345" w:rsidP="007E3D0D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2013</w:t>
                  </w:r>
                </w:p>
              </w:tc>
              <w:tc>
                <w:tcPr>
                  <w:tcW w:w="2520" w:type="dxa"/>
                  <w:shd w:val="clear" w:color="auto" w:fill="FFFFFF"/>
                </w:tcPr>
                <w:p w:rsidR="00AE0B46" w:rsidRPr="00454BA1" w:rsidRDefault="007B3345" w:rsidP="00563D87">
                  <w:pPr>
                    <w:bidi/>
                    <w:jc w:val="right"/>
                    <w:rPr>
                      <w:rFonts w:asciiTheme="majorBidi" w:hAnsiTheme="majorBidi" w:cstheme="majorBidi" w:hint="cs"/>
                      <w:lang w:bidi="ar-IQ"/>
                    </w:rPr>
                  </w:pPr>
                  <w:r>
                    <w:rPr>
                      <w:rFonts w:asciiTheme="majorBidi" w:hAnsiTheme="majorBidi" w:cstheme="majorBidi"/>
                      <w:lang w:bidi="ar-IQ"/>
                    </w:rPr>
                    <w:t>3days</w:t>
                  </w:r>
                </w:p>
              </w:tc>
              <w:tc>
                <w:tcPr>
                  <w:tcW w:w="993" w:type="dxa"/>
                  <w:shd w:val="clear" w:color="auto" w:fill="FFFFFF"/>
                </w:tcPr>
                <w:p w:rsidR="00AE0B46" w:rsidRPr="00454BA1" w:rsidRDefault="00AE0B46" w:rsidP="00C544D7">
                  <w:pPr>
                    <w:ind w:left="1380"/>
                    <w:rPr>
                      <w:rFonts w:asciiTheme="majorBidi" w:hAnsiTheme="majorBidi" w:cstheme="majorBidi"/>
                      <w:rtl/>
                      <w:lang w:bidi="ar-IQ"/>
                    </w:rPr>
                  </w:pPr>
                </w:p>
              </w:tc>
            </w:tr>
            <w:tr w:rsidR="007E3D0D" w:rsidRPr="007367EB" w:rsidTr="00563D87">
              <w:trPr>
                <w:trHeight w:val="378"/>
              </w:trPr>
              <w:tc>
                <w:tcPr>
                  <w:tcW w:w="3173" w:type="dxa"/>
                  <w:shd w:val="clear" w:color="auto" w:fill="FFFFFF"/>
                </w:tcPr>
                <w:p w:rsidR="007E3D0D" w:rsidRPr="00454BA1" w:rsidRDefault="007B3345" w:rsidP="00C544D7">
                  <w:pPr>
                    <w:jc w:val="lowKashida"/>
                    <w:rPr>
                      <w:rFonts w:asciiTheme="majorBidi" w:hAnsiTheme="majorBidi" w:cstheme="majorBidi"/>
                    </w:rPr>
                  </w:pPr>
                  <w:proofErr w:type="spellStart"/>
                  <w:r>
                    <w:rPr>
                      <w:rFonts w:asciiTheme="majorBidi" w:hAnsiTheme="majorBidi" w:cstheme="majorBidi"/>
                    </w:rPr>
                    <w:t>Lebnanese</w:t>
                  </w:r>
                  <w:proofErr w:type="spellEnd"/>
                  <w:r>
                    <w:rPr>
                      <w:rFonts w:asciiTheme="majorBidi" w:hAnsiTheme="majorBidi" w:cstheme="majorBidi"/>
                    </w:rPr>
                    <w:t xml:space="preserve"> society of neurology</w:t>
                  </w:r>
                </w:p>
              </w:tc>
              <w:tc>
                <w:tcPr>
                  <w:tcW w:w="2662" w:type="dxa"/>
                  <w:shd w:val="clear" w:color="auto" w:fill="FFFFFF"/>
                </w:tcPr>
                <w:p w:rsidR="007E3D0D" w:rsidRPr="00454BA1" w:rsidRDefault="007B3345" w:rsidP="00143E20">
                  <w:pPr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 xml:space="preserve">Beirut - </w:t>
                  </w:r>
                  <w:proofErr w:type="spellStart"/>
                  <w:r>
                    <w:rPr>
                      <w:rFonts w:asciiTheme="majorBidi" w:hAnsiTheme="majorBidi" w:cstheme="majorBidi"/>
                    </w:rPr>
                    <w:t>lebanon</w:t>
                  </w:r>
                  <w:proofErr w:type="spellEnd"/>
                </w:p>
              </w:tc>
              <w:tc>
                <w:tcPr>
                  <w:tcW w:w="1800" w:type="dxa"/>
                  <w:shd w:val="clear" w:color="auto" w:fill="FFFFFF"/>
                </w:tcPr>
                <w:p w:rsidR="007E3D0D" w:rsidRPr="00454BA1" w:rsidRDefault="007B3345" w:rsidP="007E3D0D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2013</w:t>
                  </w:r>
                </w:p>
              </w:tc>
              <w:tc>
                <w:tcPr>
                  <w:tcW w:w="2520" w:type="dxa"/>
                  <w:shd w:val="clear" w:color="auto" w:fill="FFFFFF"/>
                </w:tcPr>
                <w:p w:rsidR="007E3D0D" w:rsidRPr="00454BA1" w:rsidRDefault="007B3345" w:rsidP="007B3345">
                  <w:pPr>
                    <w:bidi/>
                    <w:jc w:val="right"/>
                    <w:rPr>
                      <w:rFonts w:asciiTheme="majorBidi" w:hAnsiTheme="majorBidi" w:cstheme="majorBidi" w:hint="cs"/>
                      <w:lang w:bidi="ar-IQ"/>
                    </w:rPr>
                  </w:pPr>
                  <w:r w:rsidRPr="007B3345">
                    <w:rPr>
                      <w:rFonts w:asciiTheme="majorBidi" w:hAnsiTheme="majorBidi" w:cstheme="majorBidi"/>
                      <w:lang w:bidi="ar-IQ"/>
                    </w:rPr>
                    <w:t>3days</w:t>
                  </w:r>
                </w:p>
              </w:tc>
              <w:tc>
                <w:tcPr>
                  <w:tcW w:w="993" w:type="dxa"/>
                  <w:shd w:val="clear" w:color="auto" w:fill="FFFFFF"/>
                </w:tcPr>
                <w:p w:rsidR="007E3D0D" w:rsidRPr="00454BA1" w:rsidRDefault="007E3D0D" w:rsidP="00C544D7">
                  <w:pPr>
                    <w:ind w:left="1380"/>
                    <w:rPr>
                      <w:rFonts w:asciiTheme="majorBidi" w:hAnsiTheme="majorBidi" w:cstheme="majorBidi"/>
                      <w:rtl/>
                      <w:lang w:bidi="ar-IQ"/>
                    </w:rPr>
                  </w:pPr>
                </w:p>
              </w:tc>
            </w:tr>
            <w:tr w:rsidR="0050460D" w:rsidRPr="007367EB" w:rsidTr="00563D87">
              <w:trPr>
                <w:trHeight w:val="378"/>
              </w:trPr>
              <w:tc>
                <w:tcPr>
                  <w:tcW w:w="3173" w:type="dxa"/>
                  <w:shd w:val="clear" w:color="auto" w:fill="FFFFFF"/>
                </w:tcPr>
                <w:p w:rsidR="0050460D" w:rsidRPr="00454BA1" w:rsidRDefault="007B3345" w:rsidP="00C544D7">
                  <w:pPr>
                    <w:jc w:val="lowKashida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European association of study of diabetes</w:t>
                  </w:r>
                </w:p>
              </w:tc>
              <w:tc>
                <w:tcPr>
                  <w:tcW w:w="2662" w:type="dxa"/>
                  <w:shd w:val="clear" w:color="auto" w:fill="FFFFFF"/>
                </w:tcPr>
                <w:p w:rsidR="0050460D" w:rsidRPr="00454BA1" w:rsidRDefault="007B3345" w:rsidP="00143E20">
                  <w:pPr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 xml:space="preserve">Vienna- </w:t>
                  </w:r>
                  <w:proofErr w:type="spellStart"/>
                  <w:r>
                    <w:rPr>
                      <w:rFonts w:asciiTheme="majorBidi" w:hAnsiTheme="majorBidi" w:cstheme="majorBidi"/>
                    </w:rPr>
                    <w:t>austria</w:t>
                  </w:r>
                  <w:proofErr w:type="spellEnd"/>
                </w:p>
              </w:tc>
              <w:tc>
                <w:tcPr>
                  <w:tcW w:w="1800" w:type="dxa"/>
                  <w:shd w:val="clear" w:color="auto" w:fill="FFFFFF"/>
                </w:tcPr>
                <w:p w:rsidR="0050460D" w:rsidRPr="00454BA1" w:rsidRDefault="007B3345" w:rsidP="007E3D0D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2014</w:t>
                  </w:r>
                </w:p>
              </w:tc>
              <w:tc>
                <w:tcPr>
                  <w:tcW w:w="2520" w:type="dxa"/>
                  <w:shd w:val="clear" w:color="auto" w:fill="FFFFFF"/>
                </w:tcPr>
                <w:p w:rsidR="0050460D" w:rsidRPr="00454BA1" w:rsidRDefault="007B3345" w:rsidP="00BF0B6A">
                  <w:pPr>
                    <w:bidi/>
                    <w:jc w:val="right"/>
                    <w:rPr>
                      <w:rFonts w:asciiTheme="majorBidi" w:hAnsiTheme="majorBidi" w:cstheme="majorBidi"/>
                      <w:lang w:bidi="ar-IQ"/>
                    </w:rPr>
                  </w:pPr>
                  <w:r>
                    <w:rPr>
                      <w:rFonts w:asciiTheme="majorBidi" w:hAnsiTheme="majorBidi" w:cstheme="majorBidi"/>
                      <w:lang w:bidi="ar-IQ"/>
                    </w:rPr>
                    <w:t>4days</w:t>
                  </w:r>
                </w:p>
              </w:tc>
              <w:tc>
                <w:tcPr>
                  <w:tcW w:w="993" w:type="dxa"/>
                  <w:shd w:val="clear" w:color="auto" w:fill="FFFFFF"/>
                </w:tcPr>
                <w:p w:rsidR="0050460D" w:rsidRPr="00454BA1" w:rsidRDefault="0050460D" w:rsidP="00C544D7">
                  <w:pPr>
                    <w:ind w:left="1380"/>
                    <w:rPr>
                      <w:rFonts w:asciiTheme="majorBidi" w:hAnsiTheme="majorBidi" w:cstheme="majorBidi"/>
                      <w:rtl/>
                      <w:lang w:bidi="ar-IQ"/>
                    </w:rPr>
                  </w:pPr>
                </w:p>
              </w:tc>
            </w:tr>
            <w:tr w:rsidR="0050460D" w:rsidRPr="007367EB" w:rsidTr="00563D87">
              <w:trPr>
                <w:trHeight w:val="378"/>
              </w:trPr>
              <w:tc>
                <w:tcPr>
                  <w:tcW w:w="3173" w:type="dxa"/>
                  <w:shd w:val="clear" w:color="auto" w:fill="FFFFFF"/>
                </w:tcPr>
                <w:p w:rsidR="0050460D" w:rsidRPr="00454BA1" w:rsidRDefault="007B3345" w:rsidP="00C544D7">
                  <w:pPr>
                    <w:jc w:val="lowKashida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Update in MS management</w:t>
                  </w:r>
                </w:p>
              </w:tc>
              <w:tc>
                <w:tcPr>
                  <w:tcW w:w="2662" w:type="dxa"/>
                  <w:shd w:val="clear" w:color="auto" w:fill="FFFFFF"/>
                </w:tcPr>
                <w:p w:rsidR="0050460D" w:rsidRPr="00454BA1" w:rsidRDefault="007B3345" w:rsidP="00143E20">
                  <w:pPr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 xml:space="preserve">Frankfurt- </w:t>
                  </w:r>
                  <w:proofErr w:type="spellStart"/>
                  <w:r>
                    <w:rPr>
                      <w:rFonts w:asciiTheme="majorBidi" w:hAnsiTheme="majorBidi" w:cstheme="majorBidi"/>
                    </w:rPr>
                    <w:t>germany</w:t>
                  </w:r>
                  <w:proofErr w:type="spellEnd"/>
                </w:p>
              </w:tc>
              <w:tc>
                <w:tcPr>
                  <w:tcW w:w="1800" w:type="dxa"/>
                  <w:shd w:val="clear" w:color="auto" w:fill="FFFFFF"/>
                </w:tcPr>
                <w:p w:rsidR="0050460D" w:rsidRPr="00454BA1" w:rsidRDefault="007B3345" w:rsidP="007E3D0D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2014</w:t>
                  </w:r>
                </w:p>
              </w:tc>
              <w:tc>
                <w:tcPr>
                  <w:tcW w:w="2520" w:type="dxa"/>
                  <w:shd w:val="clear" w:color="auto" w:fill="FFFFFF"/>
                </w:tcPr>
                <w:p w:rsidR="0050460D" w:rsidRPr="00454BA1" w:rsidRDefault="007B3345" w:rsidP="00454BA1">
                  <w:pPr>
                    <w:bidi/>
                    <w:jc w:val="right"/>
                    <w:rPr>
                      <w:rFonts w:asciiTheme="majorBidi" w:hAnsiTheme="majorBidi" w:cstheme="majorBidi"/>
                      <w:lang w:bidi="ar-IQ"/>
                    </w:rPr>
                  </w:pPr>
                  <w:r>
                    <w:rPr>
                      <w:rFonts w:asciiTheme="majorBidi" w:hAnsiTheme="majorBidi" w:cstheme="majorBidi"/>
                      <w:lang w:bidi="ar-IQ"/>
                    </w:rPr>
                    <w:t>3days</w:t>
                  </w:r>
                </w:p>
              </w:tc>
              <w:tc>
                <w:tcPr>
                  <w:tcW w:w="993" w:type="dxa"/>
                  <w:shd w:val="clear" w:color="auto" w:fill="FFFFFF"/>
                </w:tcPr>
                <w:p w:rsidR="0050460D" w:rsidRPr="00454BA1" w:rsidRDefault="0050460D" w:rsidP="00C544D7">
                  <w:pPr>
                    <w:ind w:left="1380"/>
                    <w:rPr>
                      <w:rFonts w:asciiTheme="majorBidi" w:hAnsiTheme="majorBidi" w:cstheme="majorBidi"/>
                      <w:rtl/>
                      <w:lang w:bidi="ar-IQ"/>
                    </w:rPr>
                  </w:pPr>
                </w:p>
              </w:tc>
            </w:tr>
            <w:tr w:rsidR="0050460D" w:rsidRPr="007367EB" w:rsidTr="00563D87">
              <w:trPr>
                <w:trHeight w:val="378"/>
              </w:trPr>
              <w:tc>
                <w:tcPr>
                  <w:tcW w:w="3173" w:type="dxa"/>
                  <w:shd w:val="clear" w:color="auto" w:fill="FFFFFF"/>
                </w:tcPr>
                <w:p w:rsidR="0050460D" w:rsidRPr="00454BA1" w:rsidRDefault="00F05790" w:rsidP="00454BA1">
                  <w:pPr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 xml:space="preserve">NDDD </w:t>
                  </w:r>
                  <w:proofErr w:type="spellStart"/>
                  <w:r>
                    <w:rPr>
                      <w:rFonts w:asciiTheme="majorBidi" w:hAnsiTheme="majorBidi" w:cstheme="majorBidi"/>
                    </w:rPr>
                    <w:t>neurotherapeutics</w:t>
                  </w:r>
                  <w:proofErr w:type="spellEnd"/>
                  <w:r>
                    <w:rPr>
                      <w:rFonts w:asciiTheme="majorBidi" w:hAnsiTheme="majorBidi" w:cstheme="majorBidi"/>
                    </w:rPr>
                    <w:t>, debate, dilemmas &amp; discussion</w:t>
                  </w:r>
                </w:p>
              </w:tc>
              <w:tc>
                <w:tcPr>
                  <w:tcW w:w="2662" w:type="dxa"/>
                  <w:shd w:val="clear" w:color="auto" w:fill="FFFFFF"/>
                </w:tcPr>
                <w:p w:rsidR="0050460D" w:rsidRPr="00454BA1" w:rsidRDefault="00F05790" w:rsidP="00143E20">
                  <w:pPr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Prague- Czech</w:t>
                  </w:r>
                </w:p>
              </w:tc>
              <w:tc>
                <w:tcPr>
                  <w:tcW w:w="1800" w:type="dxa"/>
                  <w:shd w:val="clear" w:color="auto" w:fill="FFFFFF"/>
                </w:tcPr>
                <w:p w:rsidR="0050460D" w:rsidRPr="00454BA1" w:rsidRDefault="00F05790" w:rsidP="007E3D0D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2015</w:t>
                  </w:r>
                </w:p>
              </w:tc>
              <w:tc>
                <w:tcPr>
                  <w:tcW w:w="2520" w:type="dxa"/>
                  <w:shd w:val="clear" w:color="auto" w:fill="FFFFFF"/>
                </w:tcPr>
                <w:p w:rsidR="0050460D" w:rsidRPr="00454BA1" w:rsidRDefault="00F05790" w:rsidP="00454BA1">
                  <w:pPr>
                    <w:bidi/>
                    <w:jc w:val="right"/>
                    <w:rPr>
                      <w:rFonts w:asciiTheme="majorBidi" w:hAnsiTheme="majorBidi" w:cstheme="majorBidi"/>
                      <w:lang w:bidi="ar-IQ"/>
                    </w:rPr>
                  </w:pPr>
                  <w:r>
                    <w:rPr>
                      <w:rFonts w:asciiTheme="majorBidi" w:hAnsiTheme="majorBidi" w:cstheme="majorBidi"/>
                      <w:lang w:bidi="ar-IQ"/>
                    </w:rPr>
                    <w:t>5 days</w:t>
                  </w:r>
                </w:p>
              </w:tc>
              <w:tc>
                <w:tcPr>
                  <w:tcW w:w="993" w:type="dxa"/>
                  <w:shd w:val="clear" w:color="auto" w:fill="FFFFFF"/>
                </w:tcPr>
                <w:p w:rsidR="0050460D" w:rsidRPr="00454BA1" w:rsidRDefault="0050460D" w:rsidP="00C544D7">
                  <w:pPr>
                    <w:ind w:left="1380"/>
                    <w:rPr>
                      <w:rFonts w:asciiTheme="majorBidi" w:hAnsiTheme="majorBidi" w:cstheme="majorBidi"/>
                      <w:rtl/>
                      <w:lang w:bidi="ar-IQ"/>
                    </w:rPr>
                  </w:pPr>
                </w:p>
              </w:tc>
            </w:tr>
            <w:tr w:rsidR="00454BA1" w:rsidRPr="007367EB" w:rsidTr="00563D87">
              <w:trPr>
                <w:trHeight w:val="378"/>
              </w:trPr>
              <w:tc>
                <w:tcPr>
                  <w:tcW w:w="3173" w:type="dxa"/>
                  <w:shd w:val="clear" w:color="auto" w:fill="FFFFFF"/>
                </w:tcPr>
                <w:p w:rsidR="00454BA1" w:rsidRPr="00454BA1" w:rsidRDefault="00F05790" w:rsidP="00454BA1">
                  <w:pPr>
                    <w:jc w:val="lowKashida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 xml:space="preserve">European clinical </w:t>
                  </w:r>
                  <w:proofErr w:type="spellStart"/>
                  <w:r>
                    <w:rPr>
                      <w:rFonts w:asciiTheme="majorBidi" w:hAnsiTheme="majorBidi" w:cstheme="majorBidi"/>
                    </w:rPr>
                    <w:t>traial</w:t>
                  </w:r>
                  <w:proofErr w:type="spellEnd"/>
                  <w:r>
                    <w:rPr>
                      <w:rFonts w:asciiTheme="majorBidi" w:hAnsiTheme="majorBidi" w:cstheme="majorBidi"/>
                    </w:rPr>
                    <w:t xml:space="preserve"> &amp; research in MS</w:t>
                  </w:r>
                </w:p>
              </w:tc>
              <w:tc>
                <w:tcPr>
                  <w:tcW w:w="2662" w:type="dxa"/>
                  <w:shd w:val="clear" w:color="auto" w:fill="FFFFFF"/>
                </w:tcPr>
                <w:p w:rsidR="00454BA1" w:rsidRPr="00454BA1" w:rsidRDefault="00F05790" w:rsidP="00454BA1">
                  <w:pPr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Barcelona- Spain</w:t>
                  </w:r>
                </w:p>
              </w:tc>
              <w:tc>
                <w:tcPr>
                  <w:tcW w:w="1800" w:type="dxa"/>
                  <w:shd w:val="clear" w:color="auto" w:fill="FFFFFF"/>
                </w:tcPr>
                <w:p w:rsidR="00454BA1" w:rsidRPr="00454BA1" w:rsidRDefault="00F05790" w:rsidP="00454BA1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2015</w:t>
                  </w:r>
                </w:p>
              </w:tc>
              <w:tc>
                <w:tcPr>
                  <w:tcW w:w="2520" w:type="dxa"/>
                  <w:shd w:val="clear" w:color="auto" w:fill="FFFFFF"/>
                </w:tcPr>
                <w:p w:rsidR="00454BA1" w:rsidRPr="00454BA1" w:rsidRDefault="00F05790" w:rsidP="00454BA1">
                  <w:pPr>
                    <w:bidi/>
                    <w:jc w:val="right"/>
                    <w:rPr>
                      <w:rFonts w:asciiTheme="majorBidi" w:hAnsiTheme="majorBidi" w:cstheme="majorBidi"/>
                      <w:lang w:bidi="ar-IQ"/>
                    </w:rPr>
                  </w:pPr>
                  <w:r>
                    <w:rPr>
                      <w:rFonts w:asciiTheme="majorBidi" w:hAnsiTheme="majorBidi" w:cstheme="majorBidi"/>
                      <w:lang w:bidi="ar-IQ"/>
                    </w:rPr>
                    <w:t>3days</w:t>
                  </w:r>
                </w:p>
              </w:tc>
              <w:tc>
                <w:tcPr>
                  <w:tcW w:w="993" w:type="dxa"/>
                  <w:shd w:val="clear" w:color="auto" w:fill="FFFFFF"/>
                </w:tcPr>
                <w:p w:rsidR="00454BA1" w:rsidRPr="00454BA1" w:rsidRDefault="00454BA1" w:rsidP="00454BA1">
                  <w:pPr>
                    <w:ind w:left="1380"/>
                    <w:rPr>
                      <w:rFonts w:asciiTheme="majorBidi" w:hAnsiTheme="majorBidi" w:cstheme="majorBidi"/>
                      <w:rtl/>
                      <w:lang w:bidi="ar-IQ"/>
                    </w:rPr>
                  </w:pPr>
                </w:p>
              </w:tc>
            </w:tr>
            <w:tr w:rsidR="00454BA1" w:rsidRPr="007367EB" w:rsidTr="00563D87">
              <w:trPr>
                <w:trHeight w:val="378"/>
              </w:trPr>
              <w:tc>
                <w:tcPr>
                  <w:tcW w:w="3173" w:type="dxa"/>
                  <w:shd w:val="clear" w:color="auto" w:fill="FFFFFF"/>
                </w:tcPr>
                <w:p w:rsidR="00454BA1" w:rsidRPr="00454BA1" w:rsidRDefault="00F05790" w:rsidP="00454BA1">
                  <w:pPr>
                    <w:jc w:val="lowKashida"/>
                    <w:rPr>
                      <w:rFonts w:asciiTheme="majorBidi" w:hAnsiTheme="majorBidi" w:cstheme="majorBidi"/>
                    </w:rPr>
                  </w:pPr>
                  <w:proofErr w:type="spellStart"/>
                  <w:r>
                    <w:rPr>
                      <w:rFonts w:asciiTheme="majorBidi" w:hAnsiTheme="majorBidi" w:cstheme="majorBidi"/>
                    </w:rPr>
                    <w:t>Lebnanese</w:t>
                  </w:r>
                  <w:proofErr w:type="spellEnd"/>
                  <w:r>
                    <w:rPr>
                      <w:rFonts w:asciiTheme="majorBidi" w:hAnsiTheme="majorBidi" w:cstheme="majorBidi"/>
                    </w:rPr>
                    <w:t xml:space="preserve"> society of neurology congress</w:t>
                  </w:r>
                </w:p>
              </w:tc>
              <w:tc>
                <w:tcPr>
                  <w:tcW w:w="2662" w:type="dxa"/>
                  <w:shd w:val="clear" w:color="auto" w:fill="FFFFFF"/>
                </w:tcPr>
                <w:p w:rsidR="00454BA1" w:rsidRPr="00454BA1" w:rsidRDefault="00F05790" w:rsidP="00454BA1">
                  <w:pPr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 xml:space="preserve">Beirut- </w:t>
                  </w:r>
                  <w:proofErr w:type="spellStart"/>
                  <w:r>
                    <w:rPr>
                      <w:rFonts w:asciiTheme="majorBidi" w:hAnsiTheme="majorBidi" w:cstheme="majorBidi"/>
                    </w:rPr>
                    <w:t>Lebnanon</w:t>
                  </w:r>
                  <w:proofErr w:type="spellEnd"/>
                </w:p>
              </w:tc>
              <w:tc>
                <w:tcPr>
                  <w:tcW w:w="1800" w:type="dxa"/>
                  <w:shd w:val="clear" w:color="auto" w:fill="FFFFFF"/>
                </w:tcPr>
                <w:p w:rsidR="00454BA1" w:rsidRPr="00454BA1" w:rsidRDefault="00F05790" w:rsidP="00454BA1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2015</w:t>
                  </w:r>
                </w:p>
              </w:tc>
              <w:tc>
                <w:tcPr>
                  <w:tcW w:w="2520" w:type="dxa"/>
                  <w:shd w:val="clear" w:color="auto" w:fill="FFFFFF"/>
                </w:tcPr>
                <w:p w:rsidR="00454BA1" w:rsidRPr="00454BA1" w:rsidRDefault="00F05790" w:rsidP="00454BA1">
                  <w:pPr>
                    <w:bidi/>
                    <w:jc w:val="right"/>
                    <w:rPr>
                      <w:rFonts w:asciiTheme="majorBidi" w:hAnsiTheme="majorBidi" w:cstheme="majorBidi"/>
                      <w:lang w:bidi="ar-IQ"/>
                    </w:rPr>
                  </w:pPr>
                  <w:r>
                    <w:rPr>
                      <w:rFonts w:asciiTheme="majorBidi" w:hAnsiTheme="majorBidi" w:cstheme="majorBidi"/>
                      <w:lang w:bidi="ar-IQ"/>
                    </w:rPr>
                    <w:t>3 days</w:t>
                  </w:r>
                </w:p>
              </w:tc>
              <w:tc>
                <w:tcPr>
                  <w:tcW w:w="993" w:type="dxa"/>
                  <w:shd w:val="clear" w:color="auto" w:fill="FFFFFF"/>
                </w:tcPr>
                <w:p w:rsidR="00454BA1" w:rsidRPr="00E12084" w:rsidRDefault="00454BA1" w:rsidP="00454BA1">
                  <w:pPr>
                    <w:ind w:left="1380"/>
                    <w:rPr>
                      <w:rFonts w:ascii="Cambria" w:hAnsi="Cambria" w:cs="Zanest _ Govar"/>
                      <w:rtl/>
                      <w:lang w:bidi="ar-IQ"/>
                    </w:rPr>
                  </w:pPr>
                </w:p>
              </w:tc>
            </w:tr>
            <w:tr w:rsidR="00454BA1" w:rsidRPr="007367EB" w:rsidTr="00454BA1">
              <w:trPr>
                <w:trHeight w:val="137"/>
              </w:trPr>
              <w:tc>
                <w:tcPr>
                  <w:tcW w:w="11148" w:type="dxa"/>
                  <w:gridSpan w:val="5"/>
                  <w:shd w:val="clear" w:color="auto" w:fill="FFFFFF"/>
                </w:tcPr>
                <w:p w:rsidR="00454BA1" w:rsidRPr="00454BA1" w:rsidRDefault="00454BA1" w:rsidP="00454BA1">
                  <w:pPr>
                    <w:ind w:left="1380"/>
                    <w:rPr>
                      <w:rFonts w:ascii="Cambria" w:hAnsi="Cambria" w:cs="Zanest _ Govar"/>
                      <w:sz w:val="16"/>
                      <w:szCs w:val="16"/>
                      <w:rtl/>
                      <w:lang w:bidi="ar-IQ"/>
                    </w:rPr>
                  </w:pPr>
                </w:p>
              </w:tc>
            </w:tr>
            <w:tr w:rsidR="00454BA1" w:rsidRPr="007367EB" w:rsidTr="00563D87">
              <w:trPr>
                <w:trHeight w:val="378"/>
              </w:trPr>
              <w:tc>
                <w:tcPr>
                  <w:tcW w:w="3173" w:type="dxa"/>
                  <w:shd w:val="clear" w:color="auto" w:fill="FFFFFF"/>
                </w:tcPr>
                <w:p w:rsidR="00454BA1" w:rsidRPr="00F123EC" w:rsidRDefault="00F05790" w:rsidP="00454BA1">
                  <w:pPr>
                    <w:jc w:val="lowKashida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European academy of neurology</w:t>
                  </w:r>
                </w:p>
              </w:tc>
              <w:tc>
                <w:tcPr>
                  <w:tcW w:w="2662" w:type="dxa"/>
                  <w:shd w:val="clear" w:color="auto" w:fill="FFFFFF"/>
                </w:tcPr>
                <w:p w:rsidR="00454BA1" w:rsidRPr="00F123EC" w:rsidRDefault="00F05790" w:rsidP="00454BA1">
                  <w:pPr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Istanbul- turkey</w:t>
                  </w:r>
                </w:p>
              </w:tc>
              <w:tc>
                <w:tcPr>
                  <w:tcW w:w="1800" w:type="dxa"/>
                  <w:shd w:val="clear" w:color="auto" w:fill="FFFFFF"/>
                </w:tcPr>
                <w:p w:rsidR="00454BA1" w:rsidRPr="00F123EC" w:rsidRDefault="00F05790" w:rsidP="00454BA1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2013</w:t>
                  </w:r>
                </w:p>
              </w:tc>
              <w:tc>
                <w:tcPr>
                  <w:tcW w:w="2520" w:type="dxa"/>
                  <w:shd w:val="clear" w:color="auto" w:fill="FFFFFF"/>
                </w:tcPr>
                <w:p w:rsidR="00454BA1" w:rsidRPr="00F123EC" w:rsidRDefault="00F05790" w:rsidP="00454BA1">
                  <w:pPr>
                    <w:bidi/>
                    <w:jc w:val="right"/>
                    <w:rPr>
                      <w:rFonts w:asciiTheme="majorBidi" w:hAnsiTheme="majorBidi" w:cstheme="majorBidi"/>
                      <w:lang w:bidi="ar-IQ"/>
                    </w:rPr>
                  </w:pPr>
                  <w:r>
                    <w:rPr>
                      <w:rFonts w:asciiTheme="majorBidi" w:hAnsiTheme="majorBidi" w:cstheme="majorBidi"/>
                      <w:lang w:bidi="ar-IQ"/>
                    </w:rPr>
                    <w:t>4 days</w:t>
                  </w:r>
                </w:p>
              </w:tc>
              <w:tc>
                <w:tcPr>
                  <w:tcW w:w="993" w:type="dxa"/>
                  <w:shd w:val="clear" w:color="auto" w:fill="FFFFFF"/>
                </w:tcPr>
                <w:p w:rsidR="00454BA1" w:rsidRPr="00E12084" w:rsidRDefault="00454BA1" w:rsidP="00454BA1">
                  <w:pPr>
                    <w:ind w:left="1380"/>
                    <w:rPr>
                      <w:rFonts w:ascii="Cambria" w:hAnsi="Cambria" w:cs="Zanest _ Govar"/>
                      <w:rtl/>
                      <w:lang w:bidi="ar-IQ"/>
                    </w:rPr>
                  </w:pPr>
                </w:p>
              </w:tc>
            </w:tr>
            <w:tr w:rsidR="00454BA1" w:rsidRPr="007367EB" w:rsidTr="00563D87">
              <w:trPr>
                <w:trHeight w:val="378"/>
              </w:trPr>
              <w:tc>
                <w:tcPr>
                  <w:tcW w:w="3173" w:type="dxa"/>
                  <w:shd w:val="clear" w:color="auto" w:fill="FFFFFF"/>
                </w:tcPr>
                <w:p w:rsidR="00454BA1" w:rsidRPr="00F123EC" w:rsidRDefault="00454BA1" w:rsidP="00A96ED3">
                  <w:pPr>
                    <w:jc w:val="lowKashida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2662" w:type="dxa"/>
                  <w:shd w:val="clear" w:color="auto" w:fill="FFFFFF"/>
                </w:tcPr>
                <w:p w:rsidR="00454BA1" w:rsidRPr="00F123EC" w:rsidRDefault="00454BA1" w:rsidP="00454BA1">
                  <w:pPr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800" w:type="dxa"/>
                  <w:shd w:val="clear" w:color="auto" w:fill="FFFFFF"/>
                </w:tcPr>
                <w:p w:rsidR="00454BA1" w:rsidRPr="00F123EC" w:rsidRDefault="00454BA1" w:rsidP="00454BA1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2520" w:type="dxa"/>
                  <w:shd w:val="clear" w:color="auto" w:fill="FFFFFF"/>
                </w:tcPr>
                <w:p w:rsidR="00454BA1" w:rsidRPr="00F123EC" w:rsidRDefault="00454BA1" w:rsidP="00A96ED3">
                  <w:pPr>
                    <w:bidi/>
                    <w:jc w:val="right"/>
                    <w:rPr>
                      <w:rFonts w:asciiTheme="majorBidi" w:hAnsiTheme="majorBidi" w:cstheme="majorBidi" w:hint="cs"/>
                      <w:lang w:bidi="ar-IQ"/>
                    </w:rPr>
                  </w:pPr>
                </w:p>
              </w:tc>
              <w:tc>
                <w:tcPr>
                  <w:tcW w:w="993" w:type="dxa"/>
                  <w:shd w:val="clear" w:color="auto" w:fill="FFFFFF"/>
                </w:tcPr>
                <w:p w:rsidR="00454BA1" w:rsidRPr="00E12084" w:rsidRDefault="00454BA1" w:rsidP="00454BA1">
                  <w:pPr>
                    <w:ind w:left="1380"/>
                    <w:rPr>
                      <w:rFonts w:ascii="Cambria" w:hAnsi="Cambria" w:cs="Zanest _ Govar"/>
                      <w:rtl/>
                      <w:lang w:bidi="ar-IQ"/>
                    </w:rPr>
                  </w:pPr>
                </w:p>
              </w:tc>
            </w:tr>
            <w:tr w:rsidR="00454BA1" w:rsidRPr="007367EB" w:rsidTr="00563D87">
              <w:trPr>
                <w:trHeight w:val="378"/>
              </w:trPr>
              <w:tc>
                <w:tcPr>
                  <w:tcW w:w="3173" w:type="dxa"/>
                  <w:shd w:val="clear" w:color="auto" w:fill="FFFFFF"/>
                </w:tcPr>
                <w:p w:rsidR="00454BA1" w:rsidRPr="00F123EC" w:rsidRDefault="00454BA1" w:rsidP="00454BA1">
                  <w:pPr>
                    <w:jc w:val="lowKashida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2662" w:type="dxa"/>
                  <w:shd w:val="clear" w:color="auto" w:fill="FFFFFF"/>
                </w:tcPr>
                <w:p w:rsidR="00454BA1" w:rsidRPr="00F123EC" w:rsidRDefault="00454BA1" w:rsidP="00454BA1">
                  <w:pPr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800" w:type="dxa"/>
                  <w:shd w:val="clear" w:color="auto" w:fill="FFFFFF"/>
                </w:tcPr>
                <w:p w:rsidR="00454BA1" w:rsidRPr="00F123EC" w:rsidRDefault="00454BA1" w:rsidP="00454BA1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2520" w:type="dxa"/>
                  <w:shd w:val="clear" w:color="auto" w:fill="FFFFFF"/>
                </w:tcPr>
                <w:p w:rsidR="00454BA1" w:rsidRPr="00F123EC" w:rsidRDefault="00454BA1" w:rsidP="00A96ED3">
                  <w:pPr>
                    <w:bidi/>
                    <w:jc w:val="right"/>
                    <w:rPr>
                      <w:rFonts w:asciiTheme="majorBidi" w:hAnsiTheme="majorBidi" w:cstheme="majorBidi"/>
                      <w:lang w:bidi="ar-IQ"/>
                    </w:rPr>
                  </w:pPr>
                </w:p>
              </w:tc>
              <w:tc>
                <w:tcPr>
                  <w:tcW w:w="993" w:type="dxa"/>
                  <w:shd w:val="clear" w:color="auto" w:fill="FFFFFF"/>
                </w:tcPr>
                <w:p w:rsidR="00454BA1" w:rsidRPr="00E12084" w:rsidRDefault="00454BA1" w:rsidP="00454BA1">
                  <w:pPr>
                    <w:ind w:left="1380"/>
                    <w:rPr>
                      <w:rFonts w:ascii="Cambria" w:hAnsi="Cambria" w:cs="Zanest _ Govar"/>
                      <w:rtl/>
                      <w:lang w:bidi="ar-IQ"/>
                    </w:rPr>
                  </w:pPr>
                </w:p>
              </w:tc>
            </w:tr>
            <w:tr w:rsidR="00454BA1" w:rsidRPr="007367EB" w:rsidTr="00563D87">
              <w:trPr>
                <w:trHeight w:val="378"/>
              </w:trPr>
              <w:tc>
                <w:tcPr>
                  <w:tcW w:w="3173" w:type="dxa"/>
                  <w:shd w:val="clear" w:color="auto" w:fill="FFFFFF"/>
                </w:tcPr>
                <w:p w:rsidR="00454BA1" w:rsidRPr="00F123EC" w:rsidRDefault="00454BA1" w:rsidP="00454BA1">
                  <w:pPr>
                    <w:jc w:val="lowKashida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2662" w:type="dxa"/>
                  <w:shd w:val="clear" w:color="auto" w:fill="FFFFFF"/>
                </w:tcPr>
                <w:p w:rsidR="00454BA1" w:rsidRPr="00F123EC" w:rsidRDefault="00454BA1" w:rsidP="00454BA1">
                  <w:pPr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800" w:type="dxa"/>
                  <w:shd w:val="clear" w:color="auto" w:fill="FFFFFF"/>
                </w:tcPr>
                <w:p w:rsidR="00454BA1" w:rsidRPr="00F123EC" w:rsidRDefault="00454BA1" w:rsidP="00454BA1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2520" w:type="dxa"/>
                  <w:shd w:val="clear" w:color="auto" w:fill="FFFFFF"/>
                </w:tcPr>
                <w:p w:rsidR="00454BA1" w:rsidRPr="00F123EC" w:rsidRDefault="00454BA1" w:rsidP="00A96ED3">
                  <w:pPr>
                    <w:bidi/>
                    <w:jc w:val="right"/>
                    <w:rPr>
                      <w:rFonts w:asciiTheme="majorBidi" w:hAnsiTheme="majorBidi" w:cstheme="majorBidi"/>
                      <w:lang w:bidi="ar-IQ"/>
                    </w:rPr>
                  </w:pPr>
                </w:p>
              </w:tc>
              <w:tc>
                <w:tcPr>
                  <w:tcW w:w="993" w:type="dxa"/>
                  <w:shd w:val="clear" w:color="auto" w:fill="FFFFFF"/>
                </w:tcPr>
                <w:p w:rsidR="00454BA1" w:rsidRPr="00E12084" w:rsidRDefault="00454BA1" w:rsidP="00454BA1">
                  <w:pPr>
                    <w:jc w:val="lowKashida"/>
                  </w:pPr>
                </w:p>
              </w:tc>
            </w:tr>
            <w:tr w:rsidR="00454BA1" w:rsidRPr="007367EB" w:rsidTr="00563D87">
              <w:trPr>
                <w:trHeight w:val="378"/>
              </w:trPr>
              <w:tc>
                <w:tcPr>
                  <w:tcW w:w="3173" w:type="dxa"/>
                  <w:shd w:val="clear" w:color="auto" w:fill="FFFFFF"/>
                </w:tcPr>
                <w:p w:rsidR="00454BA1" w:rsidRPr="00F123EC" w:rsidRDefault="00454BA1" w:rsidP="00454BA1">
                  <w:pPr>
                    <w:jc w:val="lowKashida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2662" w:type="dxa"/>
                  <w:shd w:val="clear" w:color="auto" w:fill="FFFFFF"/>
                </w:tcPr>
                <w:p w:rsidR="00454BA1" w:rsidRPr="00F123EC" w:rsidRDefault="00454BA1" w:rsidP="00454BA1">
                  <w:pPr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800" w:type="dxa"/>
                  <w:shd w:val="clear" w:color="auto" w:fill="FFFFFF"/>
                </w:tcPr>
                <w:p w:rsidR="00454BA1" w:rsidRPr="00F123EC" w:rsidRDefault="00454BA1" w:rsidP="00454BA1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2520" w:type="dxa"/>
                  <w:shd w:val="clear" w:color="auto" w:fill="FFFFFF"/>
                </w:tcPr>
                <w:p w:rsidR="00454BA1" w:rsidRPr="00F123EC" w:rsidRDefault="00454BA1" w:rsidP="00A96ED3">
                  <w:pPr>
                    <w:bidi/>
                    <w:jc w:val="right"/>
                    <w:rPr>
                      <w:rFonts w:asciiTheme="majorBidi" w:hAnsiTheme="majorBidi" w:cstheme="majorBidi"/>
                      <w:lang w:bidi="ar-IQ"/>
                    </w:rPr>
                  </w:pPr>
                </w:p>
              </w:tc>
              <w:tc>
                <w:tcPr>
                  <w:tcW w:w="993" w:type="dxa"/>
                  <w:shd w:val="clear" w:color="auto" w:fill="FFFFFF"/>
                </w:tcPr>
                <w:p w:rsidR="00454BA1" w:rsidRPr="00E12084" w:rsidRDefault="00454BA1" w:rsidP="00454BA1">
                  <w:pPr>
                    <w:jc w:val="lowKashida"/>
                  </w:pPr>
                </w:p>
              </w:tc>
            </w:tr>
            <w:tr w:rsidR="00A96ED3" w:rsidRPr="007367EB" w:rsidTr="00B5161C">
              <w:trPr>
                <w:trHeight w:val="378"/>
              </w:trPr>
              <w:tc>
                <w:tcPr>
                  <w:tcW w:w="3173" w:type="dxa"/>
                  <w:shd w:val="clear" w:color="auto" w:fill="FFFFFF"/>
                  <w:vAlign w:val="center"/>
                </w:tcPr>
                <w:p w:rsidR="00A96ED3" w:rsidRPr="00F123EC" w:rsidRDefault="00A96ED3" w:rsidP="00FE7532">
                  <w:pPr>
                    <w:shd w:val="clear" w:color="auto" w:fill="FFFFFF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2662" w:type="dxa"/>
                  <w:shd w:val="clear" w:color="auto" w:fill="FFFFFF"/>
                </w:tcPr>
                <w:p w:rsidR="00A96ED3" w:rsidRPr="00F123EC" w:rsidRDefault="00A96ED3" w:rsidP="00A96ED3">
                  <w:pPr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800" w:type="dxa"/>
                  <w:shd w:val="clear" w:color="auto" w:fill="FFFFFF"/>
                  <w:vAlign w:val="center"/>
                </w:tcPr>
                <w:p w:rsidR="00A96ED3" w:rsidRPr="00F123EC" w:rsidRDefault="00A96ED3" w:rsidP="00A96ED3">
                  <w:pPr>
                    <w:bidi/>
                    <w:jc w:val="center"/>
                    <w:rPr>
                      <w:rFonts w:asciiTheme="majorBidi" w:hAnsiTheme="majorBidi" w:cstheme="majorBidi"/>
                      <w:lang w:bidi="ar-IQ"/>
                    </w:rPr>
                  </w:pPr>
                </w:p>
              </w:tc>
              <w:tc>
                <w:tcPr>
                  <w:tcW w:w="2520" w:type="dxa"/>
                  <w:shd w:val="clear" w:color="auto" w:fill="FFFFFF"/>
                  <w:vAlign w:val="center"/>
                </w:tcPr>
                <w:p w:rsidR="00A96ED3" w:rsidRPr="00F123EC" w:rsidRDefault="00A96ED3" w:rsidP="00A96ED3">
                  <w:pPr>
                    <w:rPr>
                      <w:rFonts w:asciiTheme="majorBidi" w:hAnsiTheme="majorBidi" w:cstheme="majorBidi"/>
                      <w:lang w:bidi="ar-IQ"/>
                    </w:rPr>
                  </w:pPr>
                </w:p>
              </w:tc>
              <w:tc>
                <w:tcPr>
                  <w:tcW w:w="993" w:type="dxa"/>
                  <w:shd w:val="clear" w:color="auto" w:fill="FFFFFF"/>
                  <w:vAlign w:val="center"/>
                </w:tcPr>
                <w:p w:rsidR="00A96ED3" w:rsidRPr="00E12084" w:rsidRDefault="00A96ED3" w:rsidP="00A96ED3">
                  <w:pPr>
                    <w:rPr>
                      <w:lang w:bidi="ar-IQ"/>
                    </w:rPr>
                  </w:pPr>
                </w:p>
              </w:tc>
            </w:tr>
            <w:tr w:rsidR="00FE7532" w:rsidRPr="007367EB" w:rsidTr="00B5161C">
              <w:trPr>
                <w:trHeight w:val="378"/>
              </w:trPr>
              <w:tc>
                <w:tcPr>
                  <w:tcW w:w="3173" w:type="dxa"/>
                  <w:shd w:val="clear" w:color="auto" w:fill="FFFFFF"/>
                  <w:vAlign w:val="center"/>
                </w:tcPr>
                <w:p w:rsidR="00FE7532" w:rsidRPr="00F123EC" w:rsidRDefault="00FE7532" w:rsidP="00F123EC">
                  <w:pPr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2662" w:type="dxa"/>
                  <w:shd w:val="clear" w:color="auto" w:fill="FFFFFF"/>
                </w:tcPr>
                <w:p w:rsidR="00FE7532" w:rsidRPr="00F123EC" w:rsidRDefault="00FE7532" w:rsidP="00F123EC">
                  <w:pPr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800" w:type="dxa"/>
                  <w:shd w:val="clear" w:color="auto" w:fill="FFFFFF"/>
                  <w:vAlign w:val="center"/>
                </w:tcPr>
                <w:p w:rsidR="00FE7532" w:rsidRPr="00F123EC" w:rsidRDefault="00FE7532" w:rsidP="00FE7532">
                  <w:pPr>
                    <w:bidi/>
                    <w:jc w:val="center"/>
                    <w:rPr>
                      <w:rFonts w:asciiTheme="majorBidi" w:hAnsiTheme="majorBidi" w:cstheme="majorBidi"/>
                      <w:rtl/>
                      <w:lang w:bidi="ar-IQ"/>
                    </w:rPr>
                  </w:pPr>
                </w:p>
              </w:tc>
              <w:tc>
                <w:tcPr>
                  <w:tcW w:w="2520" w:type="dxa"/>
                  <w:shd w:val="clear" w:color="auto" w:fill="FFFFFF"/>
                </w:tcPr>
                <w:p w:rsidR="00FE7532" w:rsidRPr="00F123EC" w:rsidRDefault="00FE7532" w:rsidP="00FE7532">
                  <w:pPr>
                    <w:bidi/>
                    <w:jc w:val="right"/>
                    <w:rPr>
                      <w:rFonts w:asciiTheme="majorBidi" w:hAnsiTheme="majorBidi" w:cstheme="majorBidi" w:hint="cs"/>
                      <w:lang w:bidi="ar-IQ"/>
                    </w:rPr>
                  </w:pPr>
                </w:p>
              </w:tc>
              <w:tc>
                <w:tcPr>
                  <w:tcW w:w="993" w:type="dxa"/>
                  <w:shd w:val="clear" w:color="auto" w:fill="FFFFFF"/>
                  <w:vAlign w:val="center"/>
                </w:tcPr>
                <w:p w:rsidR="00FE7532" w:rsidRPr="00E12084" w:rsidRDefault="00FE7532" w:rsidP="00FE7532">
                  <w:pPr>
                    <w:rPr>
                      <w:lang w:bidi="ar-IQ"/>
                    </w:rPr>
                  </w:pPr>
                </w:p>
              </w:tc>
            </w:tr>
            <w:tr w:rsidR="00FE7532" w:rsidRPr="007367EB" w:rsidTr="00563D87">
              <w:trPr>
                <w:trHeight w:val="378"/>
              </w:trPr>
              <w:tc>
                <w:tcPr>
                  <w:tcW w:w="3173" w:type="dxa"/>
                  <w:shd w:val="clear" w:color="auto" w:fill="FFFFFF"/>
                  <w:vAlign w:val="center"/>
                </w:tcPr>
                <w:p w:rsidR="00FE7532" w:rsidRPr="00F123EC" w:rsidRDefault="00FE7532" w:rsidP="00F123EC">
                  <w:pPr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2662" w:type="dxa"/>
                  <w:shd w:val="clear" w:color="auto" w:fill="FFFFFF"/>
                  <w:vAlign w:val="center"/>
                </w:tcPr>
                <w:p w:rsidR="00FE7532" w:rsidRPr="00F123EC" w:rsidRDefault="00FE7532" w:rsidP="00F123EC">
                  <w:pPr>
                    <w:rPr>
                      <w:rFonts w:asciiTheme="majorBidi" w:hAnsiTheme="majorBidi" w:cstheme="majorBidi"/>
                      <w:lang w:bidi="ar-IQ"/>
                    </w:rPr>
                  </w:pPr>
                </w:p>
              </w:tc>
              <w:tc>
                <w:tcPr>
                  <w:tcW w:w="1800" w:type="dxa"/>
                  <w:shd w:val="clear" w:color="auto" w:fill="FFFFFF"/>
                  <w:vAlign w:val="center"/>
                </w:tcPr>
                <w:p w:rsidR="00FE7532" w:rsidRPr="00F123EC" w:rsidRDefault="00FE7532" w:rsidP="00FE7532">
                  <w:pPr>
                    <w:bidi/>
                    <w:jc w:val="center"/>
                    <w:rPr>
                      <w:rFonts w:asciiTheme="majorBidi" w:hAnsiTheme="majorBidi" w:cstheme="majorBidi"/>
                      <w:rtl/>
                      <w:lang w:bidi="ar-IQ"/>
                    </w:rPr>
                  </w:pPr>
                </w:p>
              </w:tc>
              <w:tc>
                <w:tcPr>
                  <w:tcW w:w="2520" w:type="dxa"/>
                  <w:shd w:val="clear" w:color="auto" w:fill="FFFFFF"/>
                  <w:vAlign w:val="center"/>
                </w:tcPr>
                <w:p w:rsidR="00FE7532" w:rsidRPr="00F123EC" w:rsidRDefault="00FE7532" w:rsidP="00F123EC">
                  <w:pPr>
                    <w:bidi/>
                    <w:jc w:val="right"/>
                    <w:rPr>
                      <w:rFonts w:asciiTheme="majorBidi" w:hAnsiTheme="majorBidi" w:cstheme="majorBidi"/>
                      <w:lang w:bidi="ar-IQ"/>
                    </w:rPr>
                  </w:pPr>
                </w:p>
              </w:tc>
              <w:tc>
                <w:tcPr>
                  <w:tcW w:w="993" w:type="dxa"/>
                  <w:shd w:val="clear" w:color="auto" w:fill="FFFFFF"/>
                </w:tcPr>
                <w:p w:rsidR="00FE7532" w:rsidRPr="00540973" w:rsidRDefault="00FE7532" w:rsidP="00FE7532">
                  <w:pPr>
                    <w:jc w:val="lowKashida"/>
                  </w:pPr>
                </w:p>
              </w:tc>
            </w:tr>
            <w:tr w:rsidR="00FE7532" w:rsidRPr="007367EB" w:rsidTr="00563D87">
              <w:trPr>
                <w:trHeight w:val="378"/>
              </w:trPr>
              <w:tc>
                <w:tcPr>
                  <w:tcW w:w="3173" w:type="dxa"/>
                  <w:shd w:val="clear" w:color="auto" w:fill="FFFFFF"/>
                  <w:vAlign w:val="center"/>
                </w:tcPr>
                <w:p w:rsidR="00FE7532" w:rsidRPr="00F123EC" w:rsidRDefault="00FE7532" w:rsidP="00F123EC">
                  <w:pPr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2662" w:type="dxa"/>
                  <w:shd w:val="clear" w:color="auto" w:fill="FFFFFF"/>
                  <w:vAlign w:val="center"/>
                </w:tcPr>
                <w:p w:rsidR="00FE7532" w:rsidRPr="00F123EC" w:rsidRDefault="00FE7532" w:rsidP="00F123EC">
                  <w:pPr>
                    <w:rPr>
                      <w:rFonts w:asciiTheme="majorBidi" w:hAnsiTheme="majorBidi" w:cstheme="majorBidi"/>
                      <w:lang w:bidi="ar-IQ"/>
                    </w:rPr>
                  </w:pPr>
                </w:p>
              </w:tc>
              <w:tc>
                <w:tcPr>
                  <w:tcW w:w="1800" w:type="dxa"/>
                  <w:shd w:val="clear" w:color="auto" w:fill="FFFFFF"/>
                  <w:vAlign w:val="center"/>
                </w:tcPr>
                <w:p w:rsidR="00FE7532" w:rsidRPr="00F123EC" w:rsidRDefault="00FE7532" w:rsidP="00FE7532">
                  <w:pPr>
                    <w:bidi/>
                    <w:jc w:val="center"/>
                    <w:rPr>
                      <w:rFonts w:asciiTheme="majorBidi" w:hAnsiTheme="majorBidi" w:cstheme="majorBidi"/>
                      <w:rtl/>
                      <w:lang w:bidi="ar-IQ"/>
                    </w:rPr>
                  </w:pPr>
                </w:p>
              </w:tc>
              <w:tc>
                <w:tcPr>
                  <w:tcW w:w="2520" w:type="dxa"/>
                  <w:shd w:val="clear" w:color="auto" w:fill="FFFFFF"/>
                </w:tcPr>
                <w:p w:rsidR="00FE7532" w:rsidRPr="00F123EC" w:rsidRDefault="00FE7532" w:rsidP="00FE7532">
                  <w:pPr>
                    <w:bidi/>
                    <w:jc w:val="right"/>
                    <w:rPr>
                      <w:rFonts w:asciiTheme="majorBidi" w:hAnsiTheme="majorBidi" w:cstheme="majorBidi"/>
                      <w:b/>
                      <w:bCs/>
                      <w:lang w:bidi="ar-IQ"/>
                    </w:rPr>
                  </w:pPr>
                </w:p>
              </w:tc>
              <w:tc>
                <w:tcPr>
                  <w:tcW w:w="993" w:type="dxa"/>
                  <w:shd w:val="clear" w:color="auto" w:fill="FFFFFF"/>
                </w:tcPr>
                <w:p w:rsidR="00FE7532" w:rsidRPr="00540973" w:rsidRDefault="00FE7532" w:rsidP="00FE7532">
                  <w:pPr>
                    <w:jc w:val="lowKashida"/>
                  </w:pPr>
                </w:p>
              </w:tc>
            </w:tr>
            <w:tr w:rsidR="00FE7532" w:rsidRPr="007367EB" w:rsidTr="00563D87">
              <w:trPr>
                <w:trHeight w:val="378"/>
              </w:trPr>
              <w:tc>
                <w:tcPr>
                  <w:tcW w:w="3173" w:type="dxa"/>
                  <w:shd w:val="clear" w:color="auto" w:fill="FFFFFF"/>
                  <w:vAlign w:val="center"/>
                </w:tcPr>
                <w:p w:rsidR="00FE7532" w:rsidRPr="00F123EC" w:rsidRDefault="00FE7532" w:rsidP="00F123EC">
                  <w:pPr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2662" w:type="dxa"/>
                  <w:shd w:val="clear" w:color="auto" w:fill="FFFFFF"/>
                  <w:vAlign w:val="center"/>
                </w:tcPr>
                <w:p w:rsidR="00FE7532" w:rsidRPr="00F123EC" w:rsidRDefault="00FE7532" w:rsidP="00F123EC">
                  <w:pPr>
                    <w:rPr>
                      <w:rFonts w:asciiTheme="majorBidi" w:hAnsiTheme="majorBidi" w:cstheme="majorBidi"/>
                      <w:lang w:bidi="ar-IQ"/>
                    </w:rPr>
                  </w:pPr>
                </w:p>
              </w:tc>
              <w:tc>
                <w:tcPr>
                  <w:tcW w:w="1800" w:type="dxa"/>
                  <w:shd w:val="clear" w:color="auto" w:fill="FFFFFF"/>
                  <w:vAlign w:val="center"/>
                </w:tcPr>
                <w:p w:rsidR="00FE7532" w:rsidRPr="00F123EC" w:rsidRDefault="00FE7532" w:rsidP="00FE7532">
                  <w:pPr>
                    <w:bidi/>
                    <w:jc w:val="center"/>
                    <w:rPr>
                      <w:rFonts w:asciiTheme="majorBidi" w:hAnsiTheme="majorBidi" w:cstheme="majorBidi"/>
                      <w:rtl/>
                      <w:lang w:bidi="ar-IQ"/>
                    </w:rPr>
                  </w:pPr>
                </w:p>
              </w:tc>
              <w:tc>
                <w:tcPr>
                  <w:tcW w:w="2520" w:type="dxa"/>
                  <w:shd w:val="clear" w:color="auto" w:fill="FFFFFF"/>
                </w:tcPr>
                <w:p w:rsidR="00FE7532" w:rsidRPr="00F123EC" w:rsidRDefault="00FE7532" w:rsidP="00FE7532">
                  <w:pPr>
                    <w:bidi/>
                    <w:jc w:val="right"/>
                    <w:rPr>
                      <w:rFonts w:asciiTheme="majorBidi" w:hAnsiTheme="majorBidi" w:cstheme="majorBidi"/>
                      <w:b/>
                      <w:bCs/>
                      <w:lang w:bidi="ar-IQ"/>
                    </w:rPr>
                  </w:pPr>
                </w:p>
              </w:tc>
              <w:tc>
                <w:tcPr>
                  <w:tcW w:w="993" w:type="dxa"/>
                  <w:shd w:val="clear" w:color="auto" w:fill="FFFFFF"/>
                </w:tcPr>
                <w:p w:rsidR="00FE7532" w:rsidRPr="00540973" w:rsidRDefault="00FE7532" w:rsidP="00FE7532">
                  <w:pPr>
                    <w:jc w:val="lowKashida"/>
                  </w:pPr>
                </w:p>
              </w:tc>
            </w:tr>
            <w:tr w:rsidR="00FE7532" w:rsidRPr="007367EB" w:rsidTr="00563D87">
              <w:trPr>
                <w:trHeight w:val="378"/>
              </w:trPr>
              <w:tc>
                <w:tcPr>
                  <w:tcW w:w="3173" w:type="dxa"/>
                  <w:shd w:val="clear" w:color="auto" w:fill="FFFFFF"/>
                  <w:vAlign w:val="center"/>
                </w:tcPr>
                <w:p w:rsidR="00FE7532" w:rsidRPr="00F123EC" w:rsidRDefault="00FE7532" w:rsidP="00F123EC">
                  <w:pPr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2662" w:type="dxa"/>
                  <w:shd w:val="clear" w:color="auto" w:fill="FFFFFF"/>
                  <w:vAlign w:val="center"/>
                </w:tcPr>
                <w:p w:rsidR="00FE7532" w:rsidRPr="00F123EC" w:rsidRDefault="00FE7532" w:rsidP="00F123EC">
                  <w:pPr>
                    <w:rPr>
                      <w:rFonts w:asciiTheme="majorBidi" w:hAnsiTheme="majorBidi" w:cstheme="majorBidi"/>
                      <w:lang w:bidi="ar-IQ"/>
                    </w:rPr>
                  </w:pPr>
                </w:p>
              </w:tc>
              <w:tc>
                <w:tcPr>
                  <w:tcW w:w="1800" w:type="dxa"/>
                  <w:shd w:val="clear" w:color="auto" w:fill="FFFFFF"/>
                  <w:vAlign w:val="center"/>
                </w:tcPr>
                <w:p w:rsidR="00FE7532" w:rsidRPr="00F123EC" w:rsidRDefault="00FE7532" w:rsidP="00FE7532">
                  <w:pPr>
                    <w:bidi/>
                    <w:jc w:val="center"/>
                    <w:rPr>
                      <w:rFonts w:asciiTheme="majorBidi" w:hAnsiTheme="majorBidi" w:cstheme="majorBidi"/>
                      <w:rtl/>
                      <w:lang w:bidi="ar-IQ"/>
                    </w:rPr>
                  </w:pPr>
                </w:p>
              </w:tc>
              <w:tc>
                <w:tcPr>
                  <w:tcW w:w="2520" w:type="dxa"/>
                  <w:shd w:val="clear" w:color="auto" w:fill="FFFFFF"/>
                </w:tcPr>
                <w:p w:rsidR="00FE7532" w:rsidRPr="00F123EC" w:rsidRDefault="00FE7532" w:rsidP="00FE7532">
                  <w:pPr>
                    <w:bidi/>
                    <w:jc w:val="right"/>
                    <w:rPr>
                      <w:rFonts w:asciiTheme="majorBidi" w:hAnsiTheme="majorBidi" w:cstheme="majorBidi"/>
                      <w:b/>
                      <w:bCs/>
                      <w:lang w:bidi="ar-IQ"/>
                    </w:rPr>
                  </w:pPr>
                </w:p>
              </w:tc>
              <w:tc>
                <w:tcPr>
                  <w:tcW w:w="993" w:type="dxa"/>
                  <w:shd w:val="clear" w:color="auto" w:fill="FFFFFF"/>
                </w:tcPr>
                <w:p w:rsidR="00FE7532" w:rsidRPr="00540973" w:rsidRDefault="00FE7532" w:rsidP="00FE7532">
                  <w:pPr>
                    <w:jc w:val="lowKashida"/>
                  </w:pPr>
                </w:p>
              </w:tc>
            </w:tr>
            <w:tr w:rsidR="00F33CBD" w:rsidRPr="007367EB" w:rsidTr="00B5161C">
              <w:trPr>
                <w:trHeight w:val="378"/>
              </w:trPr>
              <w:tc>
                <w:tcPr>
                  <w:tcW w:w="3173" w:type="dxa"/>
                  <w:shd w:val="clear" w:color="auto" w:fill="FFFFFF"/>
                  <w:vAlign w:val="center"/>
                </w:tcPr>
                <w:p w:rsidR="00F33CBD" w:rsidRPr="00F33CBD" w:rsidRDefault="00F33CBD" w:rsidP="00F33CBD">
                  <w:pPr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2662" w:type="dxa"/>
                  <w:shd w:val="clear" w:color="auto" w:fill="FFFFFF"/>
                </w:tcPr>
                <w:p w:rsidR="00F33CBD" w:rsidRPr="00F33CBD" w:rsidRDefault="00F33CBD" w:rsidP="00F33CBD">
                  <w:pPr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800" w:type="dxa"/>
                  <w:shd w:val="clear" w:color="auto" w:fill="FFFFFF"/>
                  <w:vAlign w:val="center"/>
                </w:tcPr>
                <w:p w:rsidR="00F33CBD" w:rsidRPr="00F33CBD" w:rsidRDefault="00F33CBD" w:rsidP="00F33CBD">
                  <w:pPr>
                    <w:bidi/>
                    <w:jc w:val="center"/>
                    <w:rPr>
                      <w:rFonts w:asciiTheme="majorBidi" w:hAnsiTheme="majorBidi" w:cstheme="majorBidi"/>
                      <w:rtl/>
                      <w:lang w:bidi="ar-IQ"/>
                    </w:rPr>
                  </w:pPr>
                </w:p>
              </w:tc>
              <w:tc>
                <w:tcPr>
                  <w:tcW w:w="2520" w:type="dxa"/>
                  <w:shd w:val="clear" w:color="auto" w:fill="FFFFFF"/>
                </w:tcPr>
                <w:p w:rsidR="00F33CBD" w:rsidRPr="00F33CBD" w:rsidRDefault="00F33CBD" w:rsidP="00F33CBD">
                  <w:pPr>
                    <w:bidi/>
                    <w:jc w:val="right"/>
                    <w:rPr>
                      <w:rFonts w:asciiTheme="majorBidi" w:hAnsiTheme="majorBidi" w:cstheme="majorBidi"/>
                      <w:b/>
                      <w:bCs/>
                      <w:lang w:bidi="ar-IQ"/>
                    </w:rPr>
                  </w:pPr>
                </w:p>
              </w:tc>
              <w:tc>
                <w:tcPr>
                  <w:tcW w:w="993" w:type="dxa"/>
                  <w:shd w:val="clear" w:color="auto" w:fill="FFFFFF"/>
                </w:tcPr>
                <w:p w:rsidR="00F33CBD" w:rsidRPr="00540973" w:rsidRDefault="00F33CBD" w:rsidP="00F33CBD">
                  <w:pPr>
                    <w:jc w:val="lowKashida"/>
                  </w:pPr>
                </w:p>
              </w:tc>
            </w:tr>
            <w:tr w:rsidR="00F33CBD" w:rsidRPr="007367EB" w:rsidTr="00B5161C">
              <w:trPr>
                <w:trHeight w:val="378"/>
              </w:trPr>
              <w:tc>
                <w:tcPr>
                  <w:tcW w:w="3173" w:type="dxa"/>
                  <w:shd w:val="clear" w:color="auto" w:fill="FFFFFF"/>
                  <w:vAlign w:val="center"/>
                </w:tcPr>
                <w:p w:rsidR="00F33CBD" w:rsidRPr="00F33CBD" w:rsidRDefault="00F33CBD" w:rsidP="00F33CBD">
                  <w:pPr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2662" w:type="dxa"/>
                  <w:shd w:val="clear" w:color="auto" w:fill="FFFFFF"/>
                </w:tcPr>
                <w:p w:rsidR="00F33CBD" w:rsidRPr="00F33CBD" w:rsidRDefault="00F33CBD" w:rsidP="00F33CBD">
                  <w:pPr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800" w:type="dxa"/>
                  <w:shd w:val="clear" w:color="auto" w:fill="FFFFFF"/>
                  <w:vAlign w:val="center"/>
                </w:tcPr>
                <w:p w:rsidR="00F33CBD" w:rsidRPr="00F33CBD" w:rsidRDefault="00F33CBD" w:rsidP="00F33CBD">
                  <w:pPr>
                    <w:bidi/>
                    <w:jc w:val="center"/>
                    <w:rPr>
                      <w:rFonts w:asciiTheme="majorBidi" w:hAnsiTheme="majorBidi" w:cstheme="majorBidi"/>
                      <w:rtl/>
                      <w:lang w:bidi="ar-IQ"/>
                    </w:rPr>
                  </w:pPr>
                </w:p>
              </w:tc>
              <w:tc>
                <w:tcPr>
                  <w:tcW w:w="2520" w:type="dxa"/>
                  <w:shd w:val="clear" w:color="auto" w:fill="FFFFFF"/>
                </w:tcPr>
                <w:p w:rsidR="00F33CBD" w:rsidRPr="00F33CBD" w:rsidRDefault="00F33CBD" w:rsidP="00F33CBD">
                  <w:pPr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993" w:type="dxa"/>
                  <w:shd w:val="clear" w:color="auto" w:fill="FFFFFF"/>
                </w:tcPr>
                <w:p w:rsidR="00F33CBD" w:rsidRPr="00540973" w:rsidRDefault="00F33CBD" w:rsidP="00F33CBD">
                  <w:pPr>
                    <w:jc w:val="lowKashida"/>
                  </w:pPr>
                </w:p>
              </w:tc>
            </w:tr>
            <w:tr w:rsidR="00F33CBD" w:rsidRPr="007367EB" w:rsidTr="00563D87">
              <w:trPr>
                <w:trHeight w:val="378"/>
              </w:trPr>
              <w:tc>
                <w:tcPr>
                  <w:tcW w:w="3173" w:type="dxa"/>
                  <w:shd w:val="clear" w:color="auto" w:fill="FFFFFF"/>
                  <w:vAlign w:val="center"/>
                </w:tcPr>
                <w:p w:rsidR="00F33CBD" w:rsidRPr="00F33CBD" w:rsidRDefault="00F33CBD" w:rsidP="00F33CBD">
                  <w:pPr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2662" w:type="dxa"/>
                  <w:shd w:val="clear" w:color="auto" w:fill="FFFFFF"/>
                  <w:vAlign w:val="center"/>
                </w:tcPr>
                <w:p w:rsidR="00F33CBD" w:rsidRPr="00F33CBD" w:rsidRDefault="00F33CBD" w:rsidP="00F33CBD">
                  <w:pPr>
                    <w:rPr>
                      <w:rFonts w:asciiTheme="majorBidi" w:hAnsiTheme="majorBidi" w:cstheme="majorBidi"/>
                      <w:lang w:bidi="ar-IQ"/>
                    </w:rPr>
                  </w:pPr>
                </w:p>
              </w:tc>
              <w:tc>
                <w:tcPr>
                  <w:tcW w:w="1800" w:type="dxa"/>
                  <w:shd w:val="clear" w:color="auto" w:fill="FFFFFF"/>
                  <w:vAlign w:val="center"/>
                </w:tcPr>
                <w:p w:rsidR="00F33CBD" w:rsidRPr="00F33CBD" w:rsidRDefault="00F33CBD" w:rsidP="00F33CBD">
                  <w:pPr>
                    <w:bidi/>
                    <w:jc w:val="center"/>
                    <w:rPr>
                      <w:rFonts w:asciiTheme="majorBidi" w:hAnsiTheme="majorBidi" w:cstheme="majorBidi"/>
                      <w:rtl/>
                      <w:lang w:bidi="ar-IQ"/>
                    </w:rPr>
                  </w:pPr>
                </w:p>
              </w:tc>
              <w:tc>
                <w:tcPr>
                  <w:tcW w:w="2520" w:type="dxa"/>
                  <w:shd w:val="clear" w:color="auto" w:fill="FFFFFF"/>
                </w:tcPr>
                <w:p w:rsidR="00F33CBD" w:rsidRPr="00F33CBD" w:rsidRDefault="00F33CBD" w:rsidP="00F33CBD">
                  <w:pPr>
                    <w:bidi/>
                    <w:jc w:val="right"/>
                    <w:rPr>
                      <w:rFonts w:asciiTheme="majorBidi" w:hAnsiTheme="majorBidi" w:cstheme="majorBidi" w:hint="cs"/>
                      <w:b/>
                      <w:bCs/>
                      <w:lang w:bidi="ar-IQ"/>
                    </w:rPr>
                  </w:pPr>
                </w:p>
              </w:tc>
              <w:tc>
                <w:tcPr>
                  <w:tcW w:w="993" w:type="dxa"/>
                  <w:shd w:val="clear" w:color="auto" w:fill="FFFFFF"/>
                </w:tcPr>
                <w:p w:rsidR="00F33CBD" w:rsidRPr="00540973" w:rsidRDefault="00F33CBD" w:rsidP="00F33CBD">
                  <w:pPr>
                    <w:jc w:val="lowKashida"/>
                  </w:pPr>
                </w:p>
              </w:tc>
            </w:tr>
            <w:tr w:rsidR="00F33CBD" w:rsidRPr="007367EB" w:rsidTr="00563D87">
              <w:trPr>
                <w:trHeight w:val="378"/>
              </w:trPr>
              <w:tc>
                <w:tcPr>
                  <w:tcW w:w="3173" w:type="dxa"/>
                  <w:shd w:val="clear" w:color="auto" w:fill="FFFFFF"/>
                  <w:vAlign w:val="center"/>
                </w:tcPr>
                <w:p w:rsidR="00F33CBD" w:rsidRPr="00F33CBD" w:rsidRDefault="00F33CBD" w:rsidP="00F33CBD">
                  <w:pPr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2662" w:type="dxa"/>
                  <w:shd w:val="clear" w:color="auto" w:fill="FFFFFF"/>
                  <w:vAlign w:val="center"/>
                </w:tcPr>
                <w:p w:rsidR="00F33CBD" w:rsidRPr="00F33CBD" w:rsidRDefault="00F33CBD" w:rsidP="00F33CBD">
                  <w:pPr>
                    <w:rPr>
                      <w:rFonts w:asciiTheme="majorBidi" w:hAnsiTheme="majorBidi" w:cstheme="majorBidi"/>
                      <w:lang w:bidi="ar-IQ"/>
                    </w:rPr>
                  </w:pPr>
                </w:p>
              </w:tc>
              <w:tc>
                <w:tcPr>
                  <w:tcW w:w="1800" w:type="dxa"/>
                  <w:shd w:val="clear" w:color="auto" w:fill="FFFFFF"/>
                  <w:vAlign w:val="center"/>
                </w:tcPr>
                <w:p w:rsidR="00F33CBD" w:rsidRPr="00F33CBD" w:rsidRDefault="00F33CBD" w:rsidP="00F33CBD">
                  <w:pPr>
                    <w:bidi/>
                    <w:jc w:val="center"/>
                    <w:rPr>
                      <w:rFonts w:asciiTheme="majorBidi" w:hAnsiTheme="majorBidi" w:cstheme="majorBidi"/>
                      <w:rtl/>
                      <w:lang w:bidi="ar-IQ"/>
                    </w:rPr>
                  </w:pPr>
                </w:p>
              </w:tc>
              <w:tc>
                <w:tcPr>
                  <w:tcW w:w="2520" w:type="dxa"/>
                  <w:shd w:val="clear" w:color="auto" w:fill="FFFFFF"/>
                </w:tcPr>
                <w:p w:rsidR="00F33CBD" w:rsidRPr="00F33CBD" w:rsidRDefault="00F33CBD" w:rsidP="00F33CBD">
                  <w:pPr>
                    <w:bidi/>
                    <w:jc w:val="right"/>
                    <w:rPr>
                      <w:rFonts w:asciiTheme="majorBidi" w:hAnsiTheme="majorBidi" w:cstheme="majorBidi"/>
                      <w:b/>
                      <w:bCs/>
                      <w:lang w:bidi="ar-IQ"/>
                    </w:rPr>
                  </w:pPr>
                </w:p>
              </w:tc>
              <w:tc>
                <w:tcPr>
                  <w:tcW w:w="993" w:type="dxa"/>
                  <w:shd w:val="clear" w:color="auto" w:fill="FFFFFF"/>
                </w:tcPr>
                <w:p w:rsidR="00F33CBD" w:rsidRPr="00540973" w:rsidRDefault="00F33CBD" w:rsidP="00F33CBD">
                  <w:pPr>
                    <w:jc w:val="lowKashida"/>
                  </w:pPr>
                </w:p>
              </w:tc>
            </w:tr>
            <w:tr w:rsidR="00F33CBD" w:rsidRPr="007367EB" w:rsidTr="00563D87">
              <w:trPr>
                <w:trHeight w:val="378"/>
              </w:trPr>
              <w:tc>
                <w:tcPr>
                  <w:tcW w:w="3173" w:type="dxa"/>
                  <w:shd w:val="clear" w:color="auto" w:fill="FFFFFF"/>
                  <w:vAlign w:val="center"/>
                </w:tcPr>
                <w:p w:rsidR="00F33CBD" w:rsidRPr="00F33CBD" w:rsidRDefault="00F33CBD" w:rsidP="00F33CBD">
                  <w:pPr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2662" w:type="dxa"/>
                  <w:shd w:val="clear" w:color="auto" w:fill="FFFFFF"/>
                  <w:vAlign w:val="center"/>
                </w:tcPr>
                <w:p w:rsidR="00F33CBD" w:rsidRPr="00F33CBD" w:rsidRDefault="00F33CBD" w:rsidP="00F33CBD">
                  <w:pPr>
                    <w:rPr>
                      <w:rFonts w:asciiTheme="majorBidi" w:hAnsiTheme="majorBidi" w:cstheme="majorBidi"/>
                      <w:lang w:bidi="ar-IQ"/>
                    </w:rPr>
                  </w:pPr>
                </w:p>
              </w:tc>
              <w:tc>
                <w:tcPr>
                  <w:tcW w:w="1800" w:type="dxa"/>
                  <w:shd w:val="clear" w:color="auto" w:fill="FFFFFF"/>
                  <w:vAlign w:val="center"/>
                </w:tcPr>
                <w:p w:rsidR="00F33CBD" w:rsidRPr="00F33CBD" w:rsidRDefault="00F33CBD" w:rsidP="00F33CBD">
                  <w:pPr>
                    <w:bidi/>
                    <w:jc w:val="center"/>
                    <w:rPr>
                      <w:rFonts w:asciiTheme="majorBidi" w:hAnsiTheme="majorBidi" w:cstheme="majorBidi"/>
                      <w:rtl/>
                      <w:lang w:bidi="ar-IQ"/>
                    </w:rPr>
                  </w:pPr>
                </w:p>
              </w:tc>
              <w:tc>
                <w:tcPr>
                  <w:tcW w:w="2520" w:type="dxa"/>
                  <w:shd w:val="clear" w:color="auto" w:fill="FFFFFF"/>
                </w:tcPr>
                <w:p w:rsidR="00F33CBD" w:rsidRPr="00F33CBD" w:rsidRDefault="00F33CBD" w:rsidP="00F33CBD">
                  <w:pPr>
                    <w:bidi/>
                    <w:jc w:val="right"/>
                    <w:rPr>
                      <w:rFonts w:asciiTheme="majorBidi" w:hAnsiTheme="majorBidi" w:cstheme="majorBidi"/>
                      <w:b/>
                      <w:bCs/>
                      <w:lang w:bidi="ar-IQ"/>
                    </w:rPr>
                  </w:pPr>
                </w:p>
              </w:tc>
              <w:tc>
                <w:tcPr>
                  <w:tcW w:w="993" w:type="dxa"/>
                  <w:shd w:val="clear" w:color="auto" w:fill="FFFFFF"/>
                </w:tcPr>
                <w:p w:rsidR="00F33CBD" w:rsidRPr="00540973" w:rsidRDefault="00F33CBD" w:rsidP="00F33CBD">
                  <w:pPr>
                    <w:jc w:val="lowKashida"/>
                  </w:pPr>
                </w:p>
              </w:tc>
            </w:tr>
            <w:tr w:rsidR="00F33CBD" w:rsidRPr="007367EB" w:rsidTr="00563D87">
              <w:trPr>
                <w:trHeight w:val="378"/>
              </w:trPr>
              <w:tc>
                <w:tcPr>
                  <w:tcW w:w="3173" w:type="dxa"/>
                  <w:shd w:val="clear" w:color="auto" w:fill="FFFFFF"/>
                  <w:vAlign w:val="center"/>
                </w:tcPr>
                <w:p w:rsidR="00F33CBD" w:rsidRPr="00F33CBD" w:rsidRDefault="00F33CBD" w:rsidP="00F33CBD">
                  <w:pPr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2662" w:type="dxa"/>
                  <w:shd w:val="clear" w:color="auto" w:fill="FFFFFF"/>
                  <w:vAlign w:val="center"/>
                </w:tcPr>
                <w:p w:rsidR="00F33CBD" w:rsidRPr="00F33CBD" w:rsidRDefault="00F33CBD" w:rsidP="00F33CBD">
                  <w:pPr>
                    <w:rPr>
                      <w:rFonts w:asciiTheme="majorBidi" w:hAnsiTheme="majorBidi" w:cstheme="majorBidi"/>
                      <w:lang w:bidi="ar-IQ"/>
                    </w:rPr>
                  </w:pPr>
                </w:p>
              </w:tc>
              <w:tc>
                <w:tcPr>
                  <w:tcW w:w="1800" w:type="dxa"/>
                  <w:shd w:val="clear" w:color="auto" w:fill="FFFFFF"/>
                  <w:vAlign w:val="center"/>
                </w:tcPr>
                <w:p w:rsidR="00F33CBD" w:rsidRPr="00F33CBD" w:rsidRDefault="00F33CBD" w:rsidP="00F33CBD">
                  <w:pPr>
                    <w:bidi/>
                    <w:jc w:val="center"/>
                    <w:rPr>
                      <w:rFonts w:asciiTheme="majorBidi" w:hAnsiTheme="majorBidi" w:cstheme="majorBidi"/>
                      <w:rtl/>
                      <w:lang w:bidi="ar-IQ"/>
                    </w:rPr>
                  </w:pPr>
                </w:p>
              </w:tc>
              <w:tc>
                <w:tcPr>
                  <w:tcW w:w="2520" w:type="dxa"/>
                  <w:shd w:val="clear" w:color="auto" w:fill="FFFFFF"/>
                </w:tcPr>
                <w:p w:rsidR="00F33CBD" w:rsidRPr="00F33CBD" w:rsidRDefault="00F33CBD" w:rsidP="00F33CBD">
                  <w:pPr>
                    <w:bidi/>
                    <w:jc w:val="right"/>
                    <w:rPr>
                      <w:rFonts w:asciiTheme="majorBidi" w:hAnsiTheme="majorBidi" w:cstheme="majorBidi"/>
                      <w:b/>
                      <w:bCs/>
                      <w:lang w:bidi="ar-IQ"/>
                    </w:rPr>
                  </w:pPr>
                </w:p>
              </w:tc>
              <w:tc>
                <w:tcPr>
                  <w:tcW w:w="993" w:type="dxa"/>
                  <w:shd w:val="clear" w:color="auto" w:fill="FFFFFF"/>
                </w:tcPr>
                <w:p w:rsidR="00F33CBD" w:rsidRPr="00540973" w:rsidRDefault="00F33CBD" w:rsidP="00F33CBD">
                  <w:pPr>
                    <w:jc w:val="lowKashida"/>
                  </w:pPr>
                </w:p>
              </w:tc>
            </w:tr>
            <w:tr w:rsidR="00F33CBD" w:rsidRPr="007367EB" w:rsidTr="00563D87">
              <w:trPr>
                <w:trHeight w:val="378"/>
              </w:trPr>
              <w:tc>
                <w:tcPr>
                  <w:tcW w:w="3173" w:type="dxa"/>
                  <w:shd w:val="clear" w:color="auto" w:fill="FFFFFF"/>
                  <w:vAlign w:val="center"/>
                </w:tcPr>
                <w:p w:rsidR="00F33CBD" w:rsidRPr="00F33CBD" w:rsidRDefault="00F33CBD" w:rsidP="00F33CBD">
                  <w:pPr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2662" w:type="dxa"/>
                  <w:shd w:val="clear" w:color="auto" w:fill="FFFFFF"/>
                  <w:vAlign w:val="center"/>
                </w:tcPr>
                <w:p w:rsidR="00F33CBD" w:rsidRPr="00F33CBD" w:rsidRDefault="00F33CBD" w:rsidP="00F33CBD">
                  <w:pPr>
                    <w:rPr>
                      <w:rFonts w:asciiTheme="majorBidi" w:hAnsiTheme="majorBidi" w:cstheme="majorBidi"/>
                      <w:lang w:bidi="ar-IQ"/>
                    </w:rPr>
                  </w:pPr>
                </w:p>
              </w:tc>
              <w:tc>
                <w:tcPr>
                  <w:tcW w:w="1800" w:type="dxa"/>
                  <w:shd w:val="clear" w:color="auto" w:fill="FFFFFF"/>
                  <w:vAlign w:val="center"/>
                </w:tcPr>
                <w:p w:rsidR="00F33CBD" w:rsidRPr="00F33CBD" w:rsidRDefault="00F33CBD" w:rsidP="00F33CBD">
                  <w:pPr>
                    <w:bidi/>
                    <w:jc w:val="center"/>
                    <w:rPr>
                      <w:rFonts w:asciiTheme="majorBidi" w:hAnsiTheme="majorBidi" w:cstheme="majorBidi"/>
                      <w:rtl/>
                      <w:lang w:bidi="ar-IQ"/>
                    </w:rPr>
                  </w:pPr>
                </w:p>
              </w:tc>
              <w:tc>
                <w:tcPr>
                  <w:tcW w:w="2520" w:type="dxa"/>
                  <w:shd w:val="clear" w:color="auto" w:fill="FFFFFF"/>
                </w:tcPr>
                <w:p w:rsidR="00F33CBD" w:rsidRPr="00F33CBD" w:rsidRDefault="00F33CBD" w:rsidP="00F33CBD">
                  <w:pPr>
                    <w:bidi/>
                    <w:jc w:val="right"/>
                    <w:rPr>
                      <w:rFonts w:asciiTheme="majorBidi" w:hAnsiTheme="majorBidi" w:cstheme="majorBidi"/>
                      <w:b/>
                      <w:bCs/>
                      <w:lang w:bidi="ar-IQ"/>
                    </w:rPr>
                  </w:pPr>
                </w:p>
              </w:tc>
              <w:tc>
                <w:tcPr>
                  <w:tcW w:w="993" w:type="dxa"/>
                  <w:shd w:val="clear" w:color="auto" w:fill="FFFFFF"/>
                </w:tcPr>
                <w:p w:rsidR="00F33CBD" w:rsidRPr="00540973" w:rsidRDefault="00F33CBD" w:rsidP="00F33CBD">
                  <w:pPr>
                    <w:jc w:val="lowKashida"/>
                  </w:pPr>
                </w:p>
              </w:tc>
            </w:tr>
            <w:tr w:rsidR="00F33CBD" w:rsidRPr="007367EB" w:rsidTr="00563D87">
              <w:trPr>
                <w:trHeight w:val="378"/>
              </w:trPr>
              <w:tc>
                <w:tcPr>
                  <w:tcW w:w="3173" w:type="dxa"/>
                  <w:shd w:val="clear" w:color="auto" w:fill="FFFFFF"/>
                  <w:vAlign w:val="center"/>
                </w:tcPr>
                <w:p w:rsidR="00F33CBD" w:rsidRPr="00F33CBD" w:rsidRDefault="00F33CBD" w:rsidP="00F33CBD">
                  <w:pPr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2662" w:type="dxa"/>
                  <w:shd w:val="clear" w:color="auto" w:fill="FFFFFF"/>
                  <w:vAlign w:val="center"/>
                </w:tcPr>
                <w:p w:rsidR="00F33CBD" w:rsidRPr="00F33CBD" w:rsidRDefault="00F33CBD" w:rsidP="00F33CBD">
                  <w:pPr>
                    <w:rPr>
                      <w:rFonts w:asciiTheme="majorBidi" w:hAnsiTheme="majorBidi" w:cstheme="majorBidi"/>
                      <w:lang w:bidi="ar-IQ"/>
                    </w:rPr>
                  </w:pPr>
                </w:p>
              </w:tc>
              <w:tc>
                <w:tcPr>
                  <w:tcW w:w="1800" w:type="dxa"/>
                  <w:shd w:val="clear" w:color="auto" w:fill="FFFFFF"/>
                  <w:vAlign w:val="center"/>
                </w:tcPr>
                <w:p w:rsidR="00F33CBD" w:rsidRPr="00F33CBD" w:rsidRDefault="00F33CBD" w:rsidP="00F33CBD">
                  <w:pPr>
                    <w:bidi/>
                    <w:jc w:val="center"/>
                    <w:rPr>
                      <w:rFonts w:asciiTheme="majorBidi" w:hAnsiTheme="majorBidi" w:cstheme="majorBidi"/>
                      <w:rtl/>
                      <w:lang w:bidi="ar-IQ"/>
                    </w:rPr>
                  </w:pPr>
                </w:p>
              </w:tc>
              <w:tc>
                <w:tcPr>
                  <w:tcW w:w="2520" w:type="dxa"/>
                  <w:shd w:val="clear" w:color="auto" w:fill="FFFFFF"/>
                </w:tcPr>
                <w:p w:rsidR="00F33CBD" w:rsidRPr="00F33CBD" w:rsidRDefault="00F33CBD" w:rsidP="00F33CBD">
                  <w:pPr>
                    <w:bidi/>
                    <w:jc w:val="right"/>
                    <w:rPr>
                      <w:rFonts w:asciiTheme="majorBidi" w:hAnsiTheme="majorBidi" w:cstheme="majorBidi"/>
                      <w:b/>
                      <w:bCs/>
                      <w:lang w:bidi="ar-IQ"/>
                    </w:rPr>
                  </w:pPr>
                </w:p>
              </w:tc>
              <w:tc>
                <w:tcPr>
                  <w:tcW w:w="993" w:type="dxa"/>
                  <w:shd w:val="clear" w:color="auto" w:fill="FFFFFF"/>
                </w:tcPr>
                <w:p w:rsidR="00F33CBD" w:rsidRPr="00540973" w:rsidRDefault="00F33CBD" w:rsidP="00F33CBD">
                  <w:pPr>
                    <w:jc w:val="lowKashida"/>
                  </w:pPr>
                </w:p>
              </w:tc>
            </w:tr>
            <w:tr w:rsidR="00F33CBD" w:rsidRPr="007367EB" w:rsidTr="00563D87">
              <w:trPr>
                <w:trHeight w:val="378"/>
              </w:trPr>
              <w:tc>
                <w:tcPr>
                  <w:tcW w:w="3173" w:type="dxa"/>
                  <w:shd w:val="clear" w:color="auto" w:fill="FFFFFF"/>
                  <w:vAlign w:val="center"/>
                </w:tcPr>
                <w:p w:rsidR="00F33CBD" w:rsidRPr="00F33CBD" w:rsidRDefault="00F33CBD" w:rsidP="00F33CBD">
                  <w:pPr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2662" w:type="dxa"/>
                  <w:shd w:val="clear" w:color="auto" w:fill="FFFFFF"/>
                  <w:vAlign w:val="center"/>
                </w:tcPr>
                <w:p w:rsidR="00F33CBD" w:rsidRPr="00F33CBD" w:rsidRDefault="00F33CBD" w:rsidP="00F33CBD">
                  <w:pPr>
                    <w:rPr>
                      <w:rFonts w:asciiTheme="majorBidi" w:hAnsiTheme="majorBidi" w:cstheme="majorBidi"/>
                      <w:lang w:bidi="ar-IQ"/>
                    </w:rPr>
                  </w:pPr>
                </w:p>
              </w:tc>
              <w:tc>
                <w:tcPr>
                  <w:tcW w:w="1800" w:type="dxa"/>
                  <w:shd w:val="clear" w:color="auto" w:fill="FFFFFF"/>
                  <w:vAlign w:val="center"/>
                </w:tcPr>
                <w:p w:rsidR="00F33CBD" w:rsidRPr="00F33CBD" w:rsidRDefault="00F33CBD" w:rsidP="00F33CBD">
                  <w:pPr>
                    <w:bidi/>
                    <w:jc w:val="center"/>
                    <w:rPr>
                      <w:rFonts w:asciiTheme="majorBidi" w:hAnsiTheme="majorBidi" w:cstheme="majorBidi"/>
                      <w:rtl/>
                      <w:lang w:bidi="ar-IQ"/>
                    </w:rPr>
                  </w:pPr>
                </w:p>
              </w:tc>
              <w:tc>
                <w:tcPr>
                  <w:tcW w:w="2520" w:type="dxa"/>
                  <w:shd w:val="clear" w:color="auto" w:fill="FFFFFF"/>
                </w:tcPr>
                <w:p w:rsidR="00F33CBD" w:rsidRPr="00F33CBD" w:rsidRDefault="00F33CBD" w:rsidP="00F33CBD">
                  <w:pPr>
                    <w:bidi/>
                    <w:jc w:val="right"/>
                    <w:rPr>
                      <w:rFonts w:asciiTheme="majorBidi" w:hAnsiTheme="majorBidi" w:cstheme="majorBidi"/>
                      <w:b/>
                      <w:bCs/>
                      <w:lang w:bidi="ar-IQ"/>
                    </w:rPr>
                  </w:pPr>
                </w:p>
              </w:tc>
              <w:tc>
                <w:tcPr>
                  <w:tcW w:w="993" w:type="dxa"/>
                  <w:shd w:val="clear" w:color="auto" w:fill="FFFFFF"/>
                </w:tcPr>
                <w:p w:rsidR="00F33CBD" w:rsidRPr="00540973" w:rsidRDefault="00F33CBD" w:rsidP="00F33CBD">
                  <w:pPr>
                    <w:jc w:val="lowKashida"/>
                  </w:pPr>
                </w:p>
              </w:tc>
            </w:tr>
            <w:tr w:rsidR="00F33CBD" w:rsidRPr="007367EB" w:rsidTr="00563D87">
              <w:trPr>
                <w:trHeight w:val="378"/>
              </w:trPr>
              <w:tc>
                <w:tcPr>
                  <w:tcW w:w="3173" w:type="dxa"/>
                  <w:shd w:val="clear" w:color="auto" w:fill="FFFFFF"/>
                  <w:vAlign w:val="center"/>
                </w:tcPr>
                <w:p w:rsidR="00F33CBD" w:rsidRPr="00F33CBD" w:rsidRDefault="00F33CBD" w:rsidP="00F33CBD">
                  <w:pPr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2662" w:type="dxa"/>
                  <w:shd w:val="clear" w:color="auto" w:fill="FFFFFF"/>
                  <w:vAlign w:val="center"/>
                </w:tcPr>
                <w:p w:rsidR="00F33CBD" w:rsidRPr="00F33CBD" w:rsidRDefault="00F33CBD" w:rsidP="00F33CBD">
                  <w:pPr>
                    <w:rPr>
                      <w:rFonts w:asciiTheme="majorBidi" w:hAnsiTheme="majorBidi" w:cstheme="majorBidi"/>
                      <w:lang w:bidi="ar-IQ"/>
                    </w:rPr>
                  </w:pPr>
                </w:p>
              </w:tc>
              <w:tc>
                <w:tcPr>
                  <w:tcW w:w="1800" w:type="dxa"/>
                  <w:shd w:val="clear" w:color="auto" w:fill="FFFFFF"/>
                  <w:vAlign w:val="center"/>
                </w:tcPr>
                <w:p w:rsidR="00F33CBD" w:rsidRPr="00F33CBD" w:rsidRDefault="00F33CBD" w:rsidP="00F33CBD">
                  <w:pPr>
                    <w:bidi/>
                    <w:jc w:val="center"/>
                    <w:rPr>
                      <w:rFonts w:asciiTheme="majorBidi" w:hAnsiTheme="majorBidi" w:cstheme="majorBidi"/>
                      <w:rtl/>
                      <w:lang w:bidi="ar-IQ"/>
                    </w:rPr>
                  </w:pPr>
                </w:p>
              </w:tc>
              <w:tc>
                <w:tcPr>
                  <w:tcW w:w="2520" w:type="dxa"/>
                  <w:shd w:val="clear" w:color="auto" w:fill="FFFFFF"/>
                </w:tcPr>
                <w:p w:rsidR="00F33CBD" w:rsidRPr="00F33CBD" w:rsidRDefault="00F33CBD" w:rsidP="00F33CBD">
                  <w:pPr>
                    <w:bidi/>
                    <w:jc w:val="right"/>
                    <w:rPr>
                      <w:rFonts w:asciiTheme="majorBidi" w:hAnsiTheme="majorBidi" w:cstheme="majorBidi"/>
                      <w:b/>
                      <w:bCs/>
                      <w:lang w:bidi="ar-IQ"/>
                    </w:rPr>
                  </w:pPr>
                </w:p>
              </w:tc>
              <w:tc>
                <w:tcPr>
                  <w:tcW w:w="993" w:type="dxa"/>
                  <w:shd w:val="clear" w:color="auto" w:fill="FFFFFF"/>
                </w:tcPr>
                <w:p w:rsidR="00F33CBD" w:rsidRPr="00540973" w:rsidRDefault="00F33CBD" w:rsidP="00F33CBD">
                  <w:pPr>
                    <w:jc w:val="lowKashida"/>
                  </w:pPr>
                </w:p>
              </w:tc>
            </w:tr>
            <w:tr w:rsidR="00F33CBD" w:rsidRPr="007367EB" w:rsidTr="00563D87">
              <w:trPr>
                <w:trHeight w:val="378"/>
              </w:trPr>
              <w:tc>
                <w:tcPr>
                  <w:tcW w:w="3173" w:type="dxa"/>
                  <w:shd w:val="clear" w:color="auto" w:fill="FFFFFF"/>
                  <w:vAlign w:val="center"/>
                </w:tcPr>
                <w:p w:rsidR="00F33CBD" w:rsidRPr="00CA1AA0" w:rsidRDefault="00F33CBD" w:rsidP="00F33CBD">
                  <w:pPr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2662" w:type="dxa"/>
                  <w:shd w:val="clear" w:color="auto" w:fill="FFFFFF"/>
                  <w:vAlign w:val="center"/>
                </w:tcPr>
                <w:p w:rsidR="00F33CBD" w:rsidRPr="00CA1AA0" w:rsidRDefault="00F33CBD" w:rsidP="00F33CBD">
                  <w:pPr>
                    <w:rPr>
                      <w:rFonts w:asciiTheme="majorBidi" w:hAnsiTheme="majorBidi" w:cstheme="majorBidi"/>
                      <w:lang w:bidi="ar-IQ"/>
                    </w:rPr>
                  </w:pPr>
                </w:p>
              </w:tc>
              <w:tc>
                <w:tcPr>
                  <w:tcW w:w="1800" w:type="dxa"/>
                  <w:shd w:val="clear" w:color="auto" w:fill="FFFFFF"/>
                  <w:vAlign w:val="center"/>
                </w:tcPr>
                <w:p w:rsidR="00F33CBD" w:rsidRPr="00CA1AA0" w:rsidRDefault="00F33CBD" w:rsidP="00F33CBD">
                  <w:pPr>
                    <w:bidi/>
                    <w:jc w:val="center"/>
                    <w:rPr>
                      <w:rFonts w:asciiTheme="majorBidi" w:hAnsiTheme="majorBidi" w:cstheme="majorBidi"/>
                      <w:rtl/>
                      <w:lang w:bidi="ar-IQ"/>
                    </w:rPr>
                  </w:pPr>
                </w:p>
              </w:tc>
              <w:tc>
                <w:tcPr>
                  <w:tcW w:w="2520" w:type="dxa"/>
                  <w:shd w:val="clear" w:color="auto" w:fill="FFFFFF"/>
                </w:tcPr>
                <w:p w:rsidR="00F33CBD" w:rsidRPr="00CA1AA0" w:rsidRDefault="00F33CBD" w:rsidP="00F33CBD">
                  <w:pPr>
                    <w:bidi/>
                    <w:jc w:val="right"/>
                    <w:rPr>
                      <w:rFonts w:asciiTheme="majorBidi" w:hAnsiTheme="majorBidi" w:cstheme="majorBidi"/>
                      <w:b/>
                      <w:bCs/>
                      <w:lang w:bidi="ar-IQ"/>
                    </w:rPr>
                  </w:pPr>
                </w:p>
              </w:tc>
              <w:tc>
                <w:tcPr>
                  <w:tcW w:w="993" w:type="dxa"/>
                  <w:shd w:val="clear" w:color="auto" w:fill="FFFFFF"/>
                </w:tcPr>
                <w:p w:rsidR="00F33CBD" w:rsidRPr="00540973" w:rsidRDefault="00F33CBD" w:rsidP="00F33CBD">
                  <w:pPr>
                    <w:jc w:val="lowKashida"/>
                  </w:pPr>
                </w:p>
              </w:tc>
            </w:tr>
            <w:tr w:rsidR="00F33CBD" w:rsidRPr="007367EB" w:rsidTr="00563D87">
              <w:trPr>
                <w:trHeight w:val="378"/>
              </w:trPr>
              <w:tc>
                <w:tcPr>
                  <w:tcW w:w="3173" w:type="dxa"/>
                  <w:shd w:val="clear" w:color="auto" w:fill="FFFFFF"/>
                  <w:vAlign w:val="center"/>
                </w:tcPr>
                <w:p w:rsidR="00F33CBD" w:rsidRPr="00CA1AA0" w:rsidRDefault="00F33CBD" w:rsidP="00F33CBD">
                  <w:pPr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2662" w:type="dxa"/>
                  <w:shd w:val="clear" w:color="auto" w:fill="FFFFFF"/>
                  <w:vAlign w:val="center"/>
                </w:tcPr>
                <w:p w:rsidR="00F33CBD" w:rsidRPr="00CA1AA0" w:rsidRDefault="00F33CBD" w:rsidP="00F33CBD">
                  <w:pPr>
                    <w:rPr>
                      <w:rFonts w:asciiTheme="majorBidi" w:hAnsiTheme="majorBidi" w:cstheme="majorBidi"/>
                      <w:lang w:bidi="ar-IQ"/>
                    </w:rPr>
                  </w:pPr>
                </w:p>
              </w:tc>
              <w:tc>
                <w:tcPr>
                  <w:tcW w:w="1800" w:type="dxa"/>
                  <w:shd w:val="clear" w:color="auto" w:fill="FFFFFF"/>
                  <w:vAlign w:val="center"/>
                </w:tcPr>
                <w:p w:rsidR="00F33CBD" w:rsidRPr="00CA1AA0" w:rsidRDefault="00F33CBD" w:rsidP="00F33CBD">
                  <w:pPr>
                    <w:bidi/>
                    <w:jc w:val="center"/>
                    <w:rPr>
                      <w:rFonts w:asciiTheme="majorBidi" w:hAnsiTheme="majorBidi" w:cstheme="majorBidi"/>
                      <w:rtl/>
                      <w:lang w:bidi="ar-IQ"/>
                    </w:rPr>
                  </w:pPr>
                </w:p>
              </w:tc>
              <w:tc>
                <w:tcPr>
                  <w:tcW w:w="2520" w:type="dxa"/>
                  <w:shd w:val="clear" w:color="auto" w:fill="FFFFFF"/>
                </w:tcPr>
                <w:p w:rsidR="00F33CBD" w:rsidRPr="00CA1AA0" w:rsidRDefault="00F33CBD" w:rsidP="00F33CBD">
                  <w:pPr>
                    <w:bidi/>
                    <w:jc w:val="right"/>
                    <w:rPr>
                      <w:rFonts w:asciiTheme="majorBidi" w:hAnsiTheme="majorBidi" w:cstheme="majorBidi"/>
                      <w:b/>
                      <w:bCs/>
                      <w:lang w:bidi="ar-IQ"/>
                    </w:rPr>
                  </w:pPr>
                </w:p>
              </w:tc>
              <w:tc>
                <w:tcPr>
                  <w:tcW w:w="993" w:type="dxa"/>
                  <w:shd w:val="clear" w:color="auto" w:fill="FFFFFF"/>
                </w:tcPr>
                <w:p w:rsidR="00F33CBD" w:rsidRPr="00540973" w:rsidRDefault="00F33CBD" w:rsidP="00F33CBD">
                  <w:pPr>
                    <w:jc w:val="lowKashida"/>
                  </w:pPr>
                </w:p>
              </w:tc>
            </w:tr>
            <w:tr w:rsidR="00F33CBD" w:rsidRPr="007367EB" w:rsidTr="00563D87">
              <w:trPr>
                <w:trHeight w:val="378"/>
              </w:trPr>
              <w:tc>
                <w:tcPr>
                  <w:tcW w:w="3173" w:type="dxa"/>
                  <w:shd w:val="clear" w:color="auto" w:fill="FFFFFF"/>
                  <w:vAlign w:val="center"/>
                </w:tcPr>
                <w:p w:rsidR="00F33CBD" w:rsidRPr="00CA1AA0" w:rsidRDefault="00F33CBD" w:rsidP="00CA1AA0">
                  <w:pPr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2662" w:type="dxa"/>
                  <w:shd w:val="clear" w:color="auto" w:fill="FFFFFF"/>
                  <w:vAlign w:val="center"/>
                </w:tcPr>
                <w:p w:rsidR="00F33CBD" w:rsidRPr="00CA1AA0" w:rsidRDefault="00F33CBD" w:rsidP="00CA1AA0">
                  <w:pPr>
                    <w:rPr>
                      <w:rFonts w:asciiTheme="majorBidi" w:hAnsiTheme="majorBidi" w:cstheme="majorBidi"/>
                      <w:lang w:bidi="ar-IQ"/>
                    </w:rPr>
                  </w:pPr>
                </w:p>
              </w:tc>
              <w:tc>
                <w:tcPr>
                  <w:tcW w:w="1800" w:type="dxa"/>
                  <w:shd w:val="clear" w:color="auto" w:fill="FFFFFF"/>
                  <w:vAlign w:val="center"/>
                </w:tcPr>
                <w:p w:rsidR="00F33CBD" w:rsidRPr="00CA1AA0" w:rsidRDefault="00F33CBD" w:rsidP="00F33CBD">
                  <w:pPr>
                    <w:bidi/>
                    <w:jc w:val="center"/>
                    <w:rPr>
                      <w:rFonts w:asciiTheme="majorBidi" w:hAnsiTheme="majorBidi" w:cstheme="majorBidi"/>
                      <w:rtl/>
                      <w:lang w:bidi="ar-IQ"/>
                    </w:rPr>
                  </w:pPr>
                </w:p>
              </w:tc>
              <w:tc>
                <w:tcPr>
                  <w:tcW w:w="2520" w:type="dxa"/>
                  <w:shd w:val="clear" w:color="auto" w:fill="FFFFFF"/>
                </w:tcPr>
                <w:p w:rsidR="00F33CBD" w:rsidRPr="00CA1AA0" w:rsidRDefault="00F33CBD" w:rsidP="00F33CBD">
                  <w:pPr>
                    <w:bidi/>
                    <w:jc w:val="right"/>
                    <w:rPr>
                      <w:rFonts w:asciiTheme="majorBidi" w:hAnsiTheme="majorBidi" w:cstheme="majorBidi"/>
                      <w:b/>
                      <w:bCs/>
                      <w:lang w:bidi="ar-IQ"/>
                    </w:rPr>
                  </w:pPr>
                </w:p>
              </w:tc>
              <w:tc>
                <w:tcPr>
                  <w:tcW w:w="993" w:type="dxa"/>
                  <w:shd w:val="clear" w:color="auto" w:fill="FFFFFF"/>
                </w:tcPr>
                <w:p w:rsidR="00F33CBD" w:rsidRPr="00540973" w:rsidRDefault="00F33CBD" w:rsidP="00F33CBD">
                  <w:pPr>
                    <w:jc w:val="lowKashida"/>
                  </w:pPr>
                </w:p>
              </w:tc>
            </w:tr>
            <w:tr w:rsidR="00CA1AA0" w:rsidRPr="007367EB" w:rsidTr="00563D87">
              <w:trPr>
                <w:trHeight w:val="378"/>
              </w:trPr>
              <w:tc>
                <w:tcPr>
                  <w:tcW w:w="3173" w:type="dxa"/>
                  <w:shd w:val="clear" w:color="auto" w:fill="FFFFFF"/>
                  <w:vAlign w:val="center"/>
                </w:tcPr>
                <w:p w:rsidR="00CA1AA0" w:rsidRPr="00CA1AA0" w:rsidRDefault="00CA1AA0" w:rsidP="00CA1AA0">
                  <w:pPr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2662" w:type="dxa"/>
                  <w:shd w:val="clear" w:color="auto" w:fill="FFFFFF"/>
                  <w:vAlign w:val="center"/>
                </w:tcPr>
                <w:p w:rsidR="00CA1AA0" w:rsidRPr="00CA1AA0" w:rsidRDefault="00CA1AA0" w:rsidP="00CA1AA0">
                  <w:pPr>
                    <w:rPr>
                      <w:rFonts w:asciiTheme="majorBidi" w:hAnsiTheme="majorBidi" w:cstheme="majorBidi"/>
                      <w:lang w:bidi="ar-IQ"/>
                    </w:rPr>
                  </w:pPr>
                </w:p>
              </w:tc>
              <w:tc>
                <w:tcPr>
                  <w:tcW w:w="1800" w:type="dxa"/>
                  <w:shd w:val="clear" w:color="auto" w:fill="FFFFFF"/>
                  <w:vAlign w:val="center"/>
                </w:tcPr>
                <w:p w:rsidR="00CA1AA0" w:rsidRPr="00CA1AA0" w:rsidRDefault="00CA1AA0" w:rsidP="00CA1AA0">
                  <w:pPr>
                    <w:bidi/>
                    <w:jc w:val="center"/>
                    <w:rPr>
                      <w:rFonts w:asciiTheme="majorBidi" w:hAnsiTheme="majorBidi" w:cstheme="majorBidi"/>
                      <w:rtl/>
                      <w:lang w:bidi="ar-IQ"/>
                    </w:rPr>
                  </w:pPr>
                </w:p>
              </w:tc>
              <w:tc>
                <w:tcPr>
                  <w:tcW w:w="2520" w:type="dxa"/>
                  <w:shd w:val="clear" w:color="auto" w:fill="FFFFFF"/>
                </w:tcPr>
                <w:p w:rsidR="00CA1AA0" w:rsidRPr="00CA1AA0" w:rsidRDefault="00CA1AA0" w:rsidP="00CA1AA0">
                  <w:pPr>
                    <w:bidi/>
                    <w:jc w:val="right"/>
                    <w:rPr>
                      <w:rFonts w:asciiTheme="majorBidi" w:hAnsiTheme="majorBidi" w:cstheme="majorBidi"/>
                      <w:b/>
                      <w:bCs/>
                      <w:lang w:bidi="ar-IQ"/>
                    </w:rPr>
                  </w:pPr>
                </w:p>
              </w:tc>
              <w:tc>
                <w:tcPr>
                  <w:tcW w:w="993" w:type="dxa"/>
                  <w:shd w:val="clear" w:color="auto" w:fill="FFFFFF"/>
                </w:tcPr>
                <w:p w:rsidR="00CA1AA0" w:rsidRPr="00540973" w:rsidRDefault="00CA1AA0" w:rsidP="00CA1AA0">
                  <w:pPr>
                    <w:jc w:val="lowKashida"/>
                  </w:pPr>
                </w:p>
              </w:tc>
            </w:tr>
            <w:tr w:rsidR="00CA1AA0" w:rsidRPr="007367EB" w:rsidTr="00563D87">
              <w:trPr>
                <w:trHeight w:val="378"/>
              </w:trPr>
              <w:tc>
                <w:tcPr>
                  <w:tcW w:w="3173" w:type="dxa"/>
                  <w:shd w:val="clear" w:color="auto" w:fill="FFFFFF"/>
                  <w:vAlign w:val="center"/>
                </w:tcPr>
                <w:p w:rsidR="00CA1AA0" w:rsidRPr="00CA1AA0" w:rsidRDefault="00CA1AA0" w:rsidP="00CA1AA0">
                  <w:pPr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2662" w:type="dxa"/>
                  <w:shd w:val="clear" w:color="auto" w:fill="FFFFFF"/>
                  <w:vAlign w:val="center"/>
                </w:tcPr>
                <w:p w:rsidR="00CA1AA0" w:rsidRPr="00CA1AA0" w:rsidRDefault="00CA1AA0" w:rsidP="00CA1AA0">
                  <w:pPr>
                    <w:rPr>
                      <w:rFonts w:asciiTheme="majorBidi" w:hAnsiTheme="majorBidi" w:cstheme="majorBidi"/>
                      <w:lang w:bidi="ar-IQ"/>
                    </w:rPr>
                  </w:pPr>
                </w:p>
              </w:tc>
              <w:tc>
                <w:tcPr>
                  <w:tcW w:w="1800" w:type="dxa"/>
                  <w:shd w:val="clear" w:color="auto" w:fill="FFFFFF"/>
                  <w:vAlign w:val="center"/>
                </w:tcPr>
                <w:p w:rsidR="00CA1AA0" w:rsidRPr="00CA1AA0" w:rsidRDefault="00CA1AA0" w:rsidP="00CA1AA0">
                  <w:pPr>
                    <w:bidi/>
                    <w:jc w:val="center"/>
                    <w:rPr>
                      <w:rFonts w:asciiTheme="majorBidi" w:hAnsiTheme="majorBidi" w:cstheme="majorBidi"/>
                      <w:rtl/>
                      <w:lang w:bidi="ar-IQ"/>
                    </w:rPr>
                  </w:pPr>
                </w:p>
              </w:tc>
              <w:tc>
                <w:tcPr>
                  <w:tcW w:w="2520" w:type="dxa"/>
                  <w:shd w:val="clear" w:color="auto" w:fill="FFFFFF"/>
                </w:tcPr>
                <w:p w:rsidR="00CA1AA0" w:rsidRPr="00CA1AA0" w:rsidRDefault="00CA1AA0" w:rsidP="00CA1AA0">
                  <w:pPr>
                    <w:bidi/>
                    <w:jc w:val="right"/>
                    <w:rPr>
                      <w:rFonts w:asciiTheme="majorBidi" w:hAnsiTheme="majorBidi" w:cstheme="majorBidi"/>
                      <w:b/>
                      <w:bCs/>
                      <w:lang w:bidi="ar-IQ"/>
                    </w:rPr>
                  </w:pPr>
                </w:p>
              </w:tc>
              <w:tc>
                <w:tcPr>
                  <w:tcW w:w="993" w:type="dxa"/>
                  <w:shd w:val="clear" w:color="auto" w:fill="FFFFFF"/>
                </w:tcPr>
                <w:p w:rsidR="00CA1AA0" w:rsidRPr="00540973" w:rsidRDefault="00CA1AA0" w:rsidP="00CA1AA0">
                  <w:pPr>
                    <w:jc w:val="lowKashida"/>
                  </w:pPr>
                </w:p>
              </w:tc>
            </w:tr>
            <w:tr w:rsidR="00CA1AA0" w:rsidRPr="007367EB" w:rsidTr="00563D87">
              <w:trPr>
                <w:trHeight w:val="378"/>
              </w:trPr>
              <w:tc>
                <w:tcPr>
                  <w:tcW w:w="3173" w:type="dxa"/>
                  <w:shd w:val="clear" w:color="auto" w:fill="FFFFFF"/>
                  <w:vAlign w:val="center"/>
                </w:tcPr>
                <w:p w:rsidR="00CA1AA0" w:rsidRPr="00CA1AA0" w:rsidRDefault="00CA1AA0" w:rsidP="00CA1AA0">
                  <w:pPr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2662" w:type="dxa"/>
                  <w:shd w:val="clear" w:color="auto" w:fill="FFFFFF"/>
                  <w:vAlign w:val="center"/>
                </w:tcPr>
                <w:p w:rsidR="00CA1AA0" w:rsidRPr="00CA1AA0" w:rsidRDefault="00CA1AA0" w:rsidP="00CA1AA0">
                  <w:pPr>
                    <w:rPr>
                      <w:rFonts w:asciiTheme="majorBidi" w:hAnsiTheme="majorBidi" w:cstheme="majorBidi"/>
                      <w:lang w:bidi="ar-IQ"/>
                    </w:rPr>
                  </w:pPr>
                </w:p>
              </w:tc>
              <w:tc>
                <w:tcPr>
                  <w:tcW w:w="1800" w:type="dxa"/>
                  <w:shd w:val="clear" w:color="auto" w:fill="FFFFFF"/>
                  <w:vAlign w:val="center"/>
                </w:tcPr>
                <w:p w:rsidR="00CA1AA0" w:rsidRPr="00CA1AA0" w:rsidRDefault="00CA1AA0" w:rsidP="00CA1AA0">
                  <w:pPr>
                    <w:bidi/>
                    <w:jc w:val="center"/>
                    <w:rPr>
                      <w:rFonts w:asciiTheme="majorBidi" w:hAnsiTheme="majorBidi" w:cstheme="majorBidi"/>
                      <w:rtl/>
                      <w:lang w:bidi="ar-IQ"/>
                    </w:rPr>
                  </w:pPr>
                </w:p>
              </w:tc>
              <w:tc>
                <w:tcPr>
                  <w:tcW w:w="2520" w:type="dxa"/>
                  <w:shd w:val="clear" w:color="auto" w:fill="FFFFFF"/>
                </w:tcPr>
                <w:p w:rsidR="00CA1AA0" w:rsidRPr="00CA1AA0" w:rsidRDefault="00CA1AA0" w:rsidP="00CA1AA0">
                  <w:pPr>
                    <w:bidi/>
                    <w:jc w:val="right"/>
                    <w:rPr>
                      <w:rFonts w:asciiTheme="majorBidi" w:hAnsiTheme="majorBidi" w:cstheme="majorBidi"/>
                      <w:b/>
                      <w:bCs/>
                      <w:lang w:bidi="ar-IQ"/>
                    </w:rPr>
                  </w:pPr>
                </w:p>
              </w:tc>
              <w:tc>
                <w:tcPr>
                  <w:tcW w:w="993" w:type="dxa"/>
                  <w:shd w:val="clear" w:color="auto" w:fill="FFFFFF"/>
                </w:tcPr>
                <w:p w:rsidR="00CA1AA0" w:rsidRPr="00540973" w:rsidRDefault="00CA1AA0" w:rsidP="00CA1AA0">
                  <w:pPr>
                    <w:jc w:val="lowKashida"/>
                  </w:pPr>
                </w:p>
              </w:tc>
            </w:tr>
            <w:tr w:rsidR="00CA1AA0" w:rsidRPr="00B0672B" w:rsidTr="00563D87">
              <w:trPr>
                <w:trHeight w:val="336"/>
              </w:trPr>
              <w:tc>
                <w:tcPr>
                  <w:tcW w:w="11148" w:type="dxa"/>
                  <w:gridSpan w:val="5"/>
                  <w:shd w:val="clear" w:color="auto" w:fill="FFFFFF"/>
                </w:tcPr>
                <w:p w:rsidR="00CA1AA0" w:rsidRPr="00392C07" w:rsidRDefault="00CA1AA0" w:rsidP="00CA1AA0">
                  <w:pPr>
                    <w:bidi/>
                    <w:rPr>
                      <w:rFonts w:cs="Zanest _ Govar" w:hint="cs"/>
                      <w:sz w:val="32"/>
                      <w:szCs w:val="32"/>
                      <w:rtl/>
                      <w:lang w:bidi="ar-IQ"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 xml:space="preserve">شارةزاييَن زمان و كومثوتةرى </w:t>
                  </w:r>
                  <w:r w:rsidRPr="00392C07">
                    <w:rPr>
                      <w:rFonts w:cs="Zanest _ Govar"/>
                      <w:szCs w:val="28"/>
                      <w:rtl/>
                    </w:rPr>
                    <w:t>(مهارات اللغة والحاسوب)</w:t>
                  </w:r>
                </w:p>
              </w:tc>
            </w:tr>
            <w:tr w:rsidR="00CA1AA0" w:rsidRPr="00B0672B" w:rsidTr="00563D87">
              <w:trPr>
                <w:trHeight w:val="336"/>
              </w:trPr>
              <w:tc>
                <w:tcPr>
                  <w:tcW w:w="3173" w:type="dxa"/>
                  <w:shd w:val="clear" w:color="auto" w:fill="FFFFFF"/>
                </w:tcPr>
                <w:p w:rsidR="00CA1AA0" w:rsidRPr="00392C07" w:rsidRDefault="00CA1AA0" w:rsidP="00CA1AA0">
                  <w:pPr>
                    <w:bidi/>
                    <w:jc w:val="center"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>زمان</w:t>
                  </w:r>
                  <w:r w:rsidRPr="00392C07">
                    <w:rPr>
                      <w:rFonts w:cs="Zanest _ Govar" w:hint="cs"/>
                      <w:sz w:val="28"/>
                      <w:szCs w:val="28"/>
                      <w:rtl/>
                    </w:rPr>
                    <w:t>(اللغة)</w:t>
                  </w:r>
                </w:p>
              </w:tc>
              <w:tc>
                <w:tcPr>
                  <w:tcW w:w="2662" w:type="dxa"/>
                  <w:shd w:val="clear" w:color="auto" w:fill="FFFFFF"/>
                </w:tcPr>
                <w:p w:rsidR="00CA1AA0" w:rsidRPr="00392C07" w:rsidRDefault="00CA1AA0" w:rsidP="00CA1AA0">
                  <w:pPr>
                    <w:shd w:val="clear" w:color="auto" w:fill="FFFFFF"/>
                    <w:bidi/>
                    <w:jc w:val="center"/>
                    <w:rPr>
                      <w:rFonts w:cs="Zanest _ Govar"/>
                      <w:szCs w:val="28"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 xml:space="preserve">نظيَسين </w:t>
                  </w:r>
                  <w:r w:rsidRPr="00392C07">
                    <w:rPr>
                      <w:rFonts w:cs="Zanest _ Govar"/>
                      <w:szCs w:val="28"/>
                      <w:rtl/>
                    </w:rPr>
                    <w:t>(كتابة)</w:t>
                  </w:r>
                </w:p>
              </w:tc>
              <w:tc>
                <w:tcPr>
                  <w:tcW w:w="1800" w:type="dxa"/>
                  <w:shd w:val="clear" w:color="auto" w:fill="FFFFFF"/>
                </w:tcPr>
                <w:p w:rsidR="00CA1AA0" w:rsidRPr="00392C07" w:rsidRDefault="00CA1AA0" w:rsidP="00CA1AA0">
                  <w:pPr>
                    <w:shd w:val="clear" w:color="auto" w:fill="FFFFFF"/>
                    <w:bidi/>
                    <w:jc w:val="center"/>
                    <w:rPr>
                      <w:rFonts w:cs="Zanest _ Govar"/>
                      <w:szCs w:val="28"/>
                      <w:rtl/>
                      <w:lang w:bidi="ar-IQ"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>ئاخفتن</w:t>
                  </w:r>
                  <w:r w:rsidRPr="00392C07">
                    <w:rPr>
                      <w:rFonts w:cs="Zanest _ Govar" w:hint="cs"/>
                      <w:szCs w:val="28"/>
                      <w:rtl/>
                      <w:lang w:bidi="ar-IQ"/>
                    </w:rPr>
                    <w:t xml:space="preserve"> (تكلم)</w:t>
                  </w:r>
                </w:p>
              </w:tc>
              <w:tc>
                <w:tcPr>
                  <w:tcW w:w="2520" w:type="dxa"/>
                  <w:shd w:val="clear" w:color="auto" w:fill="FFFFFF"/>
                </w:tcPr>
                <w:p w:rsidR="00CA1AA0" w:rsidRPr="00392C07" w:rsidRDefault="00CA1AA0" w:rsidP="00CA1AA0">
                  <w:pPr>
                    <w:shd w:val="clear" w:color="auto" w:fill="FFFFFF"/>
                    <w:bidi/>
                    <w:jc w:val="center"/>
                    <w:rPr>
                      <w:rFonts w:cs="Zanest _ Govar"/>
                      <w:szCs w:val="28"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 xml:space="preserve">خاندن </w:t>
                  </w:r>
                  <w:r w:rsidRPr="00392C07">
                    <w:rPr>
                      <w:rFonts w:cs="Zanest _ Govar"/>
                      <w:szCs w:val="28"/>
                      <w:rtl/>
                    </w:rPr>
                    <w:t>(قراءة)</w:t>
                  </w:r>
                </w:p>
              </w:tc>
              <w:tc>
                <w:tcPr>
                  <w:tcW w:w="993" w:type="dxa"/>
                  <w:shd w:val="clear" w:color="auto" w:fill="FFFFFF"/>
                </w:tcPr>
                <w:p w:rsidR="00CA1AA0" w:rsidRPr="00392C07" w:rsidRDefault="00CA1AA0" w:rsidP="00CA1AA0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</w:p>
              </w:tc>
            </w:tr>
            <w:tr w:rsidR="00CA1AA0" w:rsidRPr="00B0672B" w:rsidTr="00563D87">
              <w:trPr>
                <w:trHeight w:val="335"/>
              </w:trPr>
              <w:tc>
                <w:tcPr>
                  <w:tcW w:w="3173" w:type="dxa"/>
                  <w:shd w:val="clear" w:color="auto" w:fill="FFFFFF"/>
                </w:tcPr>
                <w:p w:rsidR="00CA1AA0" w:rsidRPr="00392C07" w:rsidRDefault="00CA1AA0" w:rsidP="00CA1AA0">
                  <w:pPr>
                    <w:shd w:val="clear" w:color="auto" w:fill="FFFFFF"/>
                    <w:jc w:val="center"/>
                    <w:rPr>
                      <w:rFonts w:cs="Zanest _ Govar"/>
                      <w:szCs w:val="28"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 xml:space="preserve">كوردى </w:t>
                  </w:r>
                  <w:r w:rsidRPr="00392C07">
                    <w:rPr>
                      <w:rFonts w:cs="Zanest _ Govar"/>
                      <w:szCs w:val="28"/>
                      <w:rtl/>
                    </w:rPr>
                    <w:t>(كوردي)</w:t>
                  </w:r>
                </w:p>
              </w:tc>
              <w:tc>
                <w:tcPr>
                  <w:tcW w:w="2662" w:type="dxa"/>
                  <w:shd w:val="clear" w:color="auto" w:fill="FFFFFF"/>
                </w:tcPr>
                <w:p w:rsidR="00CA1AA0" w:rsidRPr="0050460D" w:rsidRDefault="00CA1AA0" w:rsidP="00CA1AA0">
                  <w:pPr>
                    <w:bidi/>
                    <w:jc w:val="center"/>
                    <w:rPr>
                      <w:rFonts w:cs="Zanest _ Govar"/>
                      <w:lang w:bidi="ar-IQ"/>
                    </w:rPr>
                  </w:pPr>
                  <w:r w:rsidRPr="0050460D">
                    <w:rPr>
                      <w:rFonts w:cs="Zanest _ Govar"/>
                      <w:lang w:bidi="ar-IQ"/>
                    </w:rPr>
                    <w:t>*</w:t>
                  </w:r>
                </w:p>
              </w:tc>
              <w:tc>
                <w:tcPr>
                  <w:tcW w:w="1800" w:type="dxa"/>
                  <w:shd w:val="clear" w:color="auto" w:fill="FFFFFF"/>
                </w:tcPr>
                <w:p w:rsidR="00CA1AA0" w:rsidRPr="0050460D" w:rsidRDefault="00CA1AA0" w:rsidP="00CA1AA0">
                  <w:pPr>
                    <w:bidi/>
                    <w:jc w:val="center"/>
                    <w:rPr>
                      <w:rFonts w:cs="Zanest _ Govar"/>
                      <w:lang w:bidi="ar-IQ"/>
                    </w:rPr>
                  </w:pPr>
                  <w:r w:rsidRPr="0050460D">
                    <w:rPr>
                      <w:rFonts w:cs="Zanest _ Govar"/>
                      <w:lang w:bidi="ar-IQ"/>
                    </w:rPr>
                    <w:t>*</w:t>
                  </w:r>
                </w:p>
              </w:tc>
              <w:tc>
                <w:tcPr>
                  <w:tcW w:w="2520" w:type="dxa"/>
                  <w:shd w:val="clear" w:color="auto" w:fill="FFFFFF"/>
                </w:tcPr>
                <w:p w:rsidR="00CA1AA0" w:rsidRPr="0050460D" w:rsidRDefault="00CA1AA0" w:rsidP="00CA1AA0">
                  <w:pPr>
                    <w:bidi/>
                    <w:jc w:val="center"/>
                    <w:rPr>
                      <w:rFonts w:cs="Zanest _ Govar" w:hint="cs"/>
                      <w:rtl/>
                      <w:lang w:bidi="ar-IQ"/>
                    </w:rPr>
                  </w:pPr>
                  <w:r w:rsidRPr="0050460D">
                    <w:rPr>
                      <w:rFonts w:cs="Zanest _ Govar"/>
                      <w:lang w:bidi="ar-IQ"/>
                    </w:rPr>
                    <w:t>*</w:t>
                  </w:r>
                </w:p>
              </w:tc>
              <w:tc>
                <w:tcPr>
                  <w:tcW w:w="993" w:type="dxa"/>
                  <w:shd w:val="clear" w:color="auto" w:fill="FFFFFF"/>
                </w:tcPr>
                <w:p w:rsidR="00CA1AA0" w:rsidRPr="0050460D" w:rsidRDefault="00CA1AA0" w:rsidP="00CA1AA0">
                  <w:pPr>
                    <w:bidi/>
                    <w:jc w:val="center"/>
                    <w:rPr>
                      <w:rFonts w:cs="Zanest _ Govar"/>
                      <w:rtl/>
                    </w:rPr>
                  </w:pPr>
                </w:p>
              </w:tc>
            </w:tr>
            <w:tr w:rsidR="00CA1AA0" w:rsidRPr="00B0672B" w:rsidTr="00563D87">
              <w:trPr>
                <w:trHeight w:val="336"/>
              </w:trPr>
              <w:tc>
                <w:tcPr>
                  <w:tcW w:w="3173" w:type="dxa"/>
                  <w:shd w:val="clear" w:color="auto" w:fill="FFFFFF"/>
                </w:tcPr>
                <w:p w:rsidR="00CA1AA0" w:rsidRPr="00392C07" w:rsidRDefault="00CA1AA0" w:rsidP="00CA1AA0">
                  <w:pPr>
                    <w:shd w:val="clear" w:color="auto" w:fill="FFFFFF"/>
                    <w:jc w:val="center"/>
                    <w:rPr>
                      <w:rFonts w:cs="Zanest _ Govar"/>
                      <w:szCs w:val="28"/>
                      <w:rtl/>
                      <w:lang w:bidi="ar-IQ"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>عةربى</w:t>
                  </w:r>
                  <w:r w:rsidRPr="00392C07">
                    <w:rPr>
                      <w:rFonts w:cs="Zanest _ Govar"/>
                      <w:szCs w:val="28"/>
                      <w:rtl/>
                    </w:rPr>
                    <w:t xml:space="preserve"> (عربي)</w:t>
                  </w:r>
                </w:p>
              </w:tc>
              <w:tc>
                <w:tcPr>
                  <w:tcW w:w="2662" w:type="dxa"/>
                  <w:shd w:val="clear" w:color="auto" w:fill="FFFFFF"/>
                </w:tcPr>
                <w:p w:rsidR="00CA1AA0" w:rsidRPr="0050460D" w:rsidRDefault="00CA1AA0" w:rsidP="00CA1AA0">
                  <w:pPr>
                    <w:jc w:val="center"/>
                    <w:rPr>
                      <w:lang w:bidi="ar-IQ"/>
                    </w:rPr>
                  </w:pPr>
                  <w:r w:rsidRPr="0050460D">
                    <w:rPr>
                      <w:lang w:bidi="ar-IQ"/>
                    </w:rPr>
                    <w:t>*</w:t>
                  </w:r>
                </w:p>
              </w:tc>
              <w:tc>
                <w:tcPr>
                  <w:tcW w:w="1800" w:type="dxa"/>
                  <w:shd w:val="clear" w:color="auto" w:fill="FFFFFF"/>
                </w:tcPr>
                <w:p w:rsidR="00CA1AA0" w:rsidRPr="0050460D" w:rsidRDefault="00CA1AA0" w:rsidP="00CA1AA0">
                  <w:pPr>
                    <w:jc w:val="center"/>
                    <w:rPr>
                      <w:lang w:bidi="ar-IQ"/>
                    </w:rPr>
                  </w:pPr>
                  <w:r w:rsidRPr="0050460D">
                    <w:rPr>
                      <w:lang w:bidi="ar-IQ"/>
                    </w:rPr>
                    <w:t>*</w:t>
                  </w:r>
                </w:p>
              </w:tc>
              <w:tc>
                <w:tcPr>
                  <w:tcW w:w="2520" w:type="dxa"/>
                  <w:shd w:val="clear" w:color="auto" w:fill="FFFFFF"/>
                </w:tcPr>
                <w:p w:rsidR="00CA1AA0" w:rsidRPr="0050460D" w:rsidRDefault="00CA1AA0" w:rsidP="00CA1AA0">
                  <w:pPr>
                    <w:jc w:val="center"/>
                  </w:pPr>
                  <w:r w:rsidRPr="0050460D">
                    <w:t>*</w:t>
                  </w:r>
                </w:p>
              </w:tc>
              <w:tc>
                <w:tcPr>
                  <w:tcW w:w="993" w:type="dxa"/>
                  <w:shd w:val="clear" w:color="auto" w:fill="FFFFFF"/>
                </w:tcPr>
                <w:p w:rsidR="00CA1AA0" w:rsidRPr="0050460D" w:rsidRDefault="00CA1AA0" w:rsidP="00CA1AA0">
                  <w:pPr>
                    <w:bidi/>
                    <w:rPr>
                      <w:rFonts w:cs="Zanest _ Govar"/>
                      <w:rtl/>
                    </w:rPr>
                  </w:pPr>
                </w:p>
              </w:tc>
            </w:tr>
            <w:tr w:rsidR="00CA1AA0" w:rsidRPr="00B0672B" w:rsidTr="00563D87">
              <w:trPr>
                <w:trHeight w:val="336"/>
              </w:trPr>
              <w:tc>
                <w:tcPr>
                  <w:tcW w:w="3173" w:type="dxa"/>
                  <w:shd w:val="clear" w:color="auto" w:fill="FFFFFF"/>
                </w:tcPr>
                <w:p w:rsidR="00CA1AA0" w:rsidRPr="00392C07" w:rsidRDefault="00CA1AA0" w:rsidP="00CA1AA0">
                  <w:pPr>
                    <w:shd w:val="clear" w:color="auto" w:fill="FFFFFF"/>
                    <w:bidi/>
                    <w:jc w:val="center"/>
                    <w:rPr>
                      <w:rFonts w:cs="Zanest _ Govar"/>
                      <w:szCs w:val="28"/>
                      <w:rtl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 xml:space="preserve">ئينطليزى </w:t>
                  </w:r>
                  <w:r w:rsidRPr="00392C07">
                    <w:rPr>
                      <w:rFonts w:cs="Zanest _ Govar"/>
                      <w:szCs w:val="28"/>
                      <w:rtl/>
                    </w:rPr>
                    <w:t>(انكليزي)</w:t>
                  </w:r>
                </w:p>
              </w:tc>
              <w:tc>
                <w:tcPr>
                  <w:tcW w:w="2662" w:type="dxa"/>
                  <w:shd w:val="clear" w:color="auto" w:fill="FFFFFF"/>
                </w:tcPr>
                <w:p w:rsidR="00CA1AA0" w:rsidRPr="0050460D" w:rsidRDefault="00CA1AA0" w:rsidP="00CA1AA0">
                  <w:pPr>
                    <w:jc w:val="center"/>
                  </w:pPr>
                  <w:r w:rsidRPr="0050460D">
                    <w:t>*</w:t>
                  </w:r>
                </w:p>
              </w:tc>
              <w:tc>
                <w:tcPr>
                  <w:tcW w:w="1800" w:type="dxa"/>
                  <w:shd w:val="clear" w:color="auto" w:fill="FFFFFF"/>
                </w:tcPr>
                <w:p w:rsidR="00CA1AA0" w:rsidRPr="0050460D" w:rsidRDefault="00CA1AA0" w:rsidP="00CA1AA0">
                  <w:pPr>
                    <w:jc w:val="center"/>
                  </w:pPr>
                  <w:r w:rsidRPr="0050460D">
                    <w:t>*</w:t>
                  </w:r>
                </w:p>
              </w:tc>
              <w:tc>
                <w:tcPr>
                  <w:tcW w:w="2520" w:type="dxa"/>
                  <w:shd w:val="clear" w:color="auto" w:fill="FFFFFF"/>
                </w:tcPr>
                <w:p w:rsidR="00CA1AA0" w:rsidRPr="0050460D" w:rsidRDefault="00CA1AA0" w:rsidP="00CA1AA0">
                  <w:pPr>
                    <w:jc w:val="center"/>
                    <w:rPr>
                      <w:lang w:bidi="ar-IQ"/>
                    </w:rPr>
                  </w:pPr>
                  <w:r w:rsidRPr="0050460D">
                    <w:rPr>
                      <w:lang w:bidi="ar-IQ"/>
                    </w:rPr>
                    <w:t>*</w:t>
                  </w:r>
                </w:p>
              </w:tc>
              <w:tc>
                <w:tcPr>
                  <w:tcW w:w="993" w:type="dxa"/>
                  <w:shd w:val="clear" w:color="auto" w:fill="FFFFFF"/>
                </w:tcPr>
                <w:p w:rsidR="00CA1AA0" w:rsidRPr="0050460D" w:rsidRDefault="00CA1AA0" w:rsidP="00CA1AA0">
                  <w:pPr>
                    <w:bidi/>
                    <w:rPr>
                      <w:rFonts w:cs="Zanest _ Govar"/>
                      <w:rtl/>
                    </w:rPr>
                  </w:pPr>
                </w:p>
              </w:tc>
            </w:tr>
            <w:tr w:rsidR="00CA1AA0" w:rsidRPr="00B0672B" w:rsidTr="00563D87">
              <w:trPr>
                <w:trHeight w:val="336"/>
              </w:trPr>
              <w:tc>
                <w:tcPr>
                  <w:tcW w:w="3173" w:type="dxa"/>
                  <w:shd w:val="clear" w:color="auto" w:fill="FFFFFF"/>
                </w:tcPr>
                <w:p w:rsidR="00CA1AA0" w:rsidRPr="00392C07" w:rsidRDefault="00CA1AA0" w:rsidP="00CA1AA0">
                  <w:pPr>
                    <w:bidi/>
                    <w:jc w:val="center"/>
                    <w:rPr>
                      <w:rFonts w:cs="Zanest _ Govar" w:hint="cs"/>
                      <w:sz w:val="32"/>
                      <w:szCs w:val="32"/>
                      <w:rtl/>
                      <w:lang w:bidi="ar-IQ"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>جورى بةرنامةى كومثوتةرى</w:t>
                  </w:r>
                  <w:r w:rsidRPr="00392C07">
                    <w:rPr>
                      <w:rFonts w:cs="Zanest _ Govar" w:hint="cs"/>
                      <w:sz w:val="28"/>
                      <w:szCs w:val="28"/>
                      <w:rtl/>
                    </w:rPr>
                    <w:t>(نوع برنامج الحاسوب)</w:t>
                  </w:r>
                </w:p>
              </w:tc>
              <w:tc>
                <w:tcPr>
                  <w:tcW w:w="2662" w:type="dxa"/>
                  <w:shd w:val="clear" w:color="auto" w:fill="FFFFFF"/>
                </w:tcPr>
                <w:p w:rsidR="00CA1AA0" w:rsidRPr="00392C07" w:rsidRDefault="00CA1AA0" w:rsidP="00CA1AA0">
                  <w:pPr>
                    <w:shd w:val="clear" w:color="auto" w:fill="FFFFFF"/>
                    <w:bidi/>
                    <w:jc w:val="center"/>
                    <w:rPr>
                      <w:rFonts w:cs="Zanest _ Govar"/>
                      <w:szCs w:val="28"/>
                      <w:rtl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>نةباش</w:t>
                  </w:r>
                  <w:r w:rsidRPr="00392C07">
                    <w:rPr>
                      <w:rFonts w:cs="Zanest _ Govar"/>
                      <w:szCs w:val="28"/>
                      <w:rtl/>
                    </w:rPr>
                    <w:t>(</w:t>
                  </w:r>
                  <w:r w:rsidRPr="0050460D">
                    <w:rPr>
                      <w:rFonts w:ascii="Arial" w:hAnsi="Arial" w:cs="Arial"/>
                      <w:szCs w:val="28"/>
                      <w:rtl/>
                    </w:rPr>
                    <w:t>ضعيف</w:t>
                  </w:r>
                  <w:r w:rsidRPr="00392C07">
                    <w:rPr>
                      <w:rFonts w:cs="Zanest _ Govar"/>
                      <w:szCs w:val="28"/>
                      <w:rtl/>
                    </w:rPr>
                    <w:t>)</w:t>
                  </w:r>
                </w:p>
              </w:tc>
              <w:tc>
                <w:tcPr>
                  <w:tcW w:w="1800" w:type="dxa"/>
                  <w:shd w:val="clear" w:color="auto" w:fill="FFFFFF"/>
                </w:tcPr>
                <w:p w:rsidR="00CA1AA0" w:rsidRPr="00392C07" w:rsidRDefault="00CA1AA0" w:rsidP="00CA1AA0">
                  <w:pPr>
                    <w:shd w:val="clear" w:color="auto" w:fill="FFFFFF"/>
                    <w:jc w:val="center"/>
                    <w:rPr>
                      <w:rFonts w:cs="Zanest _ Govar"/>
                      <w:szCs w:val="28"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>باش</w:t>
                  </w:r>
                  <w:r w:rsidRPr="00392C07">
                    <w:rPr>
                      <w:rFonts w:cs="Zanest _ Govar"/>
                      <w:szCs w:val="28"/>
                      <w:rtl/>
                    </w:rPr>
                    <w:t>(جيد)</w:t>
                  </w:r>
                </w:p>
              </w:tc>
              <w:tc>
                <w:tcPr>
                  <w:tcW w:w="2520" w:type="dxa"/>
                  <w:shd w:val="clear" w:color="auto" w:fill="FFFFFF"/>
                </w:tcPr>
                <w:p w:rsidR="00CA1AA0" w:rsidRPr="00392C07" w:rsidRDefault="00CA1AA0" w:rsidP="00CA1AA0">
                  <w:pPr>
                    <w:shd w:val="clear" w:color="auto" w:fill="FFFFFF"/>
                    <w:bidi/>
                    <w:jc w:val="center"/>
                    <w:rPr>
                      <w:rFonts w:cs="Zanest _ Govar"/>
                      <w:szCs w:val="28"/>
                      <w:rtl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>زور باش</w:t>
                  </w:r>
                </w:p>
                <w:p w:rsidR="00CA1AA0" w:rsidRPr="00392C07" w:rsidRDefault="00CA1AA0" w:rsidP="00CA1AA0">
                  <w:pPr>
                    <w:shd w:val="clear" w:color="auto" w:fill="FFFFFF"/>
                    <w:bidi/>
                    <w:jc w:val="center"/>
                    <w:rPr>
                      <w:rFonts w:cs="Zanest _ Govar" w:hint="cs"/>
                      <w:szCs w:val="28"/>
                      <w:rtl/>
                      <w:lang w:bidi="ar-IQ"/>
                    </w:rPr>
                  </w:pPr>
                </w:p>
              </w:tc>
              <w:tc>
                <w:tcPr>
                  <w:tcW w:w="993" w:type="dxa"/>
                  <w:shd w:val="clear" w:color="auto" w:fill="FFFFFF"/>
                </w:tcPr>
                <w:p w:rsidR="00CA1AA0" w:rsidRPr="00392C07" w:rsidRDefault="00CA1AA0" w:rsidP="00CA1AA0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</w:p>
              </w:tc>
            </w:tr>
            <w:tr w:rsidR="00CA1AA0" w:rsidRPr="00B0672B" w:rsidTr="00563D87">
              <w:trPr>
                <w:trHeight w:val="373"/>
              </w:trPr>
              <w:tc>
                <w:tcPr>
                  <w:tcW w:w="3173" w:type="dxa"/>
                  <w:shd w:val="clear" w:color="auto" w:fill="FFFFFF"/>
                </w:tcPr>
                <w:p w:rsidR="00CA1AA0" w:rsidRPr="0050460D" w:rsidRDefault="00CA1AA0" w:rsidP="00CA1AA0">
                  <w:pPr>
                    <w:shd w:val="clear" w:color="auto" w:fill="FFFFFF"/>
                    <w:jc w:val="center"/>
                    <w:rPr>
                      <w:rFonts w:cs="Zanest _ Govar"/>
                    </w:rPr>
                  </w:pPr>
                  <w:r w:rsidRPr="0050460D">
                    <w:rPr>
                      <w:rFonts w:cs="Zanest _ Govar"/>
                    </w:rPr>
                    <w:t>Word</w:t>
                  </w:r>
                </w:p>
              </w:tc>
              <w:tc>
                <w:tcPr>
                  <w:tcW w:w="2662" w:type="dxa"/>
                  <w:shd w:val="clear" w:color="auto" w:fill="FFFFFF"/>
                </w:tcPr>
                <w:p w:rsidR="00CA1AA0" w:rsidRPr="0050460D" w:rsidRDefault="00CA1AA0" w:rsidP="00CA1AA0">
                  <w:pPr>
                    <w:bidi/>
                    <w:rPr>
                      <w:rFonts w:cs="Zanest _ Govar"/>
                      <w:rtl/>
                    </w:rPr>
                  </w:pPr>
                </w:p>
              </w:tc>
              <w:tc>
                <w:tcPr>
                  <w:tcW w:w="1800" w:type="dxa"/>
                  <w:shd w:val="clear" w:color="auto" w:fill="FFFFFF"/>
                </w:tcPr>
                <w:p w:rsidR="00CA1AA0" w:rsidRPr="0050460D" w:rsidRDefault="00CA1AA0" w:rsidP="00CA1AA0">
                  <w:pPr>
                    <w:bidi/>
                    <w:ind w:left="360"/>
                    <w:rPr>
                      <w:rFonts w:cs="Zanest _ Govar"/>
                      <w:rtl/>
                    </w:rPr>
                  </w:pPr>
                </w:p>
              </w:tc>
              <w:tc>
                <w:tcPr>
                  <w:tcW w:w="2520" w:type="dxa"/>
                  <w:shd w:val="clear" w:color="auto" w:fill="FFFFFF"/>
                </w:tcPr>
                <w:p w:rsidR="00CA1AA0" w:rsidRPr="0050460D" w:rsidRDefault="00CA1AA0" w:rsidP="00CA1AA0">
                  <w:pPr>
                    <w:bidi/>
                    <w:ind w:left="360"/>
                    <w:jc w:val="center"/>
                    <w:rPr>
                      <w:rFonts w:cs="Zanest _ Govar"/>
                      <w:lang w:bidi="ar-IQ"/>
                    </w:rPr>
                  </w:pPr>
                  <w:r w:rsidRPr="0050460D">
                    <w:rPr>
                      <w:rFonts w:cs="Zanest _ Govar"/>
                      <w:lang w:bidi="ar-IQ"/>
                    </w:rPr>
                    <w:t>*</w:t>
                  </w:r>
                </w:p>
              </w:tc>
              <w:tc>
                <w:tcPr>
                  <w:tcW w:w="993" w:type="dxa"/>
                  <w:shd w:val="clear" w:color="auto" w:fill="FFFFFF"/>
                </w:tcPr>
                <w:p w:rsidR="00CA1AA0" w:rsidRPr="0050460D" w:rsidRDefault="00CA1AA0" w:rsidP="00CA1AA0">
                  <w:pPr>
                    <w:bidi/>
                    <w:rPr>
                      <w:rFonts w:cs="Zanest _ Govar"/>
                      <w:rtl/>
                    </w:rPr>
                  </w:pPr>
                </w:p>
              </w:tc>
            </w:tr>
            <w:tr w:rsidR="00CA1AA0" w:rsidRPr="00B0672B" w:rsidTr="00563D87">
              <w:trPr>
                <w:trHeight w:val="350"/>
              </w:trPr>
              <w:tc>
                <w:tcPr>
                  <w:tcW w:w="3173" w:type="dxa"/>
                  <w:shd w:val="clear" w:color="auto" w:fill="FFFFFF"/>
                </w:tcPr>
                <w:p w:rsidR="00CA1AA0" w:rsidRPr="0050460D" w:rsidRDefault="00CA1AA0" w:rsidP="00CA1AA0">
                  <w:pPr>
                    <w:shd w:val="clear" w:color="auto" w:fill="FFFFFF"/>
                    <w:jc w:val="center"/>
                    <w:rPr>
                      <w:rFonts w:cs="Zanest _ Govar"/>
                    </w:rPr>
                  </w:pPr>
                  <w:r w:rsidRPr="0050460D">
                    <w:rPr>
                      <w:rFonts w:cs="Zanest _ Govar"/>
                    </w:rPr>
                    <w:t>Excel</w:t>
                  </w:r>
                </w:p>
              </w:tc>
              <w:tc>
                <w:tcPr>
                  <w:tcW w:w="2662" w:type="dxa"/>
                  <w:shd w:val="clear" w:color="auto" w:fill="FFFFFF"/>
                </w:tcPr>
                <w:p w:rsidR="00CA1AA0" w:rsidRPr="0050460D" w:rsidRDefault="00CA1AA0" w:rsidP="00CA1AA0">
                  <w:pPr>
                    <w:bidi/>
                    <w:ind w:left="720"/>
                    <w:rPr>
                      <w:rFonts w:cs="Zanest _ Govar"/>
                      <w:rtl/>
                    </w:rPr>
                  </w:pPr>
                </w:p>
              </w:tc>
              <w:tc>
                <w:tcPr>
                  <w:tcW w:w="1800" w:type="dxa"/>
                  <w:shd w:val="clear" w:color="auto" w:fill="FFFFFF"/>
                </w:tcPr>
                <w:p w:rsidR="00CA1AA0" w:rsidRPr="0050460D" w:rsidRDefault="00CA1AA0" w:rsidP="00CA1AA0">
                  <w:pPr>
                    <w:bidi/>
                    <w:ind w:left="360"/>
                    <w:rPr>
                      <w:rFonts w:cs="Zanest _ Govar"/>
                      <w:lang w:bidi="ar-IQ"/>
                    </w:rPr>
                  </w:pPr>
                </w:p>
              </w:tc>
              <w:tc>
                <w:tcPr>
                  <w:tcW w:w="2520" w:type="dxa"/>
                  <w:shd w:val="clear" w:color="auto" w:fill="FFFFFF"/>
                </w:tcPr>
                <w:p w:rsidR="00CA1AA0" w:rsidRPr="0050460D" w:rsidRDefault="00CA1AA0" w:rsidP="00CA1AA0">
                  <w:pPr>
                    <w:bidi/>
                    <w:ind w:left="360"/>
                    <w:jc w:val="center"/>
                    <w:rPr>
                      <w:rFonts w:cs="Zanest _ Govar"/>
                      <w:lang w:bidi="ar-IQ"/>
                    </w:rPr>
                  </w:pPr>
                  <w:r w:rsidRPr="0050460D">
                    <w:rPr>
                      <w:rFonts w:cs="Zanest _ Govar"/>
                      <w:lang w:bidi="ar-IQ"/>
                    </w:rPr>
                    <w:t>*</w:t>
                  </w:r>
                </w:p>
              </w:tc>
              <w:tc>
                <w:tcPr>
                  <w:tcW w:w="993" w:type="dxa"/>
                  <w:shd w:val="clear" w:color="auto" w:fill="FFFFFF"/>
                </w:tcPr>
                <w:p w:rsidR="00CA1AA0" w:rsidRPr="0050460D" w:rsidRDefault="00CA1AA0" w:rsidP="00CA1AA0">
                  <w:pPr>
                    <w:bidi/>
                    <w:rPr>
                      <w:rFonts w:cs="Zanest _ Govar"/>
                      <w:rtl/>
                    </w:rPr>
                  </w:pPr>
                </w:p>
              </w:tc>
            </w:tr>
            <w:tr w:rsidR="00CA1AA0" w:rsidRPr="00B0672B" w:rsidTr="00563D87">
              <w:trPr>
                <w:trHeight w:val="336"/>
              </w:trPr>
              <w:tc>
                <w:tcPr>
                  <w:tcW w:w="3173" w:type="dxa"/>
                  <w:shd w:val="clear" w:color="auto" w:fill="FFFFFF"/>
                </w:tcPr>
                <w:p w:rsidR="00CA1AA0" w:rsidRPr="0050460D" w:rsidRDefault="00CA1AA0" w:rsidP="00CA1AA0">
                  <w:pPr>
                    <w:bidi/>
                    <w:jc w:val="center"/>
                    <w:rPr>
                      <w:rFonts w:cs="Zanest _ Govar"/>
                      <w:rtl/>
                    </w:rPr>
                  </w:pPr>
                  <w:r w:rsidRPr="0050460D">
                    <w:rPr>
                      <w:rFonts w:cs="Zanest _ Govar"/>
                    </w:rPr>
                    <w:t>PowerPoint</w:t>
                  </w:r>
                </w:p>
              </w:tc>
              <w:tc>
                <w:tcPr>
                  <w:tcW w:w="2662" w:type="dxa"/>
                  <w:shd w:val="clear" w:color="auto" w:fill="FFFFFF"/>
                </w:tcPr>
                <w:p w:rsidR="00CA1AA0" w:rsidRPr="0050460D" w:rsidRDefault="00CA1AA0" w:rsidP="00CA1AA0">
                  <w:pPr>
                    <w:bidi/>
                    <w:rPr>
                      <w:rFonts w:cs="Zanest _ Govar"/>
                      <w:rtl/>
                    </w:rPr>
                  </w:pPr>
                </w:p>
              </w:tc>
              <w:tc>
                <w:tcPr>
                  <w:tcW w:w="1800" w:type="dxa"/>
                  <w:shd w:val="clear" w:color="auto" w:fill="FFFFFF"/>
                </w:tcPr>
                <w:p w:rsidR="00CA1AA0" w:rsidRPr="0050460D" w:rsidRDefault="00CA1AA0" w:rsidP="00CA1AA0">
                  <w:pPr>
                    <w:bidi/>
                    <w:rPr>
                      <w:rFonts w:cs="Zanest _ Govar"/>
                      <w:rtl/>
                    </w:rPr>
                  </w:pPr>
                </w:p>
              </w:tc>
              <w:tc>
                <w:tcPr>
                  <w:tcW w:w="2520" w:type="dxa"/>
                  <w:shd w:val="clear" w:color="auto" w:fill="FFFFFF"/>
                </w:tcPr>
                <w:p w:rsidR="00CA1AA0" w:rsidRPr="0050460D" w:rsidRDefault="00CA1AA0" w:rsidP="00CA1AA0">
                  <w:pPr>
                    <w:bidi/>
                    <w:ind w:left="360"/>
                    <w:jc w:val="center"/>
                    <w:rPr>
                      <w:rFonts w:cs="Zanest _ Govar"/>
                      <w:lang w:bidi="ar-IQ"/>
                    </w:rPr>
                  </w:pPr>
                  <w:r w:rsidRPr="0050460D">
                    <w:rPr>
                      <w:rFonts w:cs="Zanest _ Govar"/>
                      <w:lang w:bidi="ar-IQ"/>
                    </w:rPr>
                    <w:t>*</w:t>
                  </w:r>
                </w:p>
              </w:tc>
              <w:tc>
                <w:tcPr>
                  <w:tcW w:w="993" w:type="dxa"/>
                  <w:shd w:val="clear" w:color="auto" w:fill="FFFFFF"/>
                </w:tcPr>
                <w:p w:rsidR="00CA1AA0" w:rsidRPr="0050460D" w:rsidRDefault="00CA1AA0" w:rsidP="00CA1AA0">
                  <w:pPr>
                    <w:bidi/>
                    <w:rPr>
                      <w:rFonts w:cs="Zanest _ Govar"/>
                      <w:lang w:bidi="ar-IQ"/>
                    </w:rPr>
                  </w:pPr>
                </w:p>
              </w:tc>
            </w:tr>
          </w:tbl>
          <w:p w:rsidR="00906864" w:rsidRDefault="00906864" w:rsidP="00C544D7">
            <w:pPr>
              <w:bidi/>
              <w:spacing w:before="120" w:line="360" w:lineRule="exact"/>
              <w:rPr>
                <w:rFonts w:hint="cs"/>
                <w:rtl/>
                <w:lang w:bidi="ar-IQ"/>
              </w:rPr>
            </w:pPr>
          </w:p>
        </w:tc>
      </w:tr>
      <w:tr w:rsidR="00906864" w:rsidTr="00DD730E">
        <w:trPr>
          <w:trHeight w:val="15698"/>
        </w:trPr>
        <w:tc>
          <w:tcPr>
            <w:tcW w:w="112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tbl>
            <w:tblPr>
              <w:tblpPr w:leftFromText="180" w:rightFromText="180" w:horzAnchor="margin" w:tblpXSpec="center" w:tblpY="326"/>
              <w:tblOverlap w:val="never"/>
              <w:bidiVisual/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30"/>
              <w:gridCol w:w="2880"/>
              <w:gridCol w:w="3430"/>
            </w:tblGrid>
            <w:tr w:rsidR="00906864" w:rsidTr="00C544D7">
              <w:trPr>
                <w:trHeight w:val="1440"/>
              </w:trPr>
              <w:tc>
                <w:tcPr>
                  <w:tcW w:w="3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06864" w:rsidRPr="007D3DB5" w:rsidRDefault="00906864" w:rsidP="00C544D7">
                  <w:pPr>
                    <w:pStyle w:val="Header"/>
                    <w:jc w:val="both"/>
                    <w:rPr>
                      <w:rFonts w:cs="Zanest _ Dyar Bakr"/>
                      <w:sz w:val="26"/>
                      <w:szCs w:val="26"/>
                      <w:rtl/>
                      <w:lang w:bidi="ar-IQ"/>
                    </w:rPr>
                  </w:pPr>
                  <w:r w:rsidRPr="007D3DB5">
                    <w:rPr>
                      <w:rFonts w:cs="Zanest _ Dyar Bakr" w:hint="cs"/>
                      <w:sz w:val="28"/>
                      <w:szCs w:val="28"/>
                      <w:rtl/>
                      <w:lang w:bidi="ar-IQ"/>
                    </w:rPr>
                    <w:lastRenderedPageBreak/>
                    <w:t xml:space="preserve">مةتا هةريَما كوردستانىَ </w:t>
                  </w:r>
                  <w:r w:rsidRPr="007D3DB5">
                    <w:rPr>
                      <w:rFonts w:cs="Zanest _ Dyar Bakr"/>
                      <w:sz w:val="28"/>
                      <w:szCs w:val="28"/>
                      <w:rtl/>
                      <w:lang w:bidi="ar-IQ"/>
                    </w:rPr>
                    <w:t>–</w:t>
                  </w:r>
                  <w:r w:rsidRPr="007D3DB5">
                    <w:rPr>
                      <w:rFonts w:cs="Zanest _ Dyar Bakr" w:hint="cs"/>
                      <w:sz w:val="28"/>
                      <w:szCs w:val="28"/>
                      <w:rtl/>
                      <w:lang w:bidi="ar-IQ"/>
                    </w:rPr>
                    <w:t xml:space="preserve"> عيَراق</w:t>
                  </w:r>
                </w:p>
                <w:p w:rsidR="00906864" w:rsidRPr="007D3DB5" w:rsidRDefault="00906864" w:rsidP="00C544D7">
                  <w:pPr>
                    <w:pStyle w:val="Header"/>
                    <w:jc w:val="both"/>
                    <w:rPr>
                      <w:rFonts w:cs="Zanest _ Dyar Bakr"/>
                      <w:sz w:val="26"/>
                      <w:szCs w:val="26"/>
                      <w:rtl/>
                      <w:lang w:bidi="ar-IQ"/>
                    </w:rPr>
                  </w:pPr>
                  <w:r w:rsidRPr="007D3DB5">
                    <w:rPr>
                      <w:rFonts w:cs="Zanest _ Dyar Bakr" w:hint="cs"/>
                      <w:sz w:val="28"/>
                      <w:szCs w:val="28"/>
                      <w:rtl/>
                      <w:lang w:bidi="ar-IQ"/>
                    </w:rPr>
                    <w:t xml:space="preserve">وةزارةتا خويَندنا بالاَ وتويَذينةوةيا زانستى  </w:t>
                  </w:r>
                </w:p>
                <w:p w:rsidR="00906864" w:rsidRPr="007D3DB5" w:rsidRDefault="00906864" w:rsidP="00C544D7">
                  <w:pPr>
                    <w:pStyle w:val="Header"/>
                    <w:jc w:val="both"/>
                    <w:rPr>
                      <w:rFonts w:cs="Zanest _ Dyar Bakr"/>
                      <w:sz w:val="28"/>
                      <w:szCs w:val="28"/>
                      <w:rtl/>
                      <w:lang w:bidi="ar-IQ"/>
                    </w:rPr>
                  </w:pPr>
                  <w:r w:rsidRPr="007D3DB5">
                    <w:rPr>
                      <w:rFonts w:cs="Zanest _ Dyar Bakr" w:hint="cs"/>
                      <w:sz w:val="28"/>
                      <w:szCs w:val="28"/>
                      <w:rtl/>
                      <w:lang w:bidi="ar-IQ"/>
                    </w:rPr>
                    <w:t>سةروكاتيا زانكوَيا دهوَك</w:t>
                  </w:r>
                </w:p>
                <w:p w:rsidR="00906864" w:rsidRPr="007D3DB5" w:rsidRDefault="00906864" w:rsidP="00C544D7">
                  <w:pPr>
                    <w:pStyle w:val="Header"/>
                    <w:jc w:val="both"/>
                    <w:rPr>
                      <w:rFonts w:cs="K_hjmearok"/>
                      <w:rtl/>
                      <w:lang w:bidi="ar-IQ"/>
                    </w:rPr>
                  </w:pPr>
                  <w:r w:rsidRPr="007D3DB5">
                    <w:rPr>
                      <w:rFonts w:cs="Zanest _ Dyar Bakr" w:hint="cs"/>
                      <w:sz w:val="28"/>
                      <w:szCs w:val="28"/>
                      <w:rtl/>
                      <w:lang w:bidi="ar-IQ"/>
                    </w:rPr>
                    <w:t>ريَظةبةريا ثلان دانان و ديف ضوون و ئامار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06864" w:rsidRDefault="00906864" w:rsidP="00C544D7">
                  <w:pPr>
                    <w:rPr>
                      <w:rFonts w:cs="K_hjmearok"/>
                      <w:rtl/>
                      <w:lang w:bidi="ar-IQ"/>
                    </w:rPr>
                  </w:pPr>
                  <w:r>
                    <w:rPr>
                      <w:rFonts w:cs="K_hjmearok"/>
                      <w:noProof/>
                      <w:sz w:val="22"/>
                      <w:szCs w:val="22"/>
                      <w:rtl/>
                    </w:rPr>
                    <w:drawing>
                      <wp:anchor distT="0" distB="0" distL="114300" distR="114300" simplePos="0" relativeHeight="251662336" behindDoc="0" locked="0" layoutInCell="1" allowOverlap="1" wp14:anchorId="429F5495" wp14:editId="757CAAD9">
                        <wp:simplePos x="0" y="0"/>
                        <wp:positionH relativeFrom="column">
                          <wp:posOffset>374015</wp:posOffset>
                        </wp:positionH>
                        <wp:positionV relativeFrom="paragraph">
                          <wp:posOffset>33020</wp:posOffset>
                        </wp:positionV>
                        <wp:extent cx="740410" cy="890905"/>
                        <wp:effectExtent l="19050" t="0" r="2540" b="0"/>
                        <wp:wrapNone/>
                        <wp:docPr id="4" name="Picture 4" descr="2009_LOGO+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2009_LOGO+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 l="9648" t="3300" r="11172" b="152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0410" cy="8909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906864" w:rsidRDefault="00906864" w:rsidP="00C544D7">
                  <w:pPr>
                    <w:rPr>
                      <w:rFonts w:cs="K_hjmearok"/>
                      <w:rtl/>
                      <w:lang w:bidi="ar-IQ"/>
                    </w:rPr>
                  </w:pPr>
                </w:p>
                <w:p w:rsidR="00906864" w:rsidRDefault="00906864" w:rsidP="00C544D7">
                  <w:pPr>
                    <w:rPr>
                      <w:rFonts w:cs="K_hjmearok"/>
                      <w:rtl/>
                      <w:lang w:bidi="ar-IQ"/>
                    </w:rPr>
                  </w:pPr>
                </w:p>
                <w:p w:rsidR="00906864" w:rsidRPr="007D3DB5" w:rsidRDefault="00906864" w:rsidP="00C544D7">
                  <w:pPr>
                    <w:pStyle w:val="Header"/>
                    <w:rPr>
                      <w:rFonts w:cs="K_hjmearok"/>
                      <w:rtl/>
                      <w:lang w:bidi="ar-IQ"/>
                    </w:rPr>
                  </w:pPr>
                </w:p>
              </w:tc>
              <w:tc>
                <w:tcPr>
                  <w:tcW w:w="3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06864" w:rsidRPr="007D3DB5" w:rsidRDefault="00906864" w:rsidP="00C544D7">
                  <w:pPr>
                    <w:pStyle w:val="Header"/>
                    <w:jc w:val="right"/>
                    <w:rPr>
                      <w:rFonts w:cs="K_hjmearok"/>
                      <w:sz w:val="30"/>
                      <w:szCs w:val="30"/>
                      <w:rtl/>
                      <w:lang w:bidi="ar-IQ"/>
                    </w:rPr>
                  </w:pPr>
                  <w:bookmarkStart w:id="0" w:name="_GoBack"/>
                  <w:bookmarkEnd w:id="0"/>
                  <w:r w:rsidRPr="007D3DB5">
                    <w:rPr>
                      <w:rtl/>
                      <w:lang w:bidi="ar-IQ"/>
                    </w:rPr>
                    <w:t>حكومة اقليم كوردستان–</w:t>
                  </w:r>
                  <w:r w:rsidRPr="007D3DB5">
                    <w:rPr>
                      <w:rFonts w:hint="cs"/>
                      <w:rtl/>
                      <w:lang w:bidi="ar-IQ"/>
                    </w:rPr>
                    <w:t xml:space="preserve"> العراق</w:t>
                  </w:r>
                </w:p>
                <w:p w:rsidR="00906864" w:rsidRPr="007D3DB5" w:rsidRDefault="00906864" w:rsidP="00C544D7">
                  <w:pPr>
                    <w:pStyle w:val="Header"/>
                    <w:jc w:val="right"/>
                    <w:rPr>
                      <w:rFonts w:cs="K_hjmearok"/>
                      <w:sz w:val="30"/>
                      <w:szCs w:val="30"/>
                      <w:rtl/>
                      <w:lang w:bidi="ar-IQ"/>
                    </w:rPr>
                  </w:pPr>
                  <w:r w:rsidRPr="007D3DB5">
                    <w:rPr>
                      <w:rFonts w:hint="cs"/>
                      <w:rtl/>
                      <w:lang w:bidi="ar-IQ"/>
                    </w:rPr>
                    <w:t xml:space="preserve">  وزارة التعليم العالي والبحث العلمي  </w:t>
                  </w:r>
                </w:p>
                <w:p w:rsidR="00906864" w:rsidRPr="007D3DB5" w:rsidRDefault="00906864" w:rsidP="00C544D7">
                  <w:pPr>
                    <w:pStyle w:val="Header"/>
                    <w:jc w:val="right"/>
                    <w:rPr>
                      <w:rtl/>
                      <w:lang w:bidi="ar-IQ"/>
                    </w:rPr>
                  </w:pPr>
                  <w:r w:rsidRPr="007D3DB5">
                    <w:rPr>
                      <w:rFonts w:hint="cs"/>
                      <w:rtl/>
                      <w:lang w:bidi="ar-IQ"/>
                    </w:rPr>
                    <w:t>رئاسة جامعة دهوك</w:t>
                  </w:r>
                </w:p>
                <w:p w:rsidR="00906864" w:rsidRPr="007D3DB5" w:rsidRDefault="00906864" w:rsidP="00C544D7">
                  <w:pPr>
                    <w:pStyle w:val="Header"/>
                    <w:jc w:val="right"/>
                    <w:rPr>
                      <w:rFonts w:cs="K_hjmearok"/>
                      <w:rtl/>
                      <w:lang w:bidi="ar-IQ"/>
                    </w:rPr>
                  </w:pPr>
                  <w:r w:rsidRPr="007D3DB5">
                    <w:rPr>
                      <w:rFonts w:hint="cs"/>
                      <w:rtl/>
                      <w:lang w:bidi="ar-IQ"/>
                    </w:rPr>
                    <w:t>مديرية التخطيط والمتابعة والإحصاء</w:t>
                  </w:r>
                </w:p>
              </w:tc>
            </w:tr>
            <w:tr w:rsidR="00906864" w:rsidTr="00C544D7">
              <w:trPr>
                <w:trHeight w:val="802"/>
              </w:trPr>
              <w:tc>
                <w:tcPr>
                  <w:tcW w:w="9740" w:type="dxa"/>
                  <w:gridSpan w:val="3"/>
                  <w:tcBorders>
                    <w:top w:val="nil"/>
                    <w:bottom w:val="single" w:sz="4" w:space="0" w:color="auto"/>
                  </w:tcBorders>
                </w:tcPr>
                <w:p w:rsidR="00906864" w:rsidRPr="007D3DB5" w:rsidRDefault="00906864" w:rsidP="00C544D7">
                  <w:pPr>
                    <w:pStyle w:val="Header"/>
                    <w:rPr>
                      <w:rFonts w:cs="K_hjmearok" w:hint="cs"/>
                      <w:sz w:val="2"/>
                      <w:szCs w:val="2"/>
                      <w:rtl/>
                      <w:lang w:bidi="ar-IQ"/>
                    </w:rPr>
                  </w:pPr>
                </w:p>
                <w:p w:rsidR="00906864" w:rsidRPr="007D3DB5" w:rsidRDefault="00906864" w:rsidP="00C544D7">
                  <w:pPr>
                    <w:pStyle w:val="Header"/>
                    <w:bidi w:val="0"/>
                    <w:jc w:val="center"/>
                    <w:rPr>
                      <w:rFonts w:cs="K_hjmearok"/>
                      <w:lang w:bidi="ar-IQ"/>
                    </w:rPr>
                  </w:pPr>
                  <w:r w:rsidRPr="007D3DB5">
                    <w:rPr>
                      <w:rFonts w:cs="K_hjmearok"/>
                      <w:sz w:val="22"/>
                      <w:szCs w:val="22"/>
                      <w:lang w:bidi="ar-IQ"/>
                    </w:rPr>
                    <w:t xml:space="preserve">Kurdistan Regional Government – </w:t>
                  </w:r>
                  <w:smartTag w:uri="urn:schemas-microsoft-com:office:smarttags" w:element="place">
                    <w:smartTag w:uri="urn:schemas-microsoft-com:office:smarttags" w:element="country-region">
                      <w:r w:rsidRPr="007D3DB5">
                        <w:rPr>
                          <w:rFonts w:cs="K_hjmearok"/>
                          <w:sz w:val="22"/>
                          <w:szCs w:val="22"/>
                          <w:lang w:bidi="ar-IQ"/>
                        </w:rPr>
                        <w:t>Iraq</w:t>
                      </w:r>
                    </w:smartTag>
                  </w:smartTag>
                </w:p>
                <w:p w:rsidR="00906864" w:rsidRPr="007D3DB5" w:rsidRDefault="00906864" w:rsidP="00C544D7">
                  <w:pPr>
                    <w:pStyle w:val="Header"/>
                    <w:bidi w:val="0"/>
                    <w:jc w:val="center"/>
                    <w:rPr>
                      <w:rFonts w:cs="K_hjmearok"/>
                      <w:lang w:bidi="ar-IQ"/>
                    </w:rPr>
                  </w:pPr>
                  <w:r w:rsidRPr="007D3DB5">
                    <w:rPr>
                      <w:rFonts w:cs="K_hjmearok"/>
                      <w:sz w:val="22"/>
                      <w:szCs w:val="22"/>
                      <w:lang w:bidi="ar-IQ"/>
                    </w:rPr>
                    <w:t xml:space="preserve">Ministry of Higher Education &amp; Scientific Research, </w:t>
                  </w:r>
                  <w:smartTag w:uri="urn:schemas-microsoft-com:office:smarttags" w:element="place">
                    <w:smartTag w:uri="urn:schemas-microsoft-com:office:smarttags" w:element="PlaceType">
                      <w:r w:rsidRPr="007D3DB5">
                        <w:rPr>
                          <w:rFonts w:cs="K_hjmearok"/>
                          <w:sz w:val="22"/>
                          <w:szCs w:val="22"/>
                          <w:lang w:bidi="ar-IQ"/>
                        </w:rPr>
                        <w:t>University</w:t>
                      </w:r>
                    </w:smartTag>
                    <w:r w:rsidRPr="007D3DB5">
                      <w:rPr>
                        <w:rFonts w:cs="K_hjmearok"/>
                        <w:sz w:val="22"/>
                        <w:szCs w:val="22"/>
                        <w:lang w:bidi="ar-IQ"/>
                      </w:rPr>
                      <w:t xml:space="preserve"> of </w:t>
                    </w:r>
                    <w:proofErr w:type="spellStart"/>
                    <w:smartTag w:uri="urn:schemas-microsoft-com:office:smarttags" w:element="PlaceName">
                      <w:r w:rsidRPr="007D3DB5">
                        <w:rPr>
                          <w:rFonts w:cs="K_hjmearok"/>
                          <w:sz w:val="22"/>
                          <w:szCs w:val="22"/>
                          <w:lang w:bidi="ar-IQ"/>
                        </w:rPr>
                        <w:t>Duhok</w:t>
                      </w:r>
                    </w:smartTag>
                  </w:smartTag>
                  <w:proofErr w:type="spellEnd"/>
                </w:p>
                <w:p w:rsidR="00906864" w:rsidRPr="007D3DB5" w:rsidRDefault="00906864" w:rsidP="00C544D7">
                  <w:pPr>
                    <w:pStyle w:val="Header"/>
                    <w:bidi w:val="0"/>
                    <w:jc w:val="center"/>
                    <w:rPr>
                      <w:rFonts w:cs="K_hjmearok"/>
                      <w:noProof/>
                    </w:rPr>
                  </w:pPr>
                  <w:r w:rsidRPr="007D3DB5">
                    <w:rPr>
                      <w:rFonts w:cs="K_hjmearok"/>
                      <w:b/>
                      <w:bCs/>
                      <w:noProof/>
                      <w:sz w:val="22"/>
                      <w:szCs w:val="22"/>
                    </w:rPr>
                    <w:t>Directorate of Planning , Follow-up &amp; Statistics</w:t>
                  </w:r>
                </w:p>
              </w:tc>
            </w:tr>
          </w:tbl>
          <w:p w:rsidR="00906864" w:rsidRDefault="00906864" w:rsidP="00C544D7">
            <w:pPr>
              <w:bidi/>
            </w:pPr>
          </w:p>
          <w:p w:rsidR="00906864" w:rsidRDefault="00906864" w:rsidP="00C544D7">
            <w:pPr>
              <w:bidi/>
            </w:pPr>
          </w:p>
          <w:p w:rsidR="00906864" w:rsidRDefault="00906864" w:rsidP="00C544D7">
            <w:pPr>
              <w:bidi/>
            </w:pPr>
          </w:p>
          <w:p w:rsidR="00906864" w:rsidRDefault="00906864" w:rsidP="00C544D7">
            <w:pPr>
              <w:bidi/>
            </w:pPr>
          </w:p>
          <w:p w:rsidR="00906864" w:rsidRDefault="00906864" w:rsidP="00C544D7">
            <w:pPr>
              <w:bidi/>
            </w:pPr>
          </w:p>
          <w:p w:rsidR="00906864" w:rsidRDefault="00906864" w:rsidP="00C544D7">
            <w:pPr>
              <w:bidi/>
            </w:pPr>
          </w:p>
          <w:p w:rsidR="00906864" w:rsidRDefault="00906864" w:rsidP="00C544D7">
            <w:pPr>
              <w:bidi/>
            </w:pPr>
          </w:p>
          <w:p w:rsidR="00906864" w:rsidRDefault="00906864" w:rsidP="00C544D7">
            <w:pPr>
              <w:bidi/>
            </w:pPr>
          </w:p>
          <w:p w:rsidR="00906864" w:rsidRDefault="00906864" w:rsidP="00C544D7">
            <w:pPr>
              <w:bidi/>
            </w:pPr>
          </w:p>
          <w:p w:rsidR="00906864" w:rsidRDefault="00906864" w:rsidP="00C544D7">
            <w:pPr>
              <w:bidi/>
            </w:pPr>
          </w:p>
          <w:p w:rsidR="00906864" w:rsidRDefault="00906864" w:rsidP="00C544D7">
            <w:pPr>
              <w:bidi/>
              <w:rPr>
                <w:rFonts w:hint="cs"/>
                <w:rtl/>
                <w:lang w:bidi="ar-IQ"/>
              </w:rPr>
            </w:pPr>
          </w:p>
          <w:tbl>
            <w:tblPr>
              <w:tblpPr w:leftFromText="180" w:rightFromText="180" w:vertAnchor="page" w:horzAnchor="margin" w:tblpXSpec="center" w:tblpY="3108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2963"/>
              <w:gridCol w:w="2623"/>
              <w:gridCol w:w="3119"/>
              <w:gridCol w:w="1728"/>
              <w:gridCol w:w="540"/>
            </w:tblGrid>
            <w:tr w:rsidR="00906864" w:rsidRPr="007367EB" w:rsidTr="00C544D7">
              <w:trPr>
                <w:trHeight w:val="378"/>
              </w:trPr>
              <w:tc>
                <w:tcPr>
                  <w:tcW w:w="10973" w:type="dxa"/>
                  <w:gridSpan w:val="5"/>
                  <w:shd w:val="clear" w:color="auto" w:fill="BFBFBF"/>
                </w:tcPr>
                <w:p w:rsidR="00906864" w:rsidRDefault="00906864" w:rsidP="00C544D7">
                  <w:pPr>
                    <w:bidi/>
                    <w:jc w:val="center"/>
                    <w:rPr>
                      <w:rFonts w:cs="Ali_K_Alwand"/>
                      <w:szCs w:val="28"/>
                      <w:rtl/>
                    </w:rPr>
                  </w:pPr>
                  <w:r w:rsidRPr="00386CD3">
                    <w:rPr>
                      <w:rFonts w:cs="Ali_K_Alwand" w:hint="cs"/>
                      <w:sz w:val="32"/>
                      <w:szCs w:val="32"/>
                      <w:rtl/>
                    </w:rPr>
                    <w:t>ثيَزانينيَن زانستى</w:t>
                  </w:r>
                </w:p>
                <w:p w:rsidR="00906864" w:rsidRPr="007367EB" w:rsidRDefault="00906864" w:rsidP="00C544D7">
                  <w:pPr>
                    <w:bidi/>
                    <w:jc w:val="center"/>
                    <w:rPr>
                      <w:sz w:val="32"/>
                      <w:szCs w:val="32"/>
                      <w:rtl/>
                    </w:rPr>
                  </w:pPr>
                  <w:r w:rsidRPr="00CD292A">
                    <w:rPr>
                      <w:rFonts w:hint="cs"/>
                      <w:sz w:val="28"/>
                      <w:szCs w:val="28"/>
                      <w:rtl/>
                    </w:rPr>
                    <w:t>(المعلومات العلمية)</w:t>
                  </w:r>
                </w:p>
              </w:tc>
            </w:tr>
            <w:tr w:rsidR="00906864" w:rsidRPr="00B0672B" w:rsidTr="00CA1AA0">
              <w:trPr>
                <w:trHeight w:val="350"/>
              </w:trPr>
              <w:tc>
                <w:tcPr>
                  <w:tcW w:w="8705" w:type="dxa"/>
                  <w:gridSpan w:val="3"/>
                  <w:shd w:val="clear" w:color="auto" w:fill="FFFFFF"/>
                </w:tcPr>
                <w:p w:rsidR="00906864" w:rsidRPr="001758F2" w:rsidRDefault="00906864" w:rsidP="00C544D7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1758F2">
                    <w:rPr>
                      <w:rFonts w:cs="Zanest _ Govar" w:hint="cs"/>
                      <w:szCs w:val="28"/>
                      <w:rtl/>
                    </w:rPr>
                    <w:t xml:space="preserve">ميَذوويا دامةزراندنا بو جارا ئيَكىَ و جهىَ لىَ هاتيية دامةزراندن </w:t>
                  </w:r>
                  <w:r w:rsidRPr="001758F2">
                    <w:rPr>
                      <w:rFonts w:cs="Zanest _ Govar"/>
                      <w:szCs w:val="28"/>
                      <w:rtl/>
                    </w:rPr>
                    <w:t>(تاريخ التعيين لأول مرة</w:t>
                  </w:r>
                  <w:r w:rsidRPr="001758F2">
                    <w:rPr>
                      <w:rFonts w:cs="Zanest _ Govar" w:hint="cs"/>
                      <w:szCs w:val="28"/>
                      <w:rtl/>
                    </w:rPr>
                    <w:t xml:space="preserve"> ومكان التعيين)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</w:tcPr>
                <w:p w:rsidR="00906864" w:rsidRPr="00CA1AA0" w:rsidRDefault="002F1F4B" w:rsidP="007F062C">
                  <w:pPr>
                    <w:bidi/>
                    <w:jc w:val="center"/>
                    <w:rPr>
                      <w:rFonts w:ascii="Arial" w:hAnsi="Arial" w:cs="Arial"/>
                      <w:rtl/>
                      <w:lang w:bidi="ar-IQ"/>
                    </w:rPr>
                  </w:pPr>
                  <w:r w:rsidRPr="00CA1AA0">
                    <w:rPr>
                      <w:rFonts w:ascii="Arial" w:hAnsi="Arial" w:cs="Arial"/>
                      <w:rtl/>
                      <w:lang w:bidi="ar-IQ"/>
                    </w:rPr>
                    <w:t xml:space="preserve">دائرة صحة </w:t>
                  </w:r>
                  <w:r w:rsidR="007F062C">
                    <w:rPr>
                      <w:rFonts w:ascii="Arial" w:hAnsi="Arial" w:cs="Arial" w:hint="cs"/>
                      <w:rtl/>
                      <w:lang w:bidi="ar-IQ"/>
                    </w:rPr>
                    <w:t>نينوى</w:t>
                  </w:r>
                  <w:r w:rsidRPr="00CA1AA0">
                    <w:rPr>
                      <w:rFonts w:ascii="Arial" w:hAnsi="Arial" w:cs="Arial"/>
                      <w:rtl/>
                      <w:lang w:bidi="ar-IQ"/>
                    </w:rPr>
                    <w:t>-</w:t>
                  </w:r>
                  <w:r w:rsidR="007F062C">
                    <w:rPr>
                      <w:rFonts w:ascii="Arial" w:hAnsi="Arial" w:cs="Arial"/>
                      <w:rtl/>
                      <w:lang w:bidi="ar-IQ"/>
                    </w:rPr>
                    <w:t>200</w:t>
                  </w:r>
                  <w:r w:rsidR="007F062C">
                    <w:rPr>
                      <w:rFonts w:ascii="Arial" w:hAnsi="Arial" w:cs="Arial" w:hint="cs"/>
                      <w:rtl/>
                      <w:lang w:bidi="ar-IQ"/>
                    </w:rPr>
                    <w:t>2</w:t>
                  </w:r>
                </w:p>
              </w:tc>
            </w:tr>
            <w:tr w:rsidR="00906864" w:rsidRPr="00B0672B" w:rsidTr="00CA1AA0">
              <w:trPr>
                <w:trHeight w:val="350"/>
              </w:trPr>
              <w:tc>
                <w:tcPr>
                  <w:tcW w:w="8705" w:type="dxa"/>
                  <w:gridSpan w:val="3"/>
                  <w:shd w:val="clear" w:color="auto" w:fill="FFFFFF"/>
                </w:tcPr>
                <w:p w:rsidR="00906864" w:rsidRPr="001758F2" w:rsidRDefault="00906864" w:rsidP="00C544D7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1758F2">
                    <w:rPr>
                      <w:rFonts w:cs="Zanest _ Govar" w:hint="cs"/>
                      <w:szCs w:val="28"/>
                      <w:rtl/>
                    </w:rPr>
                    <w:t xml:space="preserve">ميَذوويا دامةزراندنا ل زانكويىَ </w:t>
                  </w:r>
                  <w:r w:rsidRPr="001758F2">
                    <w:rPr>
                      <w:rFonts w:cs="Zanest _ Govar"/>
                      <w:sz w:val="28"/>
                      <w:szCs w:val="28"/>
                      <w:rtl/>
                    </w:rPr>
                    <w:t>(تاريخ التعيين في الجامعة)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</w:tcPr>
                <w:p w:rsidR="00906864" w:rsidRPr="00CA1AA0" w:rsidRDefault="00DD142E" w:rsidP="00CA1AA0">
                  <w:pPr>
                    <w:bidi/>
                    <w:jc w:val="center"/>
                    <w:rPr>
                      <w:rFonts w:ascii="Arial" w:hAnsi="Arial" w:cs="Arial"/>
                      <w:rtl/>
                    </w:rPr>
                  </w:pPr>
                  <w:r>
                    <w:rPr>
                      <w:rFonts w:ascii="Arial" w:hAnsi="Arial" w:cs="Arial"/>
                      <w:rtl/>
                    </w:rPr>
                    <w:t>20</w:t>
                  </w:r>
                  <w:r w:rsidR="0067441A">
                    <w:rPr>
                      <w:rFonts w:ascii="Arial" w:hAnsi="Arial" w:cs="Arial" w:hint="cs"/>
                      <w:rtl/>
                    </w:rPr>
                    <w:t>11</w:t>
                  </w:r>
                </w:p>
              </w:tc>
            </w:tr>
            <w:tr w:rsidR="00906864" w:rsidRPr="00B0672B" w:rsidTr="00CA1AA0">
              <w:trPr>
                <w:trHeight w:val="350"/>
              </w:trPr>
              <w:tc>
                <w:tcPr>
                  <w:tcW w:w="8705" w:type="dxa"/>
                  <w:gridSpan w:val="3"/>
                  <w:shd w:val="clear" w:color="auto" w:fill="FFFFFF"/>
                </w:tcPr>
                <w:p w:rsidR="00906864" w:rsidRPr="00CA1AA0" w:rsidRDefault="00906864" w:rsidP="00AF585F">
                  <w:pPr>
                    <w:bidi/>
                    <w:rPr>
                      <w:rFonts w:cs="Zanest _ Govar"/>
                      <w:sz w:val="28"/>
                      <w:szCs w:val="28"/>
                      <w:rtl/>
                    </w:rPr>
                  </w:pPr>
                  <w:r w:rsidRPr="001758F2">
                    <w:rPr>
                      <w:rFonts w:cs="Zanest _ Govar" w:hint="cs"/>
                      <w:szCs w:val="28"/>
                      <w:rtl/>
                      <w:lang w:bidi="ar-IQ"/>
                    </w:rPr>
                    <w:t xml:space="preserve">جهىَ نوكة لىَ كار دكةت : زانكويا  </w:t>
                  </w:r>
                  <w:r w:rsidRPr="00CA1AA0">
                    <w:rPr>
                      <w:rFonts w:cs="Zanest _ Govar" w:hint="cs"/>
                      <w:rtl/>
                      <w:lang w:bidi="ar-IQ"/>
                    </w:rPr>
                    <w:t xml:space="preserve">/    </w:t>
                  </w:r>
                  <w:r w:rsidRPr="00CA1AA0">
                    <w:rPr>
                      <w:rFonts w:cs="Zanest _ Govar" w:hint="cs"/>
                      <w:sz w:val="28"/>
                      <w:szCs w:val="28"/>
                      <w:rtl/>
                      <w:lang w:bidi="ar-IQ"/>
                    </w:rPr>
                    <w:t>دهؤك</w:t>
                  </w:r>
                  <w:r w:rsidRPr="00CA1AA0">
                    <w:rPr>
                      <w:rFonts w:cs="Zanest _ Govar" w:hint="cs"/>
                      <w:rtl/>
                      <w:lang w:bidi="ar-IQ"/>
                    </w:rPr>
                    <w:t xml:space="preserve">        </w:t>
                  </w:r>
                  <w:r w:rsidRPr="00CA1AA0">
                    <w:rPr>
                      <w:rFonts w:cs="Zanest _ Govar" w:hint="cs"/>
                      <w:sz w:val="28"/>
                      <w:szCs w:val="28"/>
                      <w:rtl/>
                      <w:lang w:bidi="ar-IQ"/>
                    </w:rPr>
                    <w:t xml:space="preserve">/ فةكولتيا  ثزيشك      / سكولا ثزيشك    /  ثشكا </w:t>
                  </w:r>
                  <w:r w:rsidR="00AF585F" w:rsidRPr="00CA1AA0">
                    <w:rPr>
                      <w:rFonts w:cs="Zanest _ Govar" w:hint="cs"/>
                      <w:sz w:val="28"/>
                      <w:szCs w:val="28"/>
                      <w:rtl/>
                      <w:lang w:bidi="ar-IQ"/>
                    </w:rPr>
                    <w:t>دل و هنافا</w:t>
                  </w:r>
                </w:p>
                <w:p w:rsidR="00906864" w:rsidRPr="001758F2" w:rsidRDefault="00906864" w:rsidP="00CA1AA0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CA1AA0">
                    <w:rPr>
                      <w:rFonts w:ascii="Arabic Typesetting" w:hAnsi="Arabic Typesetting" w:cs="Arabic Typesetting"/>
                      <w:b/>
                      <w:bCs/>
                      <w:sz w:val="28"/>
                      <w:szCs w:val="28"/>
                      <w:rtl/>
                    </w:rPr>
                    <w:t>الوظيفة الحالية</w:t>
                  </w:r>
                  <w:r w:rsidR="002F1F4B" w:rsidRPr="00CA1AA0">
                    <w:rPr>
                      <w:rFonts w:cs="Zanest _ Govar" w:hint="cs"/>
                      <w:b/>
                      <w:bCs/>
                      <w:sz w:val="28"/>
                      <w:szCs w:val="28"/>
                      <w:rtl/>
                    </w:rPr>
                    <w:t>:</w:t>
                  </w:r>
                  <w:r w:rsidRPr="00CA1AA0">
                    <w:rPr>
                      <w:rFonts w:cs="Zanest _ Govar" w:hint="cs"/>
                      <w:sz w:val="28"/>
                      <w:szCs w:val="28"/>
                      <w:rtl/>
                    </w:rPr>
                    <w:t xml:space="preserve"> جامعة / </w:t>
                  </w:r>
                  <w:r w:rsidR="00AF585F" w:rsidRPr="00CA1AA0">
                    <w:rPr>
                      <w:rFonts w:cs="Zanest _ Govar" w:hint="cs"/>
                      <w:sz w:val="28"/>
                      <w:szCs w:val="28"/>
                      <w:rtl/>
                    </w:rPr>
                    <w:t>دهوك</w:t>
                  </w:r>
                  <w:r w:rsidRPr="00CA1AA0">
                    <w:rPr>
                      <w:rFonts w:cs="Zanest _ Govar" w:hint="cs"/>
                      <w:sz w:val="28"/>
                      <w:szCs w:val="28"/>
                      <w:rtl/>
                    </w:rPr>
                    <w:t xml:space="preserve"> / فاكلتي</w:t>
                  </w:r>
                  <w:r w:rsidR="00AF585F" w:rsidRPr="00CA1AA0">
                    <w:rPr>
                      <w:rFonts w:cs="Zanest _ Govar" w:hint="cs"/>
                      <w:sz w:val="28"/>
                      <w:szCs w:val="28"/>
                      <w:rtl/>
                    </w:rPr>
                    <w:t xml:space="preserve"> العلوم </w:t>
                  </w:r>
                  <w:r w:rsidR="00AF585F" w:rsidRPr="00CA1AA0">
                    <w:rPr>
                      <w:rFonts w:ascii="Arial" w:hAnsi="Arial" w:cs="Arial"/>
                      <w:rtl/>
                    </w:rPr>
                    <w:t>الطبية</w:t>
                  </w:r>
                  <w:r w:rsidRPr="00CA1AA0">
                    <w:rPr>
                      <w:rFonts w:cs="Zanest _ Govar" w:hint="cs"/>
                      <w:sz w:val="28"/>
                      <w:szCs w:val="28"/>
                      <w:rtl/>
                    </w:rPr>
                    <w:t xml:space="preserve"> / سكول</w:t>
                  </w:r>
                  <w:r w:rsidR="00CA1AA0">
                    <w:rPr>
                      <w:rFonts w:cs="Zanest _ Govar" w:hint="cs"/>
                      <w:sz w:val="28"/>
                      <w:szCs w:val="28"/>
                      <w:rtl/>
                    </w:rPr>
                    <w:t xml:space="preserve"> </w:t>
                  </w:r>
                  <w:r w:rsidR="00AF585F" w:rsidRPr="00CA1AA0">
                    <w:rPr>
                      <w:rFonts w:ascii="Arial" w:hAnsi="Arial" w:cs="Arial"/>
                      <w:rtl/>
                    </w:rPr>
                    <w:t>الطب</w:t>
                  </w:r>
                  <w:r w:rsidRPr="00CA1AA0">
                    <w:rPr>
                      <w:rFonts w:cs="Zanest _ Govar" w:hint="cs"/>
                      <w:sz w:val="28"/>
                      <w:szCs w:val="28"/>
                      <w:rtl/>
                    </w:rPr>
                    <w:t xml:space="preserve">  / قسم  </w:t>
                  </w:r>
                  <w:r w:rsidR="00AF585F" w:rsidRPr="00CA1AA0">
                    <w:rPr>
                      <w:rFonts w:asciiTheme="minorBidi" w:hAnsiTheme="minorBidi" w:cstheme="minorBidi"/>
                      <w:rtl/>
                    </w:rPr>
                    <w:t>الطب الباطني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</w:tcPr>
                <w:p w:rsidR="00906864" w:rsidRPr="00CA1AA0" w:rsidRDefault="00906864" w:rsidP="00C544D7">
                  <w:pPr>
                    <w:bidi/>
                    <w:jc w:val="center"/>
                    <w:rPr>
                      <w:rFonts w:ascii="Arial" w:hAnsi="Arial" w:cs="Arial"/>
                      <w:rtl/>
                    </w:rPr>
                  </w:pPr>
                </w:p>
              </w:tc>
            </w:tr>
            <w:tr w:rsidR="00906864" w:rsidRPr="00B0672B" w:rsidTr="00CA1AA0">
              <w:trPr>
                <w:trHeight w:val="350"/>
              </w:trPr>
              <w:tc>
                <w:tcPr>
                  <w:tcW w:w="8705" w:type="dxa"/>
                  <w:gridSpan w:val="3"/>
                  <w:shd w:val="clear" w:color="auto" w:fill="FFFFFF"/>
                </w:tcPr>
                <w:p w:rsidR="00906864" w:rsidRPr="001758F2" w:rsidRDefault="00906864" w:rsidP="00C544D7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1758F2">
                    <w:rPr>
                      <w:rFonts w:cs="Zanest _ Govar" w:hint="cs"/>
                      <w:szCs w:val="28"/>
                      <w:rtl/>
                      <w:lang w:bidi="ar-IQ"/>
                    </w:rPr>
                    <w:t>ناسناظىَ زانستى</w:t>
                  </w:r>
                  <w:r w:rsidRPr="001758F2">
                    <w:rPr>
                      <w:rFonts w:cs="Zanest _ Govar" w:hint="cs"/>
                      <w:sz w:val="28"/>
                      <w:szCs w:val="28"/>
                      <w:rtl/>
                    </w:rPr>
                    <w:t>(اللقب العلمي)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</w:tcPr>
                <w:p w:rsidR="00906864" w:rsidRPr="00CA1AA0" w:rsidRDefault="00AF585F" w:rsidP="00C544D7">
                  <w:pPr>
                    <w:bidi/>
                    <w:jc w:val="center"/>
                    <w:rPr>
                      <w:rFonts w:ascii="Arial" w:hAnsi="Arial" w:cs="Arial"/>
                      <w:rtl/>
                    </w:rPr>
                  </w:pPr>
                  <w:r w:rsidRPr="00CA1AA0">
                    <w:rPr>
                      <w:rFonts w:ascii="Arial" w:hAnsi="Arial" w:cs="Arial"/>
                      <w:rtl/>
                      <w:lang w:bidi="ar-IQ"/>
                    </w:rPr>
                    <w:t>مدرس</w:t>
                  </w:r>
                </w:p>
              </w:tc>
            </w:tr>
            <w:tr w:rsidR="00906864" w:rsidRPr="00B0672B" w:rsidTr="00C544D7">
              <w:trPr>
                <w:trHeight w:val="350"/>
              </w:trPr>
              <w:tc>
                <w:tcPr>
                  <w:tcW w:w="10973" w:type="dxa"/>
                  <w:gridSpan w:val="5"/>
                  <w:shd w:val="clear" w:color="auto" w:fill="A6A6A6"/>
                </w:tcPr>
                <w:p w:rsidR="00906864" w:rsidRPr="00B136D2" w:rsidRDefault="00906864" w:rsidP="00C544D7">
                  <w:pPr>
                    <w:bidi/>
                    <w:jc w:val="center"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B136D2">
                    <w:rPr>
                      <w:rFonts w:cs="Zanest _ Govar" w:hint="cs"/>
                      <w:b/>
                      <w:bCs/>
                      <w:szCs w:val="28"/>
                      <w:rtl/>
                    </w:rPr>
                    <w:t>باوةرناميَن بلند</w:t>
                  </w:r>
                  <w:r w:rsidRPr="00B136D2">
                    <w:rPr>
                      <w:rFonts w:cs="Zanest _ Govar" w:hint="cs"/>
                      <w:sz w:val="28"/>
                      <w:szCs w:val="28"/>
                      <w:rtl/>
                    </w:rPr>
                    <w:t>(الشهادات العليا)</w:t>
                  </w:r>
                </w:p>
              </w:tc>
            </w:tr>
            <w:tr w:rsidR="00906864" w:rsidRPr="00B0672B" w:rsidTr="00CA1AA0">
              <w:trPr>
                <w:trHeight w:val="350"/>
              </w:trPr>
              <w:tc>
                <w:tcPr>
                  <w:tcW w:w="2963" w:type="dxa"/>
                  <w:shd w:val="clear" w:color="auto" w:fill="FFFFFF"/>
                </w:tcPr>
                <w:p w:rsidR="00906864" w:rsidRPr="00B136D2" w:rsidRDefault="00906864" w:rsidP="00C544D7">
                  <w:pPr>
                    <w:shd w:val="clear" w:color="auto" w:fill="FFFFFF"/>
                    <w:tabs>
                      <w:tab w:val="left" w:pos="750"/>
                      <w:tab w:val="center" w:pos="1671"/>
                    </w:tabs>
                    <w:bidi/>
                    <w:jc w:val="center"/>
                    <w:rPr>
                      <w:rFonts w:cs="Zanest _ Govar"/>
                      <w:szCs w:val="28"/>
                    </w:rPr>
                  </w:pPr>
                  <w:r w:rsidRPr="00B136D2">
                    <w:rPr>
                      <w:rFonts w:cs="Zanest _ Govar" w:hint="cs"/>
                      <w:szCs w:val="28"/>
                      <w:rtl/>
                    </w:rPr>
                    <w:t xml:space="preserve">جورآ باوةرنامىَ </w:t>
                  </w:r>
                  <w:r w:rsidRPr="00B136D2">
                    <w:rPr>
                      <w:rFonts w:cs="Zanest _ Govar"/>
                      <w:szCs w:val="28"/>
                      <w:rtl/>
                    </w:rPr>
                    <w:t>(نوع الشهادة)</w:t>
                  </w:r>
                </w:p>
              </w:tc>
              <w:tc>
                <w:tcPr>
                  <w:tcW w:w="2623" w:type="dxa"/>
                  <w:shd w:val="clear" w:color="auto" w:fill="FFFFFF"/>
                </w:tcPr>
                <w:p w:rsidR="00906864" w:rsidRPr="00B136D2" w:rsidRDefault="00906864" w:rsidP="00C544D7">
                  <w:pPr>
                    <w:shd w:val="clear" w:color="auto" w:fill="FFFFFF"/>
                    <w:jc w:val="center"/>
                    <w:rPr>
                      <w:rFonts w:cs="Zanest _ Govar"/>
                      <w:szCs w:val="28"/>
                      <w:rtl/>
                    </w:rPr>
                  </w:pPr>
                  <w:r w:rsidRPr="00B136D2">
                    <w:rPr>
                      <w:rFonts w:cs="Zanest _ Govar" w:hint="cs"/>
                      <w:szCs w:val="28"/>
                      <w:rtl/>
                    </w:rPr>
                    <w:t>بك</w:t>
                  </w:r>
                  <w:r w:rsidR="00B5161C">
                    <w:rPr>
                      <w:rFonts w:cs="Zanest _ Govar" w:hint="cs"/>
                      <w:szCs w:val="28"/>
                      <w:rtl/>
                    </w:rPr>
                    <w:t>ا</w:t>
                  </w:r>
                  <w:r w:rsidRPr="00B136D2">
                    <w:rPr>
                      <w:rFonts w:cs="Zanest _ Govar" w:hint="cs"/>
                      <w:szCs w:val="28"/>
                      <w:rtl/>
                    </w:rPr>
                    <w:t>لوريوس</w:t>
                  </w:r>
                </w:p>
              </w:tc>
              <w:tc>
                <w:tcPr>
                  <w:tcW w:w="3119" w:type="dxa"/>
                  <w:shd w:val="clear" w:color="auto" w:fill="FFFFFF"/>
                </w:tcPr>
                <w:p w:rsidR="00906864" w:rsidRPr="00B136D2" w:rsidRDefault="00906864" w:rsidP="00C544D7">
                  <w:pPr>
                    <w:shd w:val="clear" w:color="auto" w:fill="FFFFFF"/>
                    <w:jc w:val="center"/>
                    <w:rPr>
                      <w:rFonts w:cs="Zanest _ Govar"/>
                      <w:szCs w:val="28"/>
                      <w:rtl/>
                    </w:rPr>
                  </w:pPr>
                  <w:r w:rsidRPr="00B136D2">
                    <w:rPr>
                      <w:rFonts w:cs="Zanest _ Govar" w:hint="cs"/>
                      <w:szCs w:val="28"/>
                      <w:rtl/>
                    </w:rPr>
                    <w:t>دكتوراة</w:t>
                  </w:r>
                </w:p>
              </w:tc>
              <w:tc>
                <w:tcPr>
                  <w:tcW w:w="1728" w:type="dxa"/>
                  <w:shd w:val="clear" w:color="auto" w:fill="FFFFFF"/>
                </w:tcPr>
                <w:p w:rsidR="00906864" w:rsidRPr="00B136D2" w:rsidRDefault="00906864" w:rsidP="00C544D7">
                  <w:pPr>
                    <w:shd w:val="clear" w:color="auto" w:fill="FFFFFF"/>
                    <w:jc w:val="center"/>
                    <w:rPr>
                      <w:rFonts w:cs="Zanest _ Govar"/>
                      <w:szCs w:val="28"/>
                    </w:rPr>
                  </w:pPr>
                  <w:r w:rsidRPr="00B136D2">
                    <w:rPr>
                      <w:rFonts w:cs="Zanest _ Govar" w:hint="cs"/>
                      <w:szCs w:val="28"/>
                      <w:rtl/>
                    </w:rPr>
                    <w:t>ماستةر</w:t>
                  </w:r>
                </w:p>
              </w:tc>
              <w:tc>
                <w:tcPr>
                  <w:tcW w:w="540" w:type="dxa"/>
                  <w:shd w:val="clear" w:color="auto" w:fill="FFFFFF"/>
                </w:tcPr>
                <w:p w:rsidR="00906864" w:rsidRPr="00B0672B" w:rsidRDefault="00906864" w:rsidP="00C544D7">
                  <w:pPr>
                    <w:bidi/>
                    <w:jc w:val="center"/>
                    <w:rPr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906864" w:rsidRPr="00B0672B" w:rsidTr="00CA1AA0">
              <w:trPr>
                <w:trHeight w:val="350"/>
              </w:trPr>
              <w:tc>
                <w:tcPr>
                  <w:tcW w:w="2963" w:type="dxa"/>
                  <w:shd w:val="clear" w:color="auto" w:fill="FFFFFF"/>
                </w:tcPr>
                <w:p w:rsidR="00906864" w:rsidRPr="00B136D2" w:rsidRDefault="00906864" w:rsidP="00C544D7">
                  <w:pPr>
                    <w:shd w:val="clear" w:color="auto" w:fill="FFFFFF"/>
                    <w:bidi/>
                    <w:jc w:val="center"/>
                    <w:rPr>
                      <w:rFonts w:cs="Zanest _ Govar"/>
                      <w:szCs w:val="28"/>
                      <w:rtl/>
                      <w:lang w:bidi="ar-IQ"/>
                    </w:rPr>
                  </w:pPr>
                  <w:r w:rsidRPr="00B136D2">
                    <w:rPr>
                      <w:rFonts w:cs="Zanest _ Govar" w:hint="cs"/>
                      <w:szCs w:val="28"/>
                      <w:rtl/>
                    </w:rPr>
                    <w:t xml:space="preserve">ميَذوويا بدةستظة ئينانىَ </w:t>
                  </w:r>
                  <w:r w:rsidRPr="00B136D2">
                    <w:rPr>
                      <w:rFonts w:cs="Zanest _ Govar"/>
                      <w:szCs w:val="28"/>
                      <w:rtl/>
                      <w:lang w:bidi="ar-IQ"/>
                    </w:rPr>
                    <w:t>(تاريخ الحصول عليها)</w:t>
                  </w:r>
                </w:p>
              </w:tc>
              <w:tc>
                <w:tcPr>
                  <w:tcW w:w="2623" w:type="dxa"/>
                  <w:shd w:val="clear" w:color="auto" w:fill="FFFFFF"/>
                </w:tcPr>
                <w:p w:rsidR="00906864" w:rsidRPr="00CA1AA0" w:rsidRDefault="002F1F4B" w:rsidP="00C544D7">
                  <w:pPr>
                    <w:bidi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proofErr w:type="spellStart"/>
                  <w:r w:rsidRPr="00CA1AA0">
                    <w:rPr>
                      <w:rFonts w:asciiTheme="majorBidi" w:hAnsiTheme="majorBidi" w:cstheme="majorBidi"/>
                      <w:sz w:val="20"/>
                      <w:szCs w:val="20"/>
                    </w:rPr>
                    <w:t>M.B.Ch.B</w:t>
                  </w:r>
                  <w:proofErr w:type="spellEnd"/>
                </w:p>
                <w:p w:rsidR="002F1F4B" w:rsidRPr="00CA1AA0" w:rsidRDefault="00DD142E" w:rsidP="002F1F4B">
                  <w:pPr>
                    <w:bidi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rtl/>
                    </w:rPr>
                    <w:t>200</w:t>
                  </w:r>
                  <w:r>
                    <w:rPr>
                      <w:rFonts w:ascii="Arial" w:hAnsi="Arial" w:cs="Arial" w:hint="cs"/>
                      <w:rtl/>
                    </w:rPr>
                    <w:t>2</w:t>
                  </w:r>
                </w:p>
              </w:tc>
              <w:tc>
                <w:tcPr>
                  <w:tcW w:w="3119" w:type="dxa"/>
                  <w:shd w:val="clear" w:color="auto" w:fill="FFFFFF"/>
                </w:tcPr>
                <w:p w:rsidR="00CA1AA0" w:rsidRDefault="00DD142E" w:rsidP="00CA1AA0">
                  <w:pPr>
                    <w:rPr>
                      <w:rFonts w:cs="Zanest _ Govar"/>
                      <w:lang w:bidi="ar-IQ"/>
                    </w:rPr>
                  </w:pPr>
                  <w:r>
                    <w:rPr>
                      <w:rFonts w:cs="Zanest _ Govar"/>
                      <w:sz w:val="22"/>
                      <w:szCs w:val="22"/>
                      <w:lang w:bidi="ar-IQ"/>
                    </w:rPr>
                    <w:t>F.I.B.M.S (neur</w:t>
                  </w:r>
                  <w:r w:rsidR="002F1F4B" w:rsidRPr="00CA1AA0">
                    <w:rPr>
                      <w:rFonts w:cs="Zanest _ Govar"/>
                      <w:sz w:val="22"/>
                      <w:szCs w:val="22"/>
                      <w:lang w:bidi="ar-IQ"/>
                    </w:rPr>
                    <w:t>.)</w:t>
                  </w:r>
                  <w:r w:rsidR="00CA1AA0" w:rsidRPr="00CA1AA0">
                    <w:rPr>
                      <w:rFonts w:cs="Zanest _ Govar"/>
                      <w:sz w:val="22"/>
                      <w:szCs w:val="22"/>
                      <w:lang w:bidi="ar-IQ"/>
                    </w:rPr>
                    <w:t xml:space="preserve"> </w:t>
                  </w:r>
                </w:p>
                <w:p w:rsidR="00510A97" w:rsidRPr="00510A97" w:rsidRDefault="00510A97" w:rsidP="00CA1AA0">
                  <w:pPr>
                    <w:rPr>
                      <w:rFonts w:cs="Zanest _ Govar" w:hint="cs"/>
                      <w:sz w:val="28"/>
                      <w:szCs w:val="28"/>
                      <w:rtl/>
                      <w:lang w:bidi="ar-IQ"/>
                    </w:rPr>
                  </w:pPr>
                  <w:r w:rsidRPr="00510A97">
                    <w:rPr>
                      <w:rFonts w:cs="Zanest _ Govar" w:hint="cs"/>
                      <w:sz w:val="28"/>
                      <w:szCs w:val="28"/>
                      <w:rtl/>
                      <w:lang w:bidi="ar-IQ"/>
                    </w:rPr>
                    <w:t>30/11/2010</w:t>
                  </w:r>
                </w:p>
                <w:p w:rsidR="00CA1AA0" w:rsidRPr="00CA1AA0" w:rsidRDefault="00CA1AA0" w:rsidP="00CA1AA0">
                  <w:pPr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28" w:type="dxa"/>
                  <w:shd w:val="clear" w:color="auto" w:fill="FFFFFF"/>
                </w:tcPr>
                <w:p w:rsidR="00906864" w:rsidRPr="000F497F" w:rsidRDefault="00906864" w:rsidP="00913971">
                  <w:pPr>
                    <w:bidi/>
                    <w:rPr>
                      <w:rFonts w:cs="Zanest _ Gov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40" w:type="dxa"/>
                  <w:shd w:val="clear" w:color="auto" w:fill="FFFFFF"/>
                </w:tcPr>
                <w:p w:rsidR="00906864" w:rsidRPr="00B0672B" w:rsidRDefault="00906864" w:rsidP="00C544D7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906864" w:rsidRPr="00B0672B" w:rsidTr="00CA1AA0">
              <w:trPr>
                <w:trHeight w:val="350"/>
              </w:trPr>
              <w:tc>
                <w:tcPr>
                  <w:tcW w:w="2963" w:type="dxa"/>
                  <w:shd w:val="clear" w:color="auto" w:fill="FFFFFF"/>
                </w:tcPr>
                <w:p w:rsidR="00906864" w:rsidRPr="00B136D2" w:rsidRDefault="00906864" w:rsidP="00C544D7">
                  <w:pPr>
                    <w:shd w:val="clear" w:color="auto" w:fill="FFFFFF"/>
                    <w:bidi/>
                    <w:jc w:val="center"/>
                    <w:rPr>
                      <w:rFonts w:cs="Zanest _ Govar"/>
                      <w:szCs w:val="28"/>
                      <w:rtl/>
                    </w:rPr>
                  </w:pPr>
                  <w:r w:rsidRPr="00B136D2">
                    <w:rPr>
                      <w:rFonts w:cs="Zanest _ Govar" w:hint="cs"/>
                      <w:szCs w:val="28"/>
                      <w:rtl/>
                    </w:rPr>
                    <w:t>جهىَ و ثشكا لىَ هاتية وةرطرتن</w:t>
                  </w:r>
                </w:p>
                <w:p w:rsidR="00906864" w:rsidRPr="00B136D2" w:rsidRDefault="00906864" w:rsidP="00C544D7">
                  <w:pPr>
                    <w:shd w:val="clear" w:color="auto" w:fill="FFFFFF"/>
                    <w:bidi/>
                    <w:jc w:val="center"/>
                    <w:rPr>
                      <w:rFonts w:cs="Zanest _ Govar"/>
                      <w:szCs w:val="28"/>
                      <w:rtl/>
                    </w:rPr>
                  </w:pPr>
                  <w:r w:rsidRPr="00B136D2">
                    <w:rPr>
                      <w:rFonts w:cs="Zanest _ Govar"/>
                      <w:szCs w:val="28"/>
                      <w:rtl/>
                    </w:rPr>
                    <w:t>(</w:t>
                  </w:r>
                  <w:r w:rsidRPr="00B136D2">
                    <w:rPr>
                      <w:rFonts w:ascii="Arabic Typesetting" w:hAnsi="Arabic Typesetting" w:cs="Arabic Typesetting"/>
                      <w:szCs w:val="28"/>
                      <w:rtl/>
                    </w:rPr>
                    <w:t>المكان والقسم الذي قبل فيه</w:t>
                  </w:r>
                  <w:r w:rsidRPr="00B136D2">
                    <w:rPr>
                      <w:rFonts w:cs="Zanest _ Govar"/>
                      <w:szCs w:val="28"/>
                      <w:rtl/>
                    </w:rPr>
                    <w:t>)</w:t>
                  </w:r>
                </w:p>
              </w:tc>
              <w:tc>
                <w:tcPr>
                  <w:tcW w:w="2623" w:type="dxa"/>
                  <w:shd w:val="clear" w:color="auto" w:fill="FFFFFF"/>
                </w:tcPr>
                <w:p w:rsidR="00906864" w:rsidRPr="000F497F" w:rsidRDefault="00906864" w:rsidP="00C544D7">
                  <w:pPr>
                    <w:bidi/>
                    <w:jc w:val="center"/>
                    <w:rPr>
                      <w:rFonts w:cs="Zanest _ Govar" w:hint="cs"/>
                      <w:sz w:val="20"/>
                      <w:szCs w:val="20"/>
                      <w:rtl/>
                      <w:lang w:bidi="ar-IQ"/>
                    </w:rPr>
                  </w:pPr>
                </w:p>
              </w:tc>
              <w:tc>
                <w:tcPr>
                  <w:tcW w:w="3119" w:type="dxa"/>
                  <w:shd w:val="clear" w:color="auto" w:fill="FFFFFF"/>
                </w:tcPr>
                <w:p w:rsidR="00906864" w:rsidRPr="00CA1AA0" w:rsidRDefault="00FF7EA7" w:rsidP="00CA1AA0">
                  <w:pPr>
                    <w:bidi/>
                    <w:rPr>
                      <w:rFonts w:cs="Zanest _ Govar"/>
                      <w:rtl/>
                    </w:rPr>
                  </w:pPr>
                  <w:r w:rsidRPr="00CA1AA0">
                    <w:rPr>
                      <w:rFonts w:cs="Zanest _ Govar"/>
                      <w:sz w:val="22"/>
                      <w:szCs w:val="22"/>
                    </w:rPr>
                    <w:t xml:space="preserve">Internal medicine </w:t>
                  </w:r>
                  <w:r w:rsidR="00CA1AA0">
                    <w:rPr>
                      <w:rFonts w:cs="Zanest _ Govar"/>
                      <w:sz w:val="22"/>
                      <w:szCs w:val="22"/>
                    </w:rPr>
                    <w:t>d</w:t>
                  </w:r>
                  <w:r w:rsidRPr="00CA1AA0">
                    <w:rPr>
                      <w:rFonts w:cs="Zanest _ Govar"/>
                      <w:sz w:val="22"/>
                      <w:szCs w:val="22"/>
                    </w:rPr>
                    <w:t>epartment</w:t>
                  </w:r>
                </w:p>
              </w:tc>
              <w:tc>
                <w:tcPr>
                  <w:tcW w:w="1728" w:type="dxa"/>
                  <w:shd w:val="clear" w:color="auto" w:fill="FFFFFF"/>
                </w:tcPr>
                <w:p w:rsidR="00906864" w:rsidRPr="000F497F" w:rsidRDefault="00906864" w:rsidP="00913971">
                  <w:pPr>
                    <w:bidi/>
                    <w:rPr>
                      <w:rFonts w:cs="Zanest _ Gov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40" w:type="dxa"/>
                  <w:shd w:val="clear" w:color="auto" w:fill="FFFFFF"/>
                </w:tcPr>
                <w:p w:rsidR="00906864" w:rsidRPr="00B0672B" w:rsidRDefault="00906864" w:rsidP="00C544D7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906864" w:rsidRPr="00B0672B" w:rsidTr="00B5161C">
              <w:trPr>
                <w:trHeight w:val="350"/>
              </w:trPr>
              <w:tc>
                <w:tcPr>
                  <w:tcW w:w="2963" w:type="dxa"/>
                  <w:shd w:val="clear" w:color="auto" w:fill="FFFFFF"/>
                  <w:vAlign w:val="center"/>
                </w:tcPr>
                <w:p w:rsidR="00906864" w:rsidRPr="00B136D2" w:rsidRDefault="00906864" w:rsidP="00B5161C">
                  <w:pPr>
                    <w:shd w:val="clear" w:color="auto" w:fill="FFFFFF"/>
                    <w:bidi/>
                    <w:rPr>
                      <w:rFonts w:cs="Zanest _ Govar"/>
                      <w:szCs w:val="28"/>
                      <w:rtl/>
                    </w:rPr>
                  </w:pPr>
                  <w:r w:rsidRPr="00B136D2">
                    <w:rPr>
                      <w:rFonts w:cs="Zanest _ Govar" w:hint="cs"/>
                      <w:szCs w:val="28"/>
                      <w:rtl/>
                    </w:rPr>
                    <w:t xml:space="preserve">ناظ و نيشانا  ظةكولينى </w:t>
                  </w:r>
                  <w:r w:rsidRPr="00B136D2">
                    <w:rPr>
                      <w:rFonts w:cs="Zanest _ Govar"/>
                      <w:szCs w:val="28"/>
                      <w:rtl/>
                    </w:rPr>
                    <w:t>(</w:t>
                  </w:r>
                  <w:r w:rsidRPr="00B136D2">
                    <w:rPr>
                      <w:rFonts w:ascii="Arabic Typesetting" w:hAnsi="Arabic Typesetting" w:cs="Arabic Typesetting"/>
                      <w:szCs w:val="28"/>
                      <w:rtl/>
                    </w:rPr>
                    <w:t>عنوان البحث</w:t>
                  </w:r>
                  <w:r w:rsidRPr="00B136D2">
                    <w:rPr>
                      <w:rFonts w:cs="Zanest _ Govar"/>
                      <w:szCs w:val="28"/>
                      <w:rtl/>
                    </w:rPr>
                    <w:t>)</w:t>
                  </w:r>
                </w:p>
              </w:tc>
              <w:tc>
                <w:tcPr>
                  <w:tcW w:w="8010" w:type="dxa"/>
                  <w:gridSpan w:val="4"/>
                  <w:shd w:val="clear" w:color="auto" w:fill="FFFFFF"/>
                  <w:vAlign w:val="center"/>
                </w:tcPr>
                <w:p w:rsidR="00906864" w:rsidRPr="00510A97" w:rsidRDefault="00DD142E" w:rsidP="00B5161C">
                  <w:pPr>
                    <w:jc w:val="right"/>
                  </w:pPr>
                  <w:r>
                    <w:rPr>
                      <w:sz w:val="22"/>
                      <w:szCs w:val="22"/>
                    </w:rPr>
                    <w:t>Serum Uric acid in stroke patient</w:t>
                  </w:r>
                </w:p>
              </w:tc>
            </w:tr>
            <w:tr w:rsidR="00906864" w:rsidRPr="00B0672B" w:rsidTr="00B5161C">
              <w:trPr>
                <w:trHeight w:val="350"/>
              </w:trPr>
              <w:tc>
                <w:tcPr>
                  <w:tcW w:w="2963" w:type="dxa"/>
                  <w:shd w:val="clear" w:color="auto" w:fill="FFFFFF"/>
                  <w:vAlign w:val="center"/>
                </w:tcPr>
                <w:p w:rsidR="00906864" w:rsidRPr="00B136D2" w:rsidRDefault="00906864" w:rsidP="00B5161C">
                  <w:pPr>
                    <w:shd w:val="clear" w:color="auto" w:fill="FFFFFF"/>
                    <w:bidi/>
                    <w:rPr>
                      <w:rFonts w:cs="Zanest _ Govar"/>
                      <w:szCs w:val="28"/>
                      <w:rtl/>
                    </w:rPr>
                  </w:pPr>
                  <w:r w:rsidRPr="00B136D2">
                    <w:rPr>
                      <w:rFonts w:cs="Zanest _ Govar" w:hint="cs"/>
                      <w:szCs w:val="28"/>
                      <w:rtl/>
                    </w:rPr>
                    <w:t xml:space="preserve">ناظى سةرثةرشتى </w:t>
                  </w:r>
                  <w:r w:rsidRPr="00B136D2">
                    <w:rPr>
                      <w:rFonts w:cs="Zanest _ Govar"/>
                      <w:szCs w:val="28"/>
                      <w:rtl/>
                    </w:rPr>
                    <w:t>(اسم المشرف)</w:t>
                  </w:r>
                </w:p>
              </w:tc>
              <w:tc>
                <w:tcPr>
                  <w:tcW w:w="8010" w:type="dxa"/>
                  <w:gridSpan w:val="4"/>
                  <w:shd w:val="clear" w:color="auto" w:fill="FFFFFF"/>
                  <w:vAlign w:val="center"/>
                </w:tcPr>
                <w:p w:rsidR="00906864" w:rsidRPr="00510A97" w:rsidRDefault="00906864" w:rsidP="00B5161C">
                  <w:pPr>
                    <w:bidi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IQ"/>
                    </w:rPr>
                  </w:pPr>
                  <w:r w:rsidRPr="00510A97">
                    <w:rPr>
                      <w:rFonts w:cs="Zanest _ Govar" w:hint="cs"/>
                      <w:sz w:val="28"/>
                      <w:szCs w:val="28"/>
                      <w:rtl/>
                    </w:rPr>
                    <w:t>اسم المشرف للماستر :</w:t>
                  </w:r>
                  <w:r w:rsidRPr="00510A97">
                    <w:rPr>
                      <w:rFonts w:ascii="Arial" w:hAnsi="Arial" w:cs="Arial"/>
                      <w:sz w:val="28"/>
                      <w:szCs w:val="28"/>
                      <w:rtl/>
                    </w:rPr>
                    <w:t xml:space="preserve"> </w:t>
                  </w:r>
                  <w:r w:rsidRPr="00510A97">
                    <w:rPr>
                      <w:rFonts w:ascii="Arial" w:hAnsi="Arial" w:cs="Arial"/>
                      <w:sz w:val="22"/>
                      <w:szCs w:val="22"/>
                      <w:rtl/>
                    </w:rPr>
                    <w:t xml:space="preserve">د. </w:t>
                  </w:r>
                  <w:r w:rsidR="00DD142E">
                    <w:rPr>
                      <w:rFonts w:ascii="Arial" w:hAnsi="Arial" w:cs="Arial" w:hint="cs"/>
                      <w:sz w:val="22"/>
                      <w:szCs w:val="22"/>
                      <w:rtl/>
                    </w:rPr>
                    <w:t>عجيب علي محو</w:t>
                  </w:r>
                  <w:r w:rsidR="00CA1AA0" w:rsidRPr="00510A97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IQ"/>
                    </w:rPr>
                    <w:t xml:space="preserve"> </w:t>
                  </w:r>
                </w:p>
              </w:tc>
            </w:tr>
            <w:tr w:rsidR="00906864" w:rsidRPr="00B0672B" w:rsidTr="00B5161C">
              <w:trPr>
                <w:trHeight w:val="350"/>
              </w:trPr>
              <w:tc>
                <w:tcPr>
                  <w:tcW w:w="10973" w:type="dxa"/>
                  <w:gridSpan w:val="5"/>
                  <w:shd w:val="clear" w:color="auto" w:fill="A6A6A6"/>
                  <w:vAlign w:val="center"/>
                </w:tcPr>
                <w:p w:rsidR="00906864" w:rsidRPr="00B136D2" w:rsidRDefault="00906864" w:rsidP="00B5161C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</w:p>
              </w:tc>
            </w:tr>
            <w:tr w:rsidR="00906864" w:rsidRPr="00B0672B" w:rsidTr="00B5161C">
              <w:trPr>
                <w:trHeight w:val="350"/>
              </w:trPr>
              <w:tc>
                <w:tcPr>
                  <w:tcW w:w="2963" w:type="dxa"/>
                  <w:shd w:val="clear" w:color="auto" w:fill="FFFFFF"/>
                  <w:vAlign w:val="center"/>
                </w:tcPr>
                <w:p w:rsidR="00906864" w:rsidRPr="00B136D2" w:rsidRDefault="00906864" w:rsidP="00B5161C">
                  <w:pPr>
                    <w:shd w:val="clear" w:color="auto" w:fill="FFFFFF"/>
                    <w:bidi/>
                    <w:rPr>
                      <w:rFonts w:cs="Zanest _ Govar"/>
                      <w:szCs w:val="28"/>
                      <w:rtl/>
                      <w:lang w:bidi="ar-IQ"/>
                    </w:rPr>
                  </w:pPr>
                  <w:r w:rsidRPr="00B136D2">
                    <w:rPr>
                      <w:rFonts w:cs="Zanest _ Govar" w:hint="cs"/>
                      <w:szCs w:val="28"/>
                      <w:rtl/>
                    </w:rPr>
                    <w:t xml:space="preserve">بسثوري طشتى </w:t>
                  </w:r>
                  <w:r w:rsidRPr="00B136D2">
                    <w:rPr>
                      <w:rFonts w:cs="Zanest _ Govar"/>
                      <w:szCs w:val="28"/>
                      <w:rtl/>
                    </w:rPr>
                    <w:t>(الاختصاص العام)</w:t>
                  </w:r>
                </w:p>
              </w:tc>
              <w:tc>
                <w:tcPr>
                  <w:tcW w:w="7470" w:type="dxa"/>
                  <w:gridSpan w:val="3"/>
                  <w:shd w:val="clear" w:color="auto" w:fill="FFFFFF"/>
                  <w:vAlign w:val="center"/>
                </w:tcPr>
                <w:p w:rsidR="00906864" w:rsidRPr="00CA1AA0" w:rsidRDefault="00DD142E" w:rsidP="00B5161C">
                  <w:pPr>
                    <w:bidi/>
                    <w:rPr>
                      <w:rFonts w:asciiTheme="majorBidi" w:hAnsiTheme="majorBidi" w:cstheme="majorBidi" w:hint="cs"/>
                      <w:rtl/>
                      <w:lang w:bidi="ar-IQ"/>
                    </w:rPr>
                  </w:pPr>
                  <w:r>
                    <w:rPr>
                      <w:rFonts w:asciiTheme="majorBidi" w:hAnsiTheme="majorBidi" w:cstheme="majorBidi" w:hint="cs"/>
                      <w:sz w:val="22"/>
                      <w:szCs w:val="22"/>
                      <w:rtl/>
                      <w:lang w:bidi="ar-IQ"/>
                    </w:rPr>
                    <w:t>طب الجمله العصبيه</w:t>
                  </w:r>
                </w:p>
              </w:tc>
              <w:tc>
                <w:tcPr>
                  <w:tcW w:w="540" w:type="dxa"/>
                  <w:shd w:val="clear" w:color="auto" w:fill="FFFFFF"/>
                </w:tcPr>
                <w:p w:rsidR="00906864" w:rsidRPr="00B136D2" w:rsidRDefault="00906864" w:rsidP="00C544D7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</w:p>
              </w:tc>
            </w:tr>
            <w:tr w:rsidR="00906864" w:rsidRPr="00B0672B" w:rsidTr="00B5161C">
              <w:trPr>
                <w:trHeight w:val="318"/>
              </w:trPr>
              <w:tc>
                <w:tcPr>
                  <w:tcW w:w="2963" w:type="dxa"/>
                  <w:shd w:val="clear" w:color="auto" w:fill="FFFFFF"/>
                  <w:vAlign w:val="center"/>
                </w:tcPr>
                <w:p w:rsidR="00906864" w:rsidRPr="00B136D2" w:rsidRDefault="00906864" w:rsidP="00B5161C">
                  <w:pPr>
                    <w:shd w:val="clear" w:color="auto" w:fill="FFFFFF"/>
                    <w:bidi/>
                    <w:rPr>
                      <w:rFonts w:cs="Zanest _ Govar"/>
                      <w:szCs w:val="28"/>
                    </w:rPr>
                  </w:pPr>
                  <w:r w:rsidRPr="00B136D2">
                    <w:rPr>
                      <w:rFonts w:cs="Zanest _ Govar" w:hint="cs"/>
                      <w:szCs w:val="28"/>
                      <w:rtl/>
                    </w:rPr>
                    <w:t>بسثوري تايبةت (الاختصاص الدقيق)</w:t>
                  </w:r>
                </w:p>
              </w:tc>
              <w:tc>
                <w:tcPr>
                  <w:tcW w:w="7470" w:type="dxa"/>
                  <w:gridSpan w:val="3"/>
                  <w:shd w:val="clear" w:color="auto" w:fill="FFFFFF"/>
                  <w:vAlign w:val="center"/>
                </w:tcPr>
                <w:p w:rsidR="00906864" w:rsidRPr="00B5161C" w:rsidRDefault="00906864" w:rsidP="00B5161C">
                  <w:pPr>
                    <w:rPr>
                      <w:sz w:val="20"/>
                      <w:szCs w:val="20"/>
                      <w:rtl/>
                      <w:lang w:bidi="ar-IQ"/>
                    </w:rPr>
                  </w:pPr>
                </w:p>
              </w:tc>
              <w:tc>
                <w:tcPr>
                  <w:tcW w:w="540" w:type="dxa"/>
                  <w:shd w:val="clear" w:color="auto" w:fill="FFFFFF"/>
                </w:tcPr>
                <w:p w:rsidR="00906864" w:rsidRPr="00B136D2" w:rsidRDefault="00906864" w:rsidP="00C544D7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</w:p>
              </w:tc>
            </w:tr>
            <w:tr w:rsidR="00906864" w:rsidRPr="00B0672B" w:rsidTr="00C544D7">
              <w:trPr>
                <w:trHeight w:val="350"/>
              </w:trPr>
              <w:tc>
                <w:tcPr>
                  <w:tcW w:w="10973" w:type="dxa"/>
                  <w:gridSpan w:val="5"/>
                  <w:shd w:val="clear" w:color="auto" w:fill="A6A6A6"/>
                </w:tcPr>
                <w:p w:rsidR="00906864" w:rsidRPr="00B136D2" w:rsidRDefault="00906864" w:rsidP="00C544D7">
                  <w:pPr>
                    <w:bidi/>
                    <w:rPr>
                      <w:rFonts w:cs="Zanest _ Govar" w:hint="cs"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906864" w:rsidRPr="00B0672B" w:rsidTr="00C544D7">
              <w:trPr>
                <w:trHeight w:val="350"/>
              </w:trPr>
              <w:tc>
                <w:tcPr>
                  <w:tcW w:w="10973" w:type="dxa"/>
                  <w:gridSpan w:val="5"/>
                  <w:shd w:val="clear" w:color="auto" w:fill="FFFFFF"/>
                </w:tcPr>
                <w:p w:rsidR="00906864" w:rsidRPr="00B136D2" w:rsidRDefault="00906864" w:rsidP="00C544D7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B136D2">
                    <w:rPr>
                      <w:rFonts w:cs="Zanest _ Govar" w:hint="cs"/>
                      <w:szCs w:val="28"/>
                      <w:rtl/>
                    </w:rPr>
                    <w:t xml:space="preserve">ظةكولينيَن بةلافكرى </w:t>
                  </w:r>
                  <w:r w:rsidRPr="00B136D2">
                    <w:rPr>
                      <w:rFonts w:cs="Zanest _ Govar"/>
                      <w:szCs w:val="28"/>
                      <w:rtl/>
                    </w:rPr>
                    <w:t>(</w:t>
                  </w:r>
                  <w:r w:rsidRPr="00493EC9">
                    <w:rPr>
                      <w:rFonts w:ascii="Arabic Typesetting" w:hAnsi="Arabic Typesetting" w:cs="Arabic Typesetting"/>
                      <w:szCs w:val="28"/>
                      <w:rtl/>
                    </w:rPr>
                    <w:t>الابحاث</w:t>
                  </w:r>
                  <w:r w:rsidRPr="00B136D2">
                    <w:rPr>
                      <w:rFonts w:cs="Zanest _ Govar"/>
                      <w:szCs w:val="28"/>
                      <w:rtl/>
                    </w:rPr>
                    <w:t xml:space="preserve"> المنشورة)</w:t>
                  </w:r>
                  <w:r w:rsidRPr="00B136D2">
                    <w:rPr>
                      <w:rFonts w:cs="Zanest _ Govar" w:hint="cs"/>
                      <w:szCs w:val="28"/>
                      <w:rtl/>
                    </w:rPr>
                    <w:t xml:space="preserve">  :                                                                 </w:t>
                  </w:r>
                </w:p>
              </w:tc>
            </w:tr>
            <w:tr w:rsidR="00906864" w:rsidRPr="00B0672B" w:rsidTr="00DD142E">
              <w:trPr>
                <w:trHeight w:val="1273"/>
              </w:trPr>
              <w:tc>
                <w:tcPr>
                  <w:tcW w:w="2963" w:type="dxa"/>
                  <w:shd w:val="clear" w:color="auto" w:fill="FFFFFF"/>
                </w:tcPr>
                <w:p w:rsidR="00906864" w:rsidRPr="00493EC9" w:rsidRDefault="00906864" w:rsidP="00C544D7">
                  <w:pPr>
                    <w:shd w:val="clear" w:color="auto" w:fill="FFFFFF"/>
                    <w:bidi/>
                    <w:jc w:val="center"/>
                    <w:rPr>
                      <w:rFonts w:cs="Zanest _ Govar"/>
                      <w:szCs w:val="28"/>
                      <w:rtl/>
                      <w:lang w:bidi="ar-IQ"/>
                    </w:rPr>
                  </w:pPr>
                  <w:r w:rsidRPr="00493EC9">
                    <w:rPr>
                      <w:rFonts w:cs="Zanest _ Govar" w:hint="cs"/>
                      <w:szCs w:val="28"/>
                      <w:rtl/>
                    </w:rPr>
                    <w:t xml:space="preserve">ناظ و نيشان </w:t>
                  </w:r>
                </w:p>
                <w:p w:rsidR="00EE4E64" w:rsidRPr="00B5161C" w:rsidRDefault="00906864" w:rsidP="00EE4E64">
                  <w:pPr>
                    <w:shd w:val="clear" w:color="auto" w:fill="FFFFFF"/>
                    <w:bidi/>
                    <w:jc w:val="center"/>
                    <w:rPr>
                      <w:rFonts w:cs="Zanest _ Govar"/>
                      <w:szCs w:val="28"/>
                      <w:rtl/>
                    </w:rPr>
                  </w:pPr>
                  <w:r w:rsidRPr="00493EC9">
                    <w:rPr>
                      <w:rFonts w:cs="Zanest _ Govar"/>
                      <w:szCs w:val="28"/>
                      <w:rtl/>
                    </w:rPr>
                    <w:t>(العنوان)</w:t>
                  </w:r>
                </w:p>
              </w:tc>
              <w:tc>
                <w:tcPr>
                  <w:tcW w:w="2623" w:type="dxa"/>
                  <w:shd w:val="clear" w:color="auto" w:fill="FFFFFF"/>
                </w:tcPr>
                <w:p w:rsidR="00906864" w:rsidRPr="00B5161C" w:rsidRDefault="00906864" w:rsidP="00B5161C">
                  <w:pPr>
                    <w:bidi/>
                    <w:jc w:val="center"/>
                    <w:rPr>
                      <w:rFonts w:ascii="Arabic Typesetting" w:hAnsi="Arabic Typesetting" w:cs="Arabic Typesetting"/>
                      <w:sz w:val="28"/>
                      <w:szCs w:val="28"/>
                      <w:rtl/>
                    </w:rPr>
                  </w:pPr>
                  <w:r w:rsidRPr="00493EC9">
                    <w:rPr>
                      <w:rFonts w:cs="Zanest _ Govar" w:hint="cs"/>
                      <w:szCs w:val="28"/>
                      <w:rtl/>
                    </w:rPr>
                    <w:t xml:space="preserve">طوظارا لىَ هاتية بلاظكرن </w:t>
                  </w:r>
                  <w:r w:rsidRPr="00493EC9">
                    <w:rPr>
                      <w:rFonts w:cs="Zanest _ Govar"/>
                      <w:sz w:val="18"/>
                      <w:szCs w:val="22"/>
                      <w:rtl/>
                    </w:rPr>
                    <w:t xml:space="preserve">(المجلة </w:t>
                  </w:r>
                  <w:r w:rsidRPr="00266C51">
                    <w:rPr>
                      <w:rFonts w:ascii="Arabic Typesetting" w:hAnsi="Arabic Typesetting" w:cs="Arabic Typesetting"/>
                      <w:b/>
                      <w:bCs/>
                      <w:sz w:val="28"/>
                      <w:szCs w:val="28"/>
                      <w:rtl/>
                    </w:rPr>
                    <w:t>التي تم نشر البحث فيها</w:t>
                  </w:r>
                  <w:r w:rsidRPr="00493EC9">
                    <w:rPr>
                      <w:rFonts w:ascii="Arabic Typesetting" w:hAnsi="Arabic Typesetting" w:cs="Arabic Typesetting"/>
                      <w:sz w:val="28"/>
                      <w:szCs w:val="28"/>
                      <w:rtl/>
                    </w:rPr>
                    <w:t>)</w:t>
                  </w:r>
                </w:p>
              </w:tc>
              <w:tc>
                <w:tcPr>
                  <w:tcW w:w="3119" w:type="dxa"/>
                  <w:shd w:val="clear" w:color="auto" w:fill="FFFFFF"/>
                </w:tcPr>
                <w:p w:rsidR="00906864" w:rsidRPr="00493EC9" w:rsidRDefault="00906864" w:rsidP="00C544D7">
                  <w:pPr>
                    <w:bidi/>
                    <w:jc w:val="center"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493EC9">
                    <w:rPr>
                      <w:rFonts w:cs="Zanest _ Govar" w:hint="cs"/>
                      <w:szCs w:val="28"/>
                      <w:rtl/>
                    </w:rPr>
                    <w:t>ذمارة</w:t>
                  </w:r>
                </w:p>
                <w:p w:rsidR="00906864" w:rsidRPr="00493EC9" w:rsidRDefault="00B5161C" w:rsidP="00B5161C">
                  <w:pPr>
                    <w:bidi/>
                    <w:jc w:val="center"/>
                    <w:rPr>
                      <w:rFonts w:cs="Zanest _ Govar"/>
                      <w:sz w:val="28"/>
                      <w:szCs w:val="28"/>
                      <w:rtl/>
                    </w:rPr>
                  </w:pPr>
                  <w:r>
                    <w:rPr>
                      <w:rFonts w:cs="Zanest _ Govar" w:hint="cs"/>
                      <w:sz w:val="28"/>
                      <w:szCs w:val="28"/>
                      <w:rtl/>
                    </w:rPr>
                    <w:t>(العدد)</w:t>
                  </w:r>
                </w:p>
              </w:tc>
              <w:tc>
                <w:tcPr>
                  <w:tcW w:w="1728" w:type="dxa"/>
                  <w:shd w:val="clear" w:color="auto" w:fill="FFFFFF"/>
                </w:tcPr>
                <w:p w:rsidR="00906864" w:rsidRPr="00493EC9" w:rsidRDefault="00906864" w:rsidP="00C544D7">
                  <w:pPr>
                    <w:bidi/>
                    <w:jc w:val="center"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493EC9">
                    <w:rPr>
                      <w:rFonts w:cs="Zanest _ Govar" w:hint="cs"/>
                      <w:szCs w:val="28"/>
                      <w:rtl/>
                    </w:rPr>
                    <w:t>سال</w:t>
                  </w:r>
                </w:p>
                <w:p w:rsidR="00906864" w:rsidRPr="00B5161C" w:rsidRDefault="00906864" w:rsidP="00B5161C">
                  <w:pPr>
                    <w:bidi/>
                    <w:jc w:val="center"/>
                    <w:rPr>
                      <w:rFonts w:cs="Zanest _ Govar"/>
                      <w:sz w:val="28"/>
                      <w:szCs w:val="28"/>
                      <w:rtl/>
                    </w:rPr>
                  </w:pPr>
                  <w:r w:rsidRPr="00493EC9">
                    <w:rPr>
                      <w:rFonts w:cs="Zanest _ Govar" w:hint="cs"/>
                      <w:sz w:val="28"/>
                      <w:szCs w:val="28"/>
                      <w:rtl/>
                    </w:rPr>
                    <w:t>(السنة)</w:t>
                  </w:r>
                </w:p>
              </w:tc>
              <w:tc>
                <w:tcPr>
                  <w:tcW w:w="540" w:type="dxa"/>
                  <w:shd w:val="clear" w:color="auto" w:fill="FFFFFF"/>
                </w:tcPr>
                <w:p w:rsidR="00906864" w:rsidRPr="00B0672B" w:rsidRDefault="00906864" w:rsidP="00C544D7">
                  <w:pPr>
                    <w:bidi/>
                    <w:jc w:val="center"/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906864" w:rsidRPr="00B0672B" w:rsidTr="00CA1AA0">
              <w:trPr>
                <w:trHeight w:val="350"/>
              </w:trPr>
              <w:tc>
                <w:tcPr>
                  <w:tcW w:w="2963" w:type="dxa"/>
                  <w:shd w:val="clear" w:color="auto" w:fill="FFFFFF"/>
                </w:tcPr>
                <w:p w:rsidR="00906864" w:rsidRPr="00154F2D" w:rsidRDefault="00906864" w:rsidP="00C544D7">
                  <w:pPr>
                    <w:jc w:val="both"/>
                    <w:rPr>
                      <w:rtl/>
                    </w:rPr>
                  </w:pPr>
                </w:p>
              </w:tc>
              <w:tc>
                <w:tcPr>
                  <w:tcW w:w="2623" w:type="dxa"/>
                  <w:shd w:val="clear" w:color="auto" w:fill="FFFFFF"/>
                </w:tcPr>
                <w:p w:rsidR="00906864" w:rsidRPr="00154F2D" w:rsidRDefault="00906864" w:rsidP="00DD142E">
                  <w:pPr>
                    <w:bidi/>
                    <w:jc w:val="center"/>
                    <w:rPr>
                      <w:rFonts w:cs="Zanest _ Govar" w:hint="cs"/>
                      <w:rtl/>
                      <w:lang w:bidi="ar-IQ"/>
                    </w:rPr>
                  </w:pPr>
                </w:p>
              </w:tc>
              <w:tc>
                <w:tcPr>
                  <w:tcW w:w="3119" w:type="dxa"/>
                  <w:shd w:val="clear" w:color="auto" w:fill="FFFFFF"/>
                </w:tcPr>
                <w:p w:rsidR="00906864" w:rsidRPr="00154F2D" w:rsidRDefault="00906864" w:rsidP="00C544D7">
                  <w:pPr>
                    <w:rPr>
                      <w:rFonts w:cs="Zanest _ Govar"/>
                      <w:rtl/>
                    </w:rPr>
                  </w:pPr>
                </w:p>
              </w:tc>
              <w:tc>
                <w:tcPr>
                  <w:tcW w:w="1728" w:type="dxa"/>
                  <w:shd w:val="clear" w:color="auto" w:fill="FFFFFF"/>
                </w:tcPr>
                <w:p w:rsidR="00906864" w:rsidRPr="00154F2D" w:rsidRDefault="00906864" w:rsidP="00DD142E">
                  <w:pPr>
                    <w:bidi/>
                    <w:rPr>
                      <w:rFonts w:cs="Zanest _ Govar" w:hint="cs"/>
                      <w:rtl/>
                      <w:lang w:bidi="ar-IQ"/>
                    </w:rPr>
                  </w:pPr>
                </w:p>
              </w:tc>
              <w:tc>
                <w:tcPr>
                  <w:tcW w:w="540" w:type="dxa"/>
                  <w:shd w:val="clear" w:color="auto" w:fill="FFFFFF"/>
                </w:tcPr>
                <w:p w:rsidR="00906864" w:rsidRPr="00B0672B" w:rsidRDefault="00906864" w:rsidP="00C544D7">
                  <w:pPr>
                    <w:bidi/>
                    <w:jc w:val="center"/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154F2D" w:rsidRPr="00B0672B" w:rsidTr="00CA1AA0">
              <w:trPr>
                <w:trHeight w:val="350"/>
              </w:trPr>
              <w:tc>
                <w:tcPr>
                  <w:tcW w:w="2963" w:type="dxa"/>
                  <w:shd w:val="clear" w:color="auto" w:fill="FFFFFF"/>
                </w:tcPr>
                <w:p w:rsidR="00154F2D" w:rsidRPr="00154F2D" w:rsidRDefault="00154F2D" w:rsidP="007F062C"/>
              </w:tc>
              <w:tc>
                <w:tcPr>
                  <w:tcW w:w="2623" w:type="dxa"/>
                  <w:shd w:val="clear" w:color="auto" w:fill="FFFFFF"/>
                </w:tcPr>
                <w:p w:rsidR="00154F2D" w:rsidRPr="00154F2D" w:rsidRDefault="00154F2D" w:rsidP="007F062C"/>
              </w:tc>
              <w:tc>
                <w:tcPr>
                  <w:tcW w:w="3119" w:type="dxa"/>
                  <w:shd w:val="clear" w:color="auto" w:fill="FFFFFF"/>
                </w:tcPr>
                <w:p w:rsidR="00154F2D" w:rsidRPr="00154F2D" w:rsidRDefault="00154F2D" w:rsidP="007F062C"/>
              </w:tc>
              <w:tc>
                <w:tcPr>
                  <w:tcW w:w="1728" w:type="dxa"/>
                  <w:shd w:val="clear" w:color="auto" w:fill="FFFFFF"/>
                </w:tcPr>
                <w:p w:rsidR="00154F2D" w:rsidRPr="00154F2D" w:rsidRDefault="00154F2D" w:rsidP="0042549F"/>
              </w:tc>
              <w:tc>
                <w:tcPr>
                  <w:tcW w:w="540" w:type="dxa"/>
                  <w:shd w:val="clear" w:color="auto" w:fill="FFFFFF"/>
                </w:tcPr>
                <w:p w:rsidR="00154F2D" w:rsidRPr="00B0672B" w:rsidRDefault="00154F2D" w:rsidP="00C544D7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154F2D" w:rsidRPr="00B0672B" w:rsidTr="00CA1AA0">
              <w:trPr>
                <w:trHeight w:val="350"/>
              </w:trPr>
              <w:tc>
                <w:tcPr>
                  <w:tcW w:w="2963" w:type="dxa"/>
                  <w:shd w:val="clear" w:color="auto" w:fill="FFFFFF"/>
                </w:tcPr>
                <w:p w:rsidR="00154F2D" w:rsidRPr="00081A62" w:rsidRDefault="00154F2D" w:rsidP="007F062C"/>
              </w:tc>
              <w:tc>
                <w:tcPr>
                  <w:tcW w:w="2623" w:type="dxa"/>
                  <w:shd w:val="clear" w:color="auto" w:fill="FFFFFF"/>
                </w:tcPr>
                <w:p w:rsidR="00154F2D" w:rsidRPr="00081A62" w:rsidRDefault="00154F2D" w:rsidP="007F062C"/>
              </w:tc>
              <w:tc>
                <w:tcPr>
                  <w:tcW w:w="3119" w:type="dxa"/>
                  <w:shd w:val="clear" w:color="auto" w:fill="FFFFFF"/>
                </w:tcPr>
                <w:p w:rsidR="00154F2D" w:rsidRPr="00081A62" w:rsidRDefault="00154F2D" w:rsidP="007F062C"/>
              </w:tc>
              <w:tc>
                <w:tcPr>
                  <w:tcW w:w="1728" w:type="dxa"/>
                  <w:shd w:val="clear" w:color="auto" w:fill="FFFFFF"/>
                </w:tcPr>
                <w:p w:rsidR="00154F2D" w:rsidRDefault="00154F2D" w:rsidP="0042549F"/>
              </w:tc>
              <w:tc>
                <w:tcPr>
                  <w:tcW w:w="540" w:type="dxa"/>
                  <w:shd w:val="clear" w:color="auto" w:fill="FFFFFF"/>
                </w:tcPr>
                <w:p w:rsidR="00154F2D" w:rsidRPr="00B0672B" w:rsidRDefault="00154F2D" w:rsidP="00C544D7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B5161C" w:rsidRPr="00B0672B" w:rsidTr="00CA1AA0">
              <w:trPr>
                <w:trHeight w:val="350"/>
              </w:trPr>
              <w:tc>
                <w:tcPr>
                  <w:tcW w:w="2963" w:type="dxa"/>
                  <w:shd w:val="clear" w:color="auto" w:fill="FFFFFF"/>
                </w:tcPr>
                <w:p w:rsidR="00B5161C" w:rsidRPr="00EE4E64" w:rsidRDefault="00B5161C" w:rsidP="00154F2D">
                  <w:pPr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2623" w:type="dxa"/>
                  <w:shd w:val="clear" w:color="auto" w:fill="FFFFFF"/>
                </w:tcPr>
                <w:p w:rsidR="00B5161C" w:rsidRPr="00EE4E64" w:rsidRDefault="00B5161C" w:rsidP="0042549F">
                  <w:pPr>
                    <w:bidi/>
                    <w:jc w:val="center"/>
                    <w:rPr>
                      <w:rFonts w:asciiTheme="majorBidi" w:hAnsiTheme="majorBidi" w:cstheme="majorBidi" w:hint="cs"/>
                      <w:rtl/>
                      <w:lang w:bidi="ar-IQ"/>
                    </w:rPr>
                  </w:pPr>
                </w:p>
              </w:tc>
              <w:tc>
                <w:tcPr>
                  <w:tcW w:w="3119" w:type="dxa"/>
                  <w:shd w:val="clear" w:color="auto" w:fill="FFFFFF"/>
                </w:tcPr>
                <w:p w:rsidR="00B5161C" w:rsidRPr="00F17FC4" w:rsidRDefault="00B5161C" w:rsidP="00F17FC4">
                  <w:pPr>
                    <w:jc w:val="both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728" w:type="dxa"/>
                  <w:shd w:val="clear" w:color="auto" w:fill="FFFFFF"/>
                </w:tcPr>
                <w:p w:rsidR="00B5161C" w:rsidRPr="00EE4E64" w:rsidRDefault="00B5161C" w:rsidP="0042549F">
                  <w:pPr>
                    <w:bidi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540" w:type="dxa"/>
                  <w:shd w:val="clear" w:color="auto" w:fill="FFFFFF"/>
                </w:tcPr>
                <w:p w:rsidR="00B5161C" w:rsidRPr="00B0672B" w:rsidRDefault="00B5161C" w:rsidP="00C544D7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906864" w:rsidRPr="00B0672B" w:rsidTr="00C544D7">
              <w:trPr>
                <w:trHeight w:val="350"/>
              </w:trPr>
              <w:tc>
                <w:tcPr>
                  <w:tcW w:w="10973" w:type="dxa"/>
                  <w:gridSpan w:val="5"/>
                  <w:shd w:val="clear" w:color="auto" w:fill="FFFFFF"/>
                </w:tcPr>
                <w:p w:rsidR="00906864" w:rsidRPr="00154F2D" w:rsidRDefault="00906864" w:rsidP="00154F2D">
                  <w:pPr>
                    <w:bidi/>
                    <w:rPr>
                      <w:rFonts w:cs="Zanest _ Govar" w:hint="cs"/>
                      <w:szCs w:val="28"/>
                      <w:rtl/>
                      <w:lang w:bidi="ar-IQ"/>
                    </w:rPr>
                  </w:pPr>
                  <w:r w:rsidRPr="00B136D2">
                    <w:rPr>
                      <w:rFonts w:cs="Zanest _ Govar" w:hint="cs"/>
                      <w:szCs w:val="28"/>
                      <w:rtl/>
                    </w:rPr>
                    <w:lastRenderedPageBreak/>
                    <w:t>ظةكولينيَن</w:t>
                  </w:r>
                  <w:r>
                    <w:rPr>
                      <w:rFonts w:cs="Zanest _ Govar" w:hint="cs"/>
                      <w:szCs w:val="28"/>
                      <w:rtl/>
                      <w:lang w:bidi="ar-IQ"/>
                    </w:rPr>
                    <w:t>ثةسةند بوون بو</w:t>
                  </w:r>
                  <w:r w:rsidRPr="00B136D2">
                    <w:rPr>
                      <w:rFonts w:cs="Zanest _ Govar" w:hint="cs"/>
                      <w:szCs w:val="28"/>
                      <w:rtl/>
                    </w:rPr>
                    <w:t xml:space="preserve"> بةلافكر</w:t>
                  </w:r>
                  <w:r>
                    <w:rPr>
                      <w:rFonts w:cs="Zanest _ Govar" w:hint="cs"/>
                      <w:szCs w:val="28"/>
                      <w:rtl/>
                    </w:rPr>
                    <w:t>ن</w:t>
                  </w:r>
                  <w:r w:rsidRPr="00B136D2">
                    <w:rPr>
                      <w:rFonts w:cs="Zanest _ Govar"/>
                      <w:szCs w:val="28"/>
                      <w:rtl/>
                    </w:rPr>
                    <w:t>(</w:t>
                  </w:r>
                  <w:r w:rsidRPr="00493EC9">
                    <w:rPr>
                      <w:rFonts w:ascii="Arabic Typesetting" w:hAnsi="Arabic Typesetting" w:cs="Arabic Typesetting"/>
                      <w:szCs w:val="28"/>
                      <w:rtl/>
                    </w:rPr>
                    <w:t>الابحاث</w:t>
                  </w:r>
                  <w:r>
                    <w:rPr>
                      <w:rFonts w:ascii="Arabic Typesetting" w:hAnsi="Arabic Typesetting" w:cs="Arabic Typesetting" w:hint="cs"/>
                      <w:szCs w:val="28"/>
                      <w:rtl/>
                    </w:rPr>
                    <w:t xml:space="preserve"> المقبولين</w:t>
                  </w:r>
                  <w:r>
                    <w:rPr>
                      <w:rFonts w:cs="Zanest _ Govar" w:hint="cs"/>
                      <w:szCs w:val="28"/>
                      <w:rtl/>
                    </w:rPr>
                    <w:t>للنشر</w:t>
                  </w:r>
                  <w:r w:rsidRPr="00B136D2">
                    <w:rPr>
                      <w:rFonts w:cs="Zanest _ Govar"/>
                      <w:szCs w:val="28"/>
                      <w:rtl/>
                    </w:rPr>
                    <w:t>)</w:t>
                  </w:r>
                  <w:r w:rsidRPr="00B136D2">
                    <w:rPr>
                      <w:rFonts w:cs="Zanest _ Govar" w:hint="cs"/>
                      <w:szCs w:val="28"/>
                      <w:rtl/>
                    </w:rPr>
                    <w:t xml:space="preserve">  :                                                    </w:t>
                  </w:r>
                </w:p>
              </w:tc>
            </w:tr>
            <w:tr w:rsidR="00906864" w:rsidRPr="00B0672B" w:rsidTr="00CA1AA0">
              <w:trPr>
                <w:trHeight w:val="350"/>
              </w:trPr>
              <w:tc>
                <w:tcPr>
                  <w:tcW w:w="2963" w:type="dxa"/>
                  <w:shd w:val="clear" w:color="auto" w:fill="FFFFFF"/>
                </w:tcPr>
                <w:p w:rsidR="00906864" w:rsidRPr="00493EC9" w:rsidRDefault="00906864" w:rsidP="00C544D7">
                  <w:pPr>
                    <w:shd w:val="clear" w:color="auto" w:fill="FFFFFF"/>
                    <w:bidi/>
                    <w:jc w:val="center"/>
                    <w:rPr>
                      <w:rFonts w:cs="Zanest _ Govar"/>
                      <w:szCs w:val="28"/>
                      <w:rtl/>
                      <w:lang w:bidi="ar-IQ"/>
                    </w:rPr>
                  </w:pPr>
                  <w:r w:rsidRPr="00493EC9">
                    <w:rPr>
                      <w:rFonts w:cs="Zanest _ Govar" w:hint="cs"/>
                      <w:szCs w:val="28"/>
                      <w:rtl/>
                    </w:rPr>
                    <w:t>ناظ و نيشان</w:t>
                  </w:r>
                </w:p>
                <w:p w:rsidR="00906864" w:rsidRPr="00154F2D" w:rsidRDefault="00906864" w:rsidP="00154F2D">
                  <w:pPr>
                    <w:shd w:val="clear" w:color="auto" w:fill="FFFFFF"/>
                    <w:bidi/>
                    <w:jc w:val="center"/>
                    <w:rPr>
                      <w:rFonts w:cs="Zanest _ Govar"/>
                      <w:szCs w:val="28"/>
                    </w:rPr>
                  </w:pPr>
                  <w:r w:rsidRPr="00493EC9">
                    <w:rPr>
                      <w:rFonts w:cs="Zanest _ Govar"/>
                      <w:szCs w:val="28"/>
                      <w:rtl/>
                    </w:rPr>
                    <w:t>(العنوان)</w:t>
                  </w:r>
                </w:p>
              </w:tc>
              <w:tc>
                <w:tcPr>
                  <w:tcW w:w="2623" w:type="dxa"/>
                  <w:shd w:val="clear" w:color="auto" w:fill="FFFFFF"/>
                </w:tcPr>
                <w:p w:rsidR="00906864" w:rsidRPr="00133EFE" w:rsidRDefault="00906864" w:rsidP="00446F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dvOTa109402e.I" w:hAnsi="AdvOTa109402e.I" w:cs="AdvOTa109402e.I"/>
                      <w:color w:val="231F20"/>
                    </w:rPr>
                  </w:pPr>
                  <w:r w:rsidRPr="00493EC9">
                    <w:rPr>
                      <w:rFonts w:cs="Zanest _ Govar" w:hint="cs"/>
                      <w:szCs w:val="28"/>
                      <w:rtl/>
                    </w:rPr>
                    <w:t xml:space="preserve">طوظارا لىَ هاتية بلاظكرن </w:t>
                  </w:r>
                  <w:r w:rsidRPr="00493EC9">
                    <w:rPr>
                      <w:rFonts w:cs="Zanest _ Govar"/>
                      <w:sz w:val="18"/>
                      <w:szCs w:val="22"/>
                      <w:rtl/>
                    </w:rPr>
                    <w:t xml:space="preserve">(المجلة </w:t>
                  </w:r>
                  <w:r w:rsidRPr="00493EC9">
                    <w:rPr>
                      <w:rFonts w:ascii="Arabic Typesetting" w:hAnsi="Arabic Typesetting" w:cs="Arabic Typesetting"/>
                      <w:sz w:val="18"/>
                      <w:szCs w:val="22"/>
                      <w:rtl/>
                    </w:rPr>
                    <w:t>ا</w:t>
                  </w:r>
                  <w:r w:rsidRPr="00493EC9">
                    <w:rPr>
                      <w:rFonts w:ascii="Arabic Typesetting" w:hAnsi="Arabic Typesetting" w:cs="Arabic Typesetting"/>
                      <w:sz w:val="28"/>
                      <w:szCs w:val="28"/>
                      <w:rtl/>
                    </w:rPr>
                    <w:t>)</w:t>
                  </w:r>
                </w:p>
              </w:tc>
              <w:tc>
                <w:tcPr>
                  <w:tcW w:w="3119" w:type="dxa"/>
                  <w:shd w:val="clear" w:color="auto" w:fill="FFFFFF"/>
                </w:tcPr>
                <w:p w:rsidR="00906864" w:rsidRPr="00493EC9" w:rsidRDefault="00906864" w:rsidP="00C544D7">
                  <w:pPr>
                    <w:bidi/>
                    <w:jc w:val="center"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493EC9">
                    <w:rPr>
                      <w:rFonts w:cs="Zanest _ Govar" w:hint="cs"/>
                      <w:szCs w:val="28"/>
                      <w:rtl/>
                    </w:rPr>
                    <w:t>ذمارة</w:t>
                  </w:r>
                </w:p>
                <w:p w:rsidR="00906864" w:rsidRPr="00133EFE" w:rsidRDefault="00906864" w:rsidP="00C544D7">
                  <w:pPr>
                    <w:jc w:val="center"/>
                    <w:rPr>
                      <w:rFonts w:ascii="AdvOT6af9549b" w:hAnsi="AdvOT6af9549b" w:cs="AdvOT6af9549b"/>
                      <w:color w:val="231F20"/>
                    </w:rPr>
                  </w:pPr>
                  <w:r w:rsidRPr="00493EC9">
                    <w:rPr>
                      <w:rFonts w:cs="Zanest _ Govar" w:hint="cs"/>
                      <w:sz w:val="28"/>
                      <w:szCs w:val="28"/>
                      <w:rtl/>
                    </w:rPr>
                    <w:t>(العدد)</w:t>
                  </w:r>
                </w:p>
              </w:tc>
              <w:tc>
                <w:tcPr>
                  <w:tcW w:w="1728" w:type="dxa"/>
                  <w:shd w:val="clear" w:color="auto" w:fill="FFFFFF"/>
                </w:tcPr>
                <w:p w:rsidR="00906864" w:rsidRPr="00493EC9" w:rsidRDefault="00906864" w:rsidP="00C544D7">
                  <w:pPr>
                    <w:bidi/>
                    <w:jc w:val="center"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493EC9">
                    <w:rPr>
                      <w:rFonts w:cs="Zanest _ Govar" w:hint="cs"/>
                      <w:szCs w:val="28"/>
                      <w:rtl/>
                    </w:rPr>
                    <w:t>سال</w:t>
                  </w:r>
                </w:p>
                <w:p w:rsidR="00906864" w:rsidRPr="00133EFE" w:rsidRDefault="00906864" w:rsidP="00C544D7">
                  <w:pPr>
                    <w:bidi/>
                    <w:jc w:val="center"/>
                    <w:rPr>
                      <w:rFonts w:ascii="AdvOT6af9549b" w:hAnsi="AdvOT6af9549b" w:cs="AdvOT6af9549b"/>
                      <w:color w:val="231F20"/>
                    </w:rPr>
                  </w:pPr>
                  <w:r w:rsidRPr="00493EC9">
                    <w:rPr>
                      <w:rFonts w:cs="Zanest _ Govar" w:hint="cs"/>
                      <w:sz w:val="28"/>
                      <w:szCs w:val="28"/>
                      <w:rtl/>
                    </w:rPr>
                    <w:t>(السنة)</w:t>
                  </w:r>
                </w:p>
              </w:tc>
              <w:tc>
                <w:tcPr>
                  <w:tcW w:w="540" w:type="dxa"/>
                  <w:shd w:val="clear" w:color="auto" w:fill="FFFFFF"/>
                </w:tcPr>
                <w:p w:rsidR="00906864" w:rsidRPr="00B0672B" w:rsidRDefault="00906864" w:rsidP="00C544D7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906864" w:rsidRPr="00B0672B" w:rsidTr="00CA1AA0">
              <w:trPr>
                <w:trHeight w:val="350"/>
              </w:trPr>
              <w:tc>
                <w:tcPr>
                  <w:tcW w:w="2963" w:type="dxa"/>
                  <w:shd w:val="clear" w:color="auto" w:fill="FFFFFF"/>
                </w:tcPr>
                <w:p w:rsidR="00906864" w:rsidRPr="00154F2D" w:rsidRDefault="0042549F" w:rsidP="00154F2D">
                  <w:pPr>
                    <w:jc w:val="both"/>
                    <w:rPr>
                      <w:rFonts w:asciiTheme="majorBidi" w:hAnsiTheme="majorBidi" w:cstheme="majorBidi"/>
                      <w:color w:val="231F20"/>
                    </w:rPr>
                  </w:pPr>
                  <w:r>
                    <w:rPr>
                      <w:rFonts w:asciiTheme="majorBidi" w:hAnsiTheme="majorBidi" w:cstheme="majorBidi"/>
                      <w:color w:val="231F20"/>
                      <w:sz w:val="22"/>
                      <w:szCs w:val="22"/>
                    </w:rPr>
                    <w:t xml:space="preserve">Stroke in </w:t>
                  </w:r>
                  <w:proofErr w:type="spellStart"/>
                  <w:r>
                    <w:rPr>
                      <w:rFonts w:asciiTheme="majorBidi" w:hAnsiTheme="majorBidi" w:cstheme="majorBidi"/>
                      <w:color w:val="231F20"/>
                      <w:sz w:val="22"/>
                      <w:szCs w:val="22"/>
                    </w:rPr>
                    <w:t>duhok</w:t>
                  </w:r>
                  <w:proofErr w:type="spellEnd"/>
                  <w:r>
                    <w:rPr>
                      <w:rFonts w:asciiTheme="majorBidi" w:hAnsiTheme="majorBidi" w:cstheme="majorBidi"/>
                      <w:color w:val="231F20"/>
                      <w:sz w:val="22"/>
                      <w:szCs w:val="22"/>
                    </w:rPr>
                    <w:t xml:space="preserve"> province</w:t>
                  </w:r>
                </w:p>
              </w:tc>
              <w:tc>
                <w:tcPr>
                  <w:tcW w:w="2623" w:type="dxa"/>
                  <w:shd w:val="clear" w:color="auto" w:fill="FFFFFF"/>
                </w:tcPr>
                <w:p w:rsidR="00906864" w:rsidRPr="00154F2D" w:rsidRDefault="00906864" w:rsidP="00154F2D">
                  <w:pPr>
                    <w:jc w:val="both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3119" w:type="dxa"/>
                  <w:shd w:val="clear" w:color="auto" w:fill="FFFFFF"/>
                </w:tcPr>
                <w:p w:rsidR="00906864" w:rsidRPr="00154F2D" w:rsidRDefault="00906864" w:rsidP="00C544D7">
                  <w:pPr>
                    <w:jc w:val="both"/>
                    <w:rPr>
                      <w:rFonts w:asciiTheme="majorBidi" w:hAnsiTheme="majorBidi" w:cstheme="majorBidi"/>
                      <w:color w:val="231F20"/>
                    </w:rPr>
                  </w:pPr>
                </w:p>
              </w:tc>
              <w:tc>
                <w:tcPr>
                  <w:tcW w:w="1728" w:type="dxa"/>
                  <w:shd w:val="clear" w:color="auto" w:fill="FFFFFF"/>
                </w:tcPr>
                <w:p w:rsidR="00906864" w:rsidRPr="00154F2D" w:rsidRDefault="00906864" w:rsidP="00C544D7">
                  <w:pPr>
                    <w:bidi/>
                    <w:jc w:val="center"/>
                    <w:rPr>
                      <w:rFonts w:asciiTheme="majorBidi" w:hAnsiTheme="majorBidi" w:cstheme="majorBidi"/>
                      <w:color w:val="231F20"/>
                    </w:rPr>
                  </w:pPr>
                </w:p>
              </w:tc>
              <w:tc>
                <w:tcPr>
                  <w:tcW w:w="540" w:type="dxa"/>
                  <w:shd w:val="clear" w:color="auto" w:fill="FFFFFF"/>
                </w:tcPr>
                <w:p w:rsidR="00906864" w:rsidRPr="00B0672B" w:rsidRDefault="00906864" w:rsidP="00C544D7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</w:tr>
          </w:tbl>
          <w:p w:rsidR="00154F2D" w:rsidRDefault="00154F2D" w:rsidP="00154F2D">
            <w:pPr>
              <w:bidi/>
              <w:spacing w:before="120" w:line="360" w:lineRule="exact"/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IQ"/>
              </w:rPr>
            </w:pPr>
          </w:p>
          <w:p w:rsidR="00906864" w:rsidRPr="00266C51" w:rsidRDefault="00906864" w:rsidP="00266C51">
            <w:pPr>
              <w:bidi/>
              <w:spacing w:before="120" w:line="360" w:lineRule="exact"/>
              <w:rPr>
                <w:b/>
                <w:bCs/>
                <w:sz w:val="28"/>
                <w:szCs w:val="28"/>
                <w:u w:val="single"/>
                <w:lang w:bidi="ar-IQ"/>
              </w:rPr>
            </w:pPr>
            <w:r w:rsidRPr="002641FA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IQ"/>
              </w:rPr>
              <w:t>مختصر ع</w:t>
            </w:r>
            <w:r w:rsidR="00266C51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IQ"/>
              </w:rPr>
              <w:t>ن اعمالي (تقديم المدرس لنفسه) :</w:t>
            </w:r>
          </w:p>
          <w:p w:rsidR="00E91D06" w:rsidRDefault="00E91D06" w:rsidP="009C7B0C">
            <w:pPr>
              <w:numPr>
                <w:ilvl w:val="0"/>
                <w:numId w:val="2"/>
              </w:numPr>
              <w:bidi/>
              <w:spacing w:before="120" w:line="360" w:lineRule="exact"/>
              <w:rPr>
                <w:b/>
                <w:bCs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التدري</w:t>
            </w:r>
            <w:r w:rsidR="0042549F">
              <w:rPr>
                <w:rFonts w:hint="cs"/>
                <w:b/>
                <w:bCs/>
                <w:rtl/>
                <w:lang w:bidi="ar-IQ"/>
              </w:rPr>
              <w:t>س العملي السريري في قسم الباطني.</w:t>
            </w:r>
          </w:p>
          <w:p w:rsidR="00E91D06" w:rsidRPr="0042549F" w:rsidRDefault="00E91D06" w:rsidP="0042549F">
            <w:pPr>
              <w:numPr>
                <w:ilvl w:val="0"/>
                <w:numId w:val="2"/>
              </w:numPr>
              <w:bidi/>
              <w:spacing w:before="120" w:line="360" w:lineRule="exact"/>
              <w:rPr>
                <w:b/>
                <w:bCs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التدريس العملي السريري في قسم الباطنية للمرحلة السادسة</w:t>
            </w:r>
          </w:p>
          <w:p w:rsidR="00A85703" w:rsidRPr="0042549F" w:rsidRDefault="00E91D06" w:rsidP="0042549F">
            <w:pPr>
              <w:numPr>
                <w:ilvl w:val="0"/>
                <w:numId w:val="2"/>
              </w:numPr>
              <w:bidi/>
              <w:spacing w:before="120" w:line="360" w:lineRule="exact"/>
              <w:rPr>
                <w:b/>
                <w:bCs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 xml:space="preserve">الدوام في </w:t>
            </w:r>
            <w:r w:rsidR="0042549F">
              <w:rPr>
                <w:rFonts w:hint="cs"/>
                <w:b/>
                <w:bCs/>
                <w:rtl/>
                <w:lang w:bidi="ar-IQ"/>
              </w:rPr>
              <w:t>ردهات الجمله العصبيه</w:t>
            </w:r>
            <w:r w:rsidR="00A85703">
              <w:rPr>
                <w:rFonts w:hint="cs"/>
                <w:b/>
                <w:bCs/>
                <w:rtl/>
                <w:lang w:bidi="ar-IQ"/>
              </w:rPr>
              <w:t xml:space="preserve"> في </w:t>
            </w:r>
            <w:r w:rsidR="0042549F">
              <w:rPr>
                <w:rFonts w:hint="cs"/>
                <w:b/>
                <w:bCs/>
                <w:rtl/>
                <w:lang w:bidi="ar-IQ"/>
              </w:rPr>
              <w:t>م. آزادي التعليمي كأخصائي طب الجمله العصبيه</w:t>
            </w:r>
            <w:r w:rsidR="00A85703">
              <w:rPr>
                <w:rFonts w:hint="cs"/>
                <w:b/>
                <w:bCs/>
                <w:rtl/>
                <w:lang w:bidi="ar-IQ"/>
              </w:rPr>
              <w:t>.</w:t>
            </w:r>
          </w:p>
          <w:p w:rsidR="009C7B0C" w:rsidRPr="00A85703" w:rsidRDefault="009C7B0C" w:rsidP="009C7B0C">
            <w:pPr>
              <w:numPr>
                <w:ilvl w:val="0"/>
                <w:numId w:val="2"/>
              </w:numPr>
              <w:bidi/>
              <w:spacing w:before="120" w:line="360" w:lineRule="exact"/>
              <w:rPr>
                <w:b/>
                <w:bCs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ألدوام في استش</w:t>
            </w:r>
            <w:r w:rsidR="0042549F">
              <w:rPr>
                <w:rFonts w:hint="cs"/>
                <w:b/>
                <w:bCs/>
                <w:rtl/>
                <w:lang w:bidi="ar-IQ"/>
              </w:rPr>
              <w:t>ارية أمراض الجهاز العصبي</w:t>
            </w:r>
            <w:r>
              <w:rPr>
                <w:rFonts w:hint="cs"/>
                <w:b/>
                <w:bCs/>
                <w:rtl/>
                <w:lang w:bidi="ar-IQ"/>
              </w:rPr>
              <w:t xml:space="preserve"> في مستشفى أزادي.</w:t>
            </w:r>
          </w:p>
          <w:p w:rsidR="00906864" w:rsidRDefault="00906864" w:rsidP="00C544D7">
            <w:pPr>
              <w:bidi/>
              <w:spacing w:before="120" w:line="360" w:lineRule="exact"/>
              <w:rPr>
                <w:b/>
                <w:bCs/>
                <w:rtl/>
                <w:lang w:bidi="ar-IQ"/>
              </w:rPr>
            </w:pPr>
          </w:p>
          <w:p w:rsidR="00906864" w:rsidRDefault="00906864" w:rsidP="00C544D7">
            <w:pPr>
              <w:bidi/>
              <w:spacing w:before="120" w:line="360" w:lineRule="exact"/>
              <w:rPr>
                <w:b/>
                <w:bCs/>
                <w:sz w:val="28"/>
                <w:szCs w:val="28"/>
                <w:u w:val="single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IQ"/>
              </w:rPr>
              <w:t>الخلفية الاكاديمية للمدرس وملخص عن اختصاصه :-</w:t>
            </w:r>
          </w:p>
          <w:p w:rsidR="009C7B0C" w:rsidRPr="0042549F" w:rsidRDefault="00A85703" w:rsidP="0042549F">
            <w:pPr>
              <w:pStyle w:val="ListParagraph"/>
              <w:numPr>
                <w:ilvl w:val="0"/>
                <w:numId w:val="7"/>
              </w:numPr>
              <w:bidi/>
              <w:spacing w:before="120" w:line="360" w:lineRule="exact"/>
              <w:rPr>
                <w:b/>
                <w:bCs/>
                <w:lang w:val="en-GB" w:bidi="ar-IQ"/>
              </w:rPr>
            </w:pPr>
            <w:r w:rsidRPr="009C7B0C">
              <w:rPr>
                <w:rFonts w:hint="cs"/>
                <w:b/>
                <w:bCs/>
                <w:rtl/>
                <w:lang w:val="en-GB" w:bidi="ar-IQ"/>
              </w:rPr>
              <w:t xml:space="preserve">حاصل </w:t>
            </w:r>
            <w:r w:rsidR="0042549F">
              <w:rPr>
                <w:rFonts w:hint="cs"/>
                <w:b/>
                <w:bCs/>
                <w:rtl/>
                <w:lang w:val="en-GB" w:bidi="ar-IQ"/>
              </w:rPr>
              <w:t>على شهادة البورد العراقي في طب الجمله العصبيه</w:t>
            </w:r>
            <w:r w:rsidR="009C7B0C" w:rsidRPr="009C7B0C">
              <w:rPr>
                <w:rFonts w:hint="cs"/>
                <w:b/>
                <w:bCs/>
                <w:rtl/>
                <w:lang w:val="en-GB" w:bidi="ar-IQ"/>
              </w:rPr>
              <w:t>.</w:t>
            </w:r>
          </w:p>
          <w:p w:rsidR="00E02272" w:rsidRDefault="00E02272" w:rsidP="009C7B0C">
            <w:pPr>
              <w:pStyle w:val="ListParagraph"/>
              <w:numPr>
                <w:ilvl w:val="0"/>
                <w:numId w:val="7"/>
              </w:numPr>
              <w:bidi/>
              <w:spacing w:before="120" w:line="360" w:lineRule="exact"/>
              <w:rPr>
                <w:b/>
                <w:bCs/>
                <w:lang w:val="en-GB" w:bidi="ar-IQ"/>
              </w:rPr>
            </w:pPr>
            <w:r w:rsidRPr="009C7B0C">
              <w:rPr>
                <w:rFonts w:hint="cs"/>
                <w:b/>
                <w:bCs/>
                <w:rtl/>
                <w:lang w:val="en-GB" w:bidi="ar-IQ"/>
              </w:rPr>
              <w:t>مدرس في قسم الطب الباطني</w:t>
            </w:r>
          </w:p>
          <w:p w:rsidR="009C7B0C" w:rsidRPr="009C7B0C" w:rsidRDefault="009C7B0C" w:rsidP="009C7B0C">
            <w:pPr>
              <w:pStyle w:val="ListParagraph"/>
              <w:bidi/>
              <w:spacing w:before="120" w:line="360" w:lineRule="exact"/>
              <w:rPr>
                <w:b/>
                <w:bCs/>
                <w:rtl/>
                <w:lang w:val="en-GB" w:bidi="ar-IQ"/>
              </w:rPr>
            </w:pPr>
          </w:p>
          <w:p w:rsidR="00E02272" w:rsidRDefault="00906864" w:rsidP="00C544D7">
            <w:pPr>
              <w:bidi/>
              <w:spacing w:before="120" w:line="360" w:lineRule="exact"/>
              <w:rPr>
                <w:b/>
                <w:bCs/>
                <w:sz w:val="28"/>
                <w:szCs w:val="28"/>
                <w:u w:val="single"/>
                <w:rtl/>
                <w:lang w:val="en-GB"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val="en-GB" w:bidi="ar-IQ"/>
              </w:rPr>
              <w:t>المشاركة في ورش العمل:</w:t>
            </w:r>
          </w:p>
          <w:p w:rsidR="009C7B0C" w:rsidRPr="009C7B0C" w:rsidRDefault="009C7B0C" w:rsidP="009C7B0C">
            <w:pPr>
              <w:pStyle w:val="ListParagraph"/>
              <w:numPr>
                <w:ilvl w:val="0"/>
                <w:numId w:val="8"/>
              </w:numPr>
              <w:bidi/>
              <w:spacing w:before="120" w:line="360" w:lineRule="exact"/>
              <w:rPr>
                <w:b/>
                <w:bCs/>
                <w:rtl/>
                <w:lang w:val="en-GB" w:bidi="ar-IQ"/>
              </w:rPr>
            </w:pPr>
            <w:r w:rsidRPr="009C7B0C">
              <w:rPr>
                <w:rFonts w:hint="cs"/>
                <w:b/>
                <w:bCs/>
                <w:rtl/>
                <w:lang w:val="en-GB" w:bidi="ar-IQ"/>
              </w:rPr>
              <w:t xml:space="preserve">المشاركة في ورش العمل حول التداخلات التشخيصية و العلاجية المتعلقة </w:t>
            </w:r>
            <w:r w:rsidR="0067441A">
              <w:rPr>
                <w:rFonts w:hint="cs"/>
                <w:b/>
                <w:bCs/>
                <w:rtl/>
                <w:lang w:val="en-GB" w:bidi="ar-IQ"/>
              </w:rPr>
              <w:t>بالجهاز العصبي.</w:t>
            </w:r>
          </w:p>
          <w:p w:rsidR="00906864" w:rsidRPr="00BE572B" w:rsidRDefault="00906864" w:rsidP="00C544D7">
            <w:pPr>
              <w:bidi/>
              <w:spacing w:before="120" w:line="360" w:lineRule="exact"/>
              <w:ind w:left="720"/>
              <w:rPr>
                <w:b/>
                <w:bCs/>
                <w:sz w:val="28"/>
                <w:szCs w:val="28"/>
                <w:u w:val="single"/>
                <w:rtl/>
                <w:lang w:bidi="ar-IQ"/>
              </w:rPr>
            </w:pPr>
          </w:p>
          <w:p w:rsidR="00906864" w:rsidRDefault="00906864" w:rsidP="00C544D7">
            <w:pPr>
              <w:bidi/>
              <w:spacing w:before="120" w:line="360" w:lineRule="exact"/>
              <w:rPr>
                <w:b/>
                <w:bCs/>
                <w:sz w:val="28"/>
                <w:szCs w:val="28"/>
                <w:u w:val="single"/>
                <w:rtl/>
                <w:lang w:val="en-GB"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val="en-GB" w:bidi="ar-IQ"/>
              </w:rPr>
              <w:t>فلسفة ومبادئ المدرس الشخصية وكيفية التغير ورفع مستوى التعليم وخاصة في مجال اختصاصه :-</w:t>
            </w:r>
          </w:p>
          <w:p w:rsidR="009C7B0C" w:rsidRDefault="009C7B0C" w:rsidP="009C7B0C">
            <w:pPr>
              <w:pStyle w:val="ListParagraph"/>
              <w:numPr>
                <w:ilvl w:val="0"/>
                <w:numId w:val="8"/>
              </w:numPr>
              <w:bidi/>
              <w:spacing w:before="120" w:line="360" w:lineRule="exact"/>
              <w:rPr>
                <w:sz w:val="28"/>
                <w:szCs w:val="28"/>
                <w:lang w:val="en-GB" w:bidi="ar-IQ"/>
              </w:rPr>
            </w:pPr>
            <w:r w:rsidRPr="009C7B0C">
              <w:rPr>
                <w:sz w:val="28"/>
                <w:szCs w:val="28"/>
                <w:rtl/>
                <w:lang w:val="en-GB" w:bidi="ar-IQ"/>
              </w:rPr>
              <w:t xml:space="preserve">توثيق العلاقة مع الزملاء </w:t>
            </w:r>
            <w:r>
              <w:rPr>
                <w:rFonts w:hint="cs"/>
                <w:sz w:val="28"/>
                <w:szCs w:val="28"/>
                <w:rtl/>
                <w:lang w:val="en-GB" w:bidi="ar-IQ"/>
              </w:rPr>
              <w:t xml:space="preserve">الأطباء </w:t>
            </w:r>
            <w:r w:rsidRPr="009C7B0C">
              <w:rPr>
                <w:sz w:val="28"/>
                <w:szCs w:val="28"/>
                <w:rtl/>
                <w:lang w:val="en-GB" w:bidi="ar-IQ"/>
              </w:rPr>
              <w:t>من نفس القسم ومن الاقسام بما يخدم العملية العلمية و البحثية</w:t>
            </w:r>
            <w:r>
              <w:rPr>
                <w:rFonts w:hint="cs"/>
                <w:sz w:val="28"/>
                <w:szCs w:val="28"/>
                <w:rtl/>
                <w:lang w:val="en-GB" w:bidi="ar-IQ"/>
              </w:rPr>
              <w:t>.</w:t>
            </w:r>
          </w:p>
          <w:p w:rsidR="009C7B0C" w:rsidRDefault="009C7B0C" w:rsidP="009C7B0C">
            <w:pPr>
              <w:pStyle w:val="ListParagraph"/>
              <w:numPr>
                <w:ilvl w:val="0"/>
                <w:numId w:val="8"/>
              </w:numPr>
              <w:bidi/>
              <w:spacing w:before="120" w:line="360" w:lineRule="exact"/>
              <w:rPr>
                <w:sz w:val="28"/>
                <w:szCs w:val="28"/>
                <w:lang w:val="en-GB" w:bidi="ar-IQ"/>
              </w:rPr>
            </w:pPr>
            <w:r w:rsidRPr="009C7B0C">
              <w:rPr>
                <w:sz w:val="28"/>
                <w:szCs w:val="28"/>
                <w:rtl/>
                <w:lang w:val="en-GB" w:bidi="ar-IQ"/>
              </w:rPr>
              <w:t>مد جسور التواصل مع الطلبة و حثهم على اغتنام فرص التعليم و رفع كفاءتهم العلمية و الاخذ بايديهم لحين ااتمامهم دراستهم و من ثم التزامهم عند التحاقهم بالاقامة الدورية و  انخراطهم في الدراسات العليا بعد ذلك</w:t>
            </w:r>
            <w:r>
              <w:rPr>
                <w:rFonts w:hint="cs"/>
                <w:sz w:val="28"/>
                <w:szCs w:val="28"/>
                <w:rtl/>
                <w:lang w:val="en-GB" w:bidi="ar-IQ"/>
              </w:rPr>
              <w:t>.</w:t>
            </w:r>
          </w:p>
          <w:p w:rsidR="00303546" w:rsidRDefault="00B31B5A" w:rsidP="009C7B0C">
            <w:pPr>
              <w:pStyle w:val="ListParagraph"/>
              <w:numPr>
                <w:ilvl w:val="0"/>
                <w:numId w:val="8"/>
              </w:numPr>
              <w:bidi/>
              <w:spacing w:before="120" w:line="360" w:lineRule="exact"/>
              <w:rPr>
                <w:sz w:val="28"/>
                <w:szCs w:val="28"/>
                <w:lang w:val="en-GB" w:bidi="ar-IQ"/>
              </w:rPr>
            </w:pPr>
            <w:r w:rsidRPr="009C7B0C">
              <w:rPr>
                <w:rFonts w:hint="cs"/>
                <w:sz w:val="28"/>
                <w:szCs w:val="28"/>
                <w:rtl/>
                <w:lang w:val="en-GB" w:bidi="ar-IQ"/>
              </w:rPr>
              <w:t>العمل على تطوير مناهج التدريس وطر</w:t>
            </w:r>
            <w:r w:rsidR="009C7B0C">
              <w:rPr>
                <w:rFonts w:hint="cs"/>
                <w:sz w:val="28"/>
                <w:szCs w:val="28"/>
                <w:rtl/>
                <w:lang w:val="en-GB" w:bidi="ar-IQ"/>
              </w:rPr>
              <w:t>ق</w:t>
            </w:r>
            <w:r w:rsidRPr="009C7B0C">
              <w:rPr>
                <w:rFonts w:hint="cs"/>
                <w:sz w:val="28"/>
                <w:szCs w:val="28"/>
                <w:rtl/>
                <w:lang w:val="en-GB" w:bidi="ar-IQ"/>
              </w:rPr>
              <w:t xml:space="preserve"> التدريس ومحاولة اشراك الطلاب في عملية التدريس</w:t>
            </w:r>
          </w:p>
          <w:p w:rsidR="00303546" w:rsidRDefault="00B31B5A" w:rsidP="00303546">
            <w:pPr>
              <w:pStyle w:val="ListParagraph"/>
              <w:numPr>
                <w:ilvl w:val="0"/>
                <w:numId w:val="8"/>
              </w:numPr>
              <w:bidi/>
              <w:spacing w:before="120" w:line="360" w:lineRule="exact"/>
              <w:rPr>
                <w:sz w:val="28"/>
                <w:szCs w:val="28"/>
                <w:lang w:val="en-GB" w:bidi="ar-IQ"/>
              </w:rPr>
            </w:pPr>
            <w:r w:rsidRPr="009C7B0C">
              <w:rPr>
                <w:rFonts w:hint="cs"/>
                <w:sz w:val="28"/>
                <w:szCs w:val="28"/>
                <w:rtl/>
                <w:lang w:val="en-GB" w:bidi="ar-IQ"/>
              </w:rPr>
              <w:t xml:space="preserve"> </w:t>
            </w:r>
            <w:r w:rsidR="00303546">
              <w:rPr>
                <w:rFonts w:hint="cs"/>
                <w:sz w:val="28"/>
                <w:szCs w:val="28"/>
                <w:rtl/>
                <w:lang w:val="en-GB" w:bidi="ar-IQ"/>
              </w:rPr>
              <w:t>إستخدام الطرق التدريسية في التعليم القائم على النتيجة و التعليم القائم على المشكلة.</w:t>
            </w:r>
          </w:p>
          <w:p w:rsidR="00906864" w:rsidRDefault="00906864" w:rsidP="00C544D7">
            <w:pPr>
              <w:bidi/>
              <w:spacing w:before="120" w:line="360" w:lineRule="exact"/>
              <w:rPr>
                <w:rtl/>
                <w:lang w:bidi="ar-IQ"/>
              </w:rPr>
            </w:pPr>
          </w:p>
          <w:p w:rsidR="009F0B61" w:rsidRDefault="009F0B61" w:rsidP="009F0B61">
            <w:pPr>
              <w:bidi/>
              <w:spacing w:before="120" w:line="360" w:lineRule="exact"/>
              <w:rPr>
                <w:lang w:bidi="ar-IQ"/>
              </w:rPr>
            </w:pPr>
          </w:p>
          <w:p w:rsidR="00F17FC4" w:rsidRDefault="00F17FC4" w:rsidP="00F17FC4">
            <w:pPr>
              <w:bidi/>
              <w:spacing w:before="120" w:line="360" w:lineRule="exact"/>
              <w:rPr>
                <w:rtl/>
                <w:lang w:bidi="ar-IQ"/>
              </w:rPr>
            </w:pPr>
          </w:p>
          <w:p w:rsidR="00303546" w:rsidRPr="00303546" w:rsidRDefault="00906864" w:rsidP="00303546">
            <w:pPr>
              <w:bidi/>
              <w:spacing w:before="120" w:line="360" w:lineRule="exact"/>
              <w:rPr>
                <w:b/>
                <w:bCs/>
                <w:sz w:val="28"/>
                <w:szCs w:val="28"/>
                <w:u w:val="single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IQ"/>
              </w:rPr>
              <w:t>مختصر عن الدروس والكورسات التي يقدمه الاستاذ لطلابه في مجال أختصاصه :-</w:t>
            </w:r>
          </w:p>
          <w:p w:rsidR="00906864" w:rsidRDefault="00B31B5A" w:rsidP="00303546">
            <w:pPr>
              <w:bidi/>
              <w:spacing w:before="120" w:line="360" w:lineRule="exact"/>
              <w:rPr>
                <w:sz w:val="28"/>
                <w:szCs w:val="28"/>
                <w:rtl/>
                <w:lang w:bidi="ar-IQ"/>
              </w:rPr>
            </w:pPr>
            <w:r w:rsidRPr="00303546">
              <w:rPr>
                <w:rFonts w:hint="cs"/>
                <w:sz w:val="28"/>
                <w:szCs w:val="28"/>
                <w:rtl/>
                <w:lang w:bidi="ar-IQ"/>
              </w:rPr>
              <w:t xml:space="preserve">التدريس العملي </w:t>
            </w:r>
            <w:r w:rsidR="00303546" w:rsidRPr="00303546">
              <w:rPr>
                <w:rFonts w:hint="cs"/>
                <w:sz w:val="28"/>
                <w:szCs w:val="28"/>
                <w:rtl/>
                <w:lang w:bidi="ar-IQ"/>
              </w:rPr>
              <w:t>لل</w:t>
            </w:r>
            <w:r w:rsidRPr="00303546">
              <w:rPr>
                <w:rFonts w:hint="cs"/>
                <w:sz w:val="28"/>
                <w:szCs w:val="28"/>
                <w:rtl/>
                <w:lang w:bidi="ar-IQ"/>
              </w:rPr>
              <w:t xml:space="preserve">مرحلة </w:t>
            </w:r>
            <w:r w:rsidR="00303546" w:rsidRPr="00303546">
              <w:rPr>
                <w:rFonts w:hint="cs"/>
                <w:sz w:val="28"/>
                <w:szCs w:val="28"/>
                <w:rtl/>
                <w:lang w:bidi="ar-IQ"/>
              </w:rPr>
              <w:t xml:space="preserve"> الثالثة و السادسة </w:t>
            </w:r>
          </w:p>
          <w:p w:rsidR="00303546" w:rsidRPr="00303546" w:rsidRDefault="00303546" w:rsidP="00303546">
            <w:pPr>
              <w:bidi/>
              <w:spacing w:before="120" w:line="360" w:lineRule="exact"/>
              <w:rPr>
                <w:sz w:val="28"/>
                <w:szCs w:val="28"/>
                <w:rtl/>
                <w:lang w:bidi="ar-IQ"/>
              </w:rPr>
            </w:pPr>
          </w:p>
          <w:p w:rsidR="00303546" w:rsidRDefault="00906864" w:rsidP="00C544D7">
            <w:pPr>
              <w:bidi/>
              <w:spacing w:before="120" w:line="360" w:lineRule="exact"/>
              <w:rPr>
                <w:b/>
                <w:bCs/>
                <w:sz w:val="28"/>
                <w:szCs w:val="28"/>
                <w:u w:val="single"/>
                <w:rtl/>
                <w:lang w:val="en-GB"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val="en-GB" w:bidi="ar-IQ"/>
              </w:rPr>
              <w:t>عدد الطلاب في كل صف أي مرحلة :-</w:t>
            </w:r>
            <w:r w:rsidR="00E02272">
              <w:rPr>
                <w:rFonts w:hint="cs"/>
                <w:b/>
                <w:bCs/>
                <w:sz w:val="28"/>
                <w:szCs w:val="28"/>
                <w:u w:val="single"/>
                <w:rtl/>
                <w:lang w:val="en-GB" w:bidi="ar-IQ"/>
              </w:rPr>
              <w:t xml:space="preserve"> </w:t>
            </w:r>
          </w:p>
          <w:p w:rsidR="00906864" w:rsidRDefault="00E02272" w:rsidP="00303546">
            <w:pPr>
              <w:bidi/>
              <w:spacing w:before="120" w:line="360" w:lineRule="exact"/>
              <w:rPr>
                <w:b/>
                <w:bCs/>
                <w:sz w:val="28"/>
                <w:szCs w:val="28"/>
                <w:rtl/>
                <w:lang w:val="en-GB" w:bidi="ar-IQ"/>
              </w:rPr>
            </w:pPr>
            <w:r w:rsidRPr="00303546">
              <w:rPr>
                <w:rFonts w:hint="cs"/>
                <w:b/>
                <w:bCs/>
                <w:sz w:val="28"/>
                <w:szCs w:val="28"/>
                <w:rtl/>
                <w:lang w:val="en-GB" w:bidi="ar-IQ"/>
              </w:rPr>
              <w:t>حوالي 50 طالب</w:t>
            </w:r>
          </w:p>
          <w:p w:rsidR="00303546" w:rsidRPr="00303546" w:rsidRDefault="00303546" w:rsidP="00303546">
            <w:pPr>
              <w:bidi/>
              <w:spacing w:before="120" w:line="360" w:lineRule="exact"/>
              <w:rPr>
                <w:b/>
                <w:bCs/>
                <w:sz w:val="28"/>
                <w:szCs w:val="28"/>
                <w:rtl/>
                <w:lang w:val="en-GB" w:bidi="ar-IQ"/>
              </w:rPr>
            </w:pPr>
          </w:p>
          <w:p w:rsidR="00906864" w:rsidRDefault="00906864" w:rsidP="00C544D7">
            <w:pPr>
              <w:bidi/>
              <w:spacing w:before="120" w:line="360" w:lineRule="exact"/>
              <w:rPr>
                <w:b/>
                <w:bCs/>
                <w:sz w:val="28"/>
                <w:szCs w:val="28"/>
                <w:u w:val="single"/>
                <w:rtl/>
                <w:lang w:val="en-GB"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val="en-GB" w:bidi="ar-IQ"/>
              </w:rPr>
              <w:lastRenderedPageBreak/>
              <w:t>جدول وتاريخ وساعات المحاظرات العملية التابعة لي :-</w:t>
            </w:r>
          </w:p>
          <w:p w:rsidR="00906864" w:rsidRPr="00303546" w:rsidRDefault="00B31B5A" w:rsidP="00303546">
            <w:pPr>
              <w:pStyle w:val="ListParagraph"/>
              <w:numPr>
                <w:ilvl w:val="0"/>
                <w:numId w:val="9"/>
              </w:numPr>
              <w:bidi/>
              <w:spacing w:before="120" w:line="360" w:lineRule="exact"/>
              <w:rPr>
                <w:b/>
                <w:bCs/>
                <w:sz w:val="28"/>
                <w:szCs w:val="28"/>
                <w:rtl/>
                <w:lang w:val="en-GB" w:bidi="ar-IQ"/>
              </w:rPr>
            </w:pPr>
            <w:r w:rsidRPr="00303546">
              <w:rPr>
                <w:rFonts w:hint="cs"/>
                <w:b/>
                <w:bCs/>
                <w:sz w:val="28"/>
                <w:szCs w:val="28"/>
                <w:rtl/>
                <w:lang w:val="en-GB" w:bidi="ar-IQ"/>
              </w:rPr>
              <w:t>المرحلة السادسة 3 ساعات عملية في الاسبوع</w:t>
            </w:r>
          </w:p>
          <w:p w:rsidR="00B31B5A" w:rsidRPr="00303546" w:rsidRDefault="00B31B5A" w:rsidP="00303546">
            <w:pPr>
              <w:pStyle w:val="ListParagraph"/>
              <w:numPr>
                <w:ilvl w:val="0"/>
                <w:numId w:val="9"/>
              </w:numPr>
              <w:bidi/>
              <w:spacing w:before="120" w:line="360" w:lineRule="exact"/>
              <w:rPr>
                <w:b/>
                <w:bCs/>
                <w:sz w:val="28"/>
                <w:szCs w:val="28"/>
                <w:rtl/>
                <w:lang w:val="en-GB" w:bidi="ar-IQ"/>
              </w:rPr>
            </w:pPr>
            <w:r w:rsidRPr="00303546">
              <w:rPr>
                <w:rFonts w:hint="cs"/>
                <w:b/>
                <w:bCs/>
                <w:sz w:val="28"/>
                <w:szCs w:val="28"/>
                <w:rtl/>
                <w:lang w:val="en-GB" w:bidi="ar-IQ"/>
              </w:rPr>
              <w:t>المرحلة ال</w:t>
            </w:r>
            <w:r w:rsidR="0067441A">
              <w:rPr>
                <w:rFonts w:hint="cs"/>
                <w:b/>
                <w:bCs/>
                <w:sz w:val="28"/>
                <w:szCs w:val="28"/>
                <w:rtl/>
                <w:lang w:val="en-GB" w:bidi="ar-IQ"/>
              </w:rPr>
              <w:t>خامسه</w:t>
            </w:r>
            <w:r w:rsidRPr="00303546">
              <w:rPr>
                <w:rFonts w:hint="cs"/>
                <w:b/>
                <w:bCs/>
                <w:sz w:val="28"/>
                <w:szCs w:val="28"/>
                <w:rtl/>
                <w:lang w:val="en-GB" w:bidi="ar-IQ"/>
              </w:rPr>
              <w:t xml:space="preserve"> </w:t>
            </w:r>
            <w:r w:rsidR="00303546" w:rsidRPr="00303546">
              <w:rPr>
                <w:rFonts w:hint="cs"/>
                <w:b/>
                <w:bCs/>
                <w:sz w:val="28"/>
                <w:szCs w:val="28"/>
                <w:rtl/>
                <w:lang w:val="en-GB" w:bidi="ar-IQ"/>
              </w:rPr>
              <w:t>2</w:t>
            </w:r>
            <w:r w:rsidRPr="00303546">
              <w:rPr>
                <w:rFonts w:hint="cs"/>
                <w:b/>
                <w:bCs/>
                <w:sz w:val="28"/>
                <w:szCs w:val="28"/>
                <w:rtl/>
                <w:lang w:val="en-GB" w:bidi="ar-IQ"/>
              </w:rPr>
              <w:t xml:space="preserve"> ساعات عملية في الاسبوع</w:t>
            </w:r>
          </w:p>
          <w:p w:rsidR="00906864" w:rsidRPr="00C3489A" w:rsidRDefault="00906864" w:rsidP="00B31B5A">
            <w:pPr>
              <w:bidi/>
              <w:spacing w:before="120" w:line="360" w:lineRule="exact"/>
              <w:rPr>
                <w:b/>
                <w:bCs/>
                <w:sz w:val="28"/>
                <w:szCs w:val="28"/>
                <w:rtl/>
                <w:lang w:val="en-GB" w:bidi="ar-IQ"/>
              </w:rPr>
            </w:pPr>
          </w:p>
          <w:p w:rsidR="00906864" w:rsidRDefault="00906864" w:rsidP="00C544D7">
            <w:pPr>
              <w:bidi/>
              <w:spacing w:before="120" w:line="360" w:lineRule="exact"/>
              <w:rPr>
                <w:rFonts w:hint="cs"/>
                <w:b/>
                <w:bCs/>
                <w:rtl/>
                <w:lang w:val="en-GB"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val="en-GB" w:bidi="ar-IQ"/>
              </w:rPr>
              <w:t>النشاطات الاخرى مثل العضوية في لجان علمية او ادارية :-</w:t>
            </w:r>
          </w:p>
          <w:p w:rsidR="0067441A" w:rsidRDefault="0067441A" w:rsidP="0067441A">
            <w:pPr>
              <w:bidi/>
              <w:spacing w:before="120" w:line="360" w:lineRule="exact"/>
              <w:rPr>
                <w:b/>
                <w:bCs/>
                <w:rtl/>
                <w:lang w:val="en-GB" w:bidi="ar-IQ"/>
              </w:rPr>
            </w:pPr>
            <w:r>
              <w:rPr>
                <w:rFonts w:hint="cs"/>
                <w:b/>
                <w:bCs/>
                <w:rtl/>
                <w:lang w:val="en-GB" w:bidi="ar-IQ"/>
              </w:rPr>
              <w:t>رئيس لجنه تصلب الاعصاب المنتشر</w:t>
            </w:r>
          </w:p>
          <w:p w:rsidR="0034658D" w:rsidRPr="0034658D" w:rsidRDefault="0034658D" w:rsidP="0034658D">
            <w:pPr>
              <w:bidi/>
              <w:spacing w:before="120" w:line="360" w:lineRule="exact"/>
              <w:rPr>
                <w:b/>
                <w:bCs/>
                <w:rtl/>
                <w:lang w:bidi="ar-IQ"/>
              </w:rPr>
            </w:pPr>
          </w:p>
          <w:p w:rsidR="00906864" w:rsidRDefault="00906864" w:rsidP="00C544D7">
            <w:pPr>
              <w:bidi/>
              <w:spacing w:before="120" w:line="360" w:lineRule="exact"/>
              <w:rPr>
                <w:b/>
                <w:bCs/>
                <w:rtl/>
                <w:lang w:val="en-GB"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val="en-GB" w:bidi="ar-IQ"/>
              </w:rPr>
              <w:t>أما عن المشاركة في ورش العمل :-</w:t>
            </w:r>
          </w:p>
          <w:p w:rsidR="00906864" w:rsidRDefault="001F412F" w:rsidP="00C544D7">
            <w:pPr>
              <w:bidi/>
              <w:spacing w:before="120" w:line="360" w:lineRule="exact"/>
              <w:rPr>
                <w:b/>
                <w:bCs/>
                <w:rtl/>
                <w:lang w:val="en-GB" w:bidi="ar-IQ"/>
              </w:rPr>
            </w:pPr>
            <w:r>
              <w:rPr>
                <w:rFonts w:hint="cs"/>
                <w:b/>
                <w:bCs/>
                <w:rtl/>
                <w:lang w:val="en-GB" w:bidi="ar-IQ"/>
              </w:rPr>
              <w:t xml:space="preserve">المشاركة في دورة طرق التدريس </w:t>
            </w:r>
            <w:r w:rsidR="00B83EB4">
              <w:rPr>
                <w:rFonts w:hint="cs"/>
                <w:b/>
                <w:bCs/>
                <w:rtl/>
                <w:lang w:val="en-GB" w:bidi="ar-IQ"/>
              </w:rPr>
              <w:t>للفترة من كانون الأول 2014 الى شباط 2015</w:t>
            </w:r>
          </w:p>
          <w:p w:rsidR="00B83EB4" w:rsidRDefault="00B83EB4" w:rsidP="00B83EB4">
            <w:pPr>
              <w:bidi/>
              <w:spacing w:before="120" w:line="360" w:lineRule="exact"/>
              <w:rPr>
                <w:b/>
                <w:bCs/>
                <w:rtl/>
                <w:lang w:val="en-GB" w:bidi="ar-IQ"/>
              </w:rPr>
            </w:pPr>
          </w:p>
          <w:p w:rsidR="00906864" w:rsidRDefault="00906864" w:rsidP="00C544D7">
            <w:pPr>
              <w:bidi/>
              <w:spacing w:before="120" w:line="360" w:lineRule="exact"/>
              <w:rPr>
                <w:b/>
                <w:bCs/>
                <w:rtl/>
                <w:lang w:val="en-GB"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val="en-GB" w:bidi="ar-IQ"/>
              </w:rPr>
              <w:t>مواضيع البحث الغير منشورة والتي يتم العمل بها وعددها :-</w:t>
            </w:r>
          </w:p>
          <w:p w:rsidR="00B31B5A" w:rsidRDefault="0067441A" w:rsidP="00303546">
            <w:pPr>
              <w:pStyle w:val="ListParagraph"/>
              <w:numPr>
                <w:ilvl w:val="0"/>
                <w:numId w:val="10"/>
              </w:numPr>
              <w:spacing w:before="120" w:line="360" w:lineRule="exact"/>
              <w:rPr>
                <w:b/>
                <w:bCs/>
                <w:lang w:bidi="ar-IQ"/>
              </w:rPr>
            </w:pPr>
            <w:proofErr w:type="spellStart"/>
            <w:r>
              <w:rPr>
                <w:b/>
                <w:bCs/>
                <w:lang w:bidi="ar-IQ"/>
              </w:rPr>
              <w:t>Clinincal</w:t>
            </w:r>
            <w:proofErr w:type="spellEnd"/>
            <w:r>
              <w:rPr>
                <w:b/>
                <w:bCs/>
                <w:lang w:bidi="ar-IQ"/>
              </w:rPr>
              <w:t xml:space="preserve"> characteristic of stroke in </w:t>
            </w:r>
            <w:proofErr w:type="spellStart"/>
            <w:r>
              <w:rPr>
                <w:b/>
                <w:bCs/>
                <w:lang w:bidi="ar-IQ"/>
              </w:rPr>
              <w:t>duhok</w:t>
            </w:r>
            <w:proofErr w:type="spellEnd"/>
            <w:r>
              <w:rPr>
                <w:b/>
                <w:bCs/>
                <w:lang w:bidi="ar-IQ"/>
              </w:rPr>
              <w:t xml:space="preserve"> province</w:t>
            </w:r>
          </w:p>
          <w:p w:rsidR="00303546" w:rsidRPr="00303546" w:rsidRDefault="00303546" w:rsidP="00303546">
            <w:pPr>
              <w:pStyle w:val="ListParagraph"/>
              <w:spacing w:before="120" w:line="360" w:lineRule="exact"/>
              <w:rPr>
                <w:b/>
                <w:bCs/>
                <w:lang w:bidi="ar-IQ"/>
              </w:rPr>
            </w:pPr>
          </w:p>
          <w:p w:rsidR="00906864" w:rsidRDefault="00906864" w:rsidP="00C544D7">
            <w:pPr>
              <w:bidi/>
              <w:spacing w:before="120" w:line="360" w:lineRule="exact"/>
              <w:rPr>
                <w:rFonts w:hint="cs"/>
                <w:b/>
                <w:bCs/>
                <w:rtl/>
                <w:lang w:val="en-GB" w:bidi="ar-IQ"/>
              </w:rPr>
            </w:pPr>
          </w:p>
          <w:p w:rsidR="00906864" w:rsidRPr="00DF7F5F" w:rsidRDefault="00906864" w:rsidP="00C544D7">
            <w:pPr>
              <w:bidi/>
              <w:spacing w:before="120" w:line="360" w:lineRule="exact"/>
              <w:rPr>
                <w:b/>
                <w:bCs/>
                <w:rtl/>
                <w:lang w:val="en-GB" w:bidi="ar-IQ"/>
              </w:rPr>
            </w:pPr>
          </w:p>
          <w:p w:rsidR="00906864" w:rsidRPr="00187C49" w:rsidRDefault="00906864" w:rsidP="00C544D7">
            <w:pPr>
              <w:bidi/>
              <w:spacing w:before="120" w:line="360" w:lineRule="exact"/>
              <w:rPr>
                <w:b/>
                <w:bCs/>
                <w:sz w:val="28"/>
                <w:szCs w:val="28"/>
                <w:u w:val="single"/>
                <w:rtl/>
                <w:lang w:bidi="ar-IQ"/>
              </w:rPr>
            </w:pPr>
          </w:p>
        </w:tc>
      </w:tr>
    </w:tbl>
    <w:p w:rsidR="00154F2D" w:rsidRDefault="00154F2D" w:rsidP="00303546">
      <w:pPr>
        <w:bidi/>
        <w:rPr>
          <w:lang w:bidi="ar-IQ"/>
        </w:rPr>
      </w:pPr>
    </w:p>
    <w:sectPr w:rsidR="00154F2D" w:rsidSect="00E91D06">
      <w:footerReference w:type="default" r:id="rId12"/>
      <w:pgSz w:w="11909" w:h="16834" w:code="9"/>
      <w:pgMar w:top="432" w:right="576" w:bottom="317" w:left="576" w:header="720" w:footer="720" w:gutter="0"/>
      <w:pgNumType w:chapStyle="1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64C" w:rsidRDefault="005A264C" w:rsidP="00C71EE3">
      <w:r>
        <w:separator/>
      </w:r>
    </w:p>
  </w:endnote>
  <w:endnote w:type="continuationSeparator" w:id="0">
    <w:p w:rsidR="005A264C" w:rsidRDefault="005A264C" w:rsidP="00C71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nest _ Gov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K_hjmearok">
    <w:charset w:val="B2"/>
    <w:family w:val="auto"/>
    <w:pitch w:val="variable"/>
    <w:sig w:usb0="00002001" w:usb1="00000000" w:usb2="00000000" w:usb3="00000000" w:csb0="00000040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li_K_Alwan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Zanest _ Dyar Bak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dvOTa109402e.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OT6af9549b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62C" w:rsidRDefault="007F062C" w:rsidP="0073591E">
    <w:pPr>
      <w:pStyle w:val="Footer"/>
    </w:pPr>
    <w:r>
      <w:t>2015-06-12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64C" w:rsidRDefault="005A264C" w:rsidP="00C71EE3">
      <w:r>
        <w:separator/>
      </w:r>
    </w:p>
  </w:footnote>
  <w:footnote w:type="continuationSeparator" w:id="0">
    <w:p w:rsidR="005A264C" w:rsidRDefault="005A264C" w:rsidP="00C71E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1B2A"/>
    <w:multiLevelType w:val="hybridMultilevel"/>
    <w:tmpl w:val="BB1E26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E62A71"/>
    <w:multiLevelType w:val="hybridMultilevel"/>
    <w:tmpl w:val="BBD8EB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872B6E"/>
    <w:multiLevelType w:val="hybridMultilevel"/>
    <w:tmpl w:val="7BAAA1AE"/>
    <w:lvl w:ilvl="0" w:tplc="5E323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B31B8D"/>
    <w:multiLevelType w:val="hybridMultilevel"/>
    <w:tmpl w:val="6A2CB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DE72BF"/>
    <w:multiLevelType w:val="hybridMultilevel"/>
    <w:tmpl w:val="CAF80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705467"/>
    <w:multiLevelType w:val="multilevel"/>
    <w:tmpl w:val="87F432AA"/>
    <w:lvl w:ilvl="0">
      <w:start w:val="1992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997"/>
      <w:numFmt w:val="decimal"/>
      <w:lvlText w:val="%1-%2"/>
      <w:lvlJc w:val="left"/>
      <w:pPr>
        <w:tabs>
          <w:tab w:val="num" w:pos="2490"/>
        </w:tabs>
        <w:ind w:left="2490" w:hanging="10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930"/>
        </w:tabs>
        <w:ind w:left="3930" w:hanging="10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5370"/>
        </w:tabs>
        <w:ind w:left="5370" w:hanging="10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6">
    <w:nsid w:val="43177E22"/>
    <w:multiLevelType w:val="hybridMultilevel"/>
    <w:tmpl w:val="C81A4AF2"/>
    <w:lvl w:ilvl="0" w:tplc="4BAEB7D4">
      <w:start w:val="2002"/>
      <w:numFmt w:val="decimal"/>
      <w:lvlText w:val="%1"/>
      <w:lvlJc w:val="left"/>
      <w:pPr>
        <w:ind w:left="201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7">
    <w:nsid w:val="51A02926"/>
    <w:multiLevelType w:val="hybridMultilevel"/>
    <w:tmpl w:val="7A3005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323ADF"/>
    <w:multiLevelType w:val="multilevel"/>
    <w:tmpl w:val="7AACBCE0"/>
    <w:lvl w:ilvl="0">
      <w:start w:val="1990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992"/>
      <w:numFmt w:val="decimal"/>
      <w:lvlText w:val="%1-%2"/>
      <w:lvlJc w:val="left"/>
      <w:pPr>
        <w:tabs>
          <w:tab w:val="num" w:pos="2490"/>
        </w:tabs>
        <w:ind w:left="2490" w:hanging="10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210"/>
        </w:tabs>
        <w:ind w:left="3210" w:hanging="10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4290"/>
        </w:tabs>
        <w:ind w:left="4290" w:hanging="10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9">
    <w:nsid w:val="79B432B4"/>
    <w:multiLevelType w:val="hybridMultilevel"/>
    <w:tmpl w:val="26B42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5"/>
  </w:num>
  <w:num w:numId="5">
    <w:abstractNumId w:val="6"/>
  </w:num>
  <w:num w:numId="6">
    <w:abstractNumId w:val="0"/>
  </w:num>
  <w:num w:numId="7">
    <w:abstractNumId w:val="3"/>
  </w:num>
  <w:num w:numId="8">
    <w:abstractNumId w:val="9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864"/>
    <w:rsid w:val="0009444A"/>
    <w:rsid w:val="000D1381"/>
    <w:rsid w:val="000E6B31"/>
    <w:rsid w:val="00143E20"/>
    <w:rsid w:val="00154F2D"/>
    <w:rsid w:val="001807C4"/>
    <w:rsid w:val="001F0D64"/>
    <w:rsid w:val="001F412F"/>
    <w:rsid w:val="002307AA"/>
    <w:rsid w:val="00260562"/>
    <w:rsid w:val="00266C51"/>
    <w:rsid w:val="002A112C"/>
    <w:rsid w:val="002A5DC2"/>
    <w:rsid w:val="002E00C6"/>
    <w:rsid w:val="002F1F4B"/>
    <w:rsid w:val="00303546"/>
    <w:rsid w:val="00307FD8"/>
    <w:rsid w:val="00311CDB"/>
    <w:rsid w:val="0034658D"/>
    <w:rsid w:val="0038024E"/>
    <w:rsid w:val="00384698"/>
    <w:rsid w:val="003D08A2"/>
    <w:rsid w:val="003D57D7"/>
    <w:rsid w:val="003F2506"/>
    <w:rsid w:val="00410BA7"/>
    <w:rsid w:val="0042549F"/>
    <w:rsid w:val="00446F76"/>
    <w:rsid w:val="00454BA1"/>
    <w:rsid w:val="00457D73"/>
    <w:rsid w:val="00475D73"/>
    <w:rsid w:val="004B56A7"/>
    <w:rsid w:val="0050460D"/>
    <w:rsid w:val="00510A97"/>
    <w:rsid w:val="005213A8"/>
    <w:rsid w:val="00563D87"/>
    <w:rsid w:val="005A264C"/>
    <w:rsid w:val="005E52FB"/>
    <w:rsid w:val="006107A4"/>
    <w:rsid w:val="00646E50"/>
    <w:rsid w:val="0067441A"/>
    <w:rsid w:val="0073591E"/>
    <w:rsid w:val="007409CB"/>
    <w:rsid w:val="007B3345"/>
    <w:rsid w:val="007E3D0D"/>
    <w:rsid w:val="007F062C"/>
    <w:rsid w:val="0082575A"/>
    <w:rsid w:val="0082774F"/>
    <w:rsid w:val="00837F8C"/>
    <w:rsid w:val="008B4D00"/>
    <w:rsid w:val="008D3A97"/>
    <w:rsid w:val="00906864"/>
    <w:rsid w:val="00913971"/>
    <w:rsid w:val="009772B0"/>
    <w:rsid w:val="009B646D"/>
    <w:rsid w:val="009C7B0C"/>
    <w:rsid w:val="009F0B61"/>
    <w:rsid w:val="00A266FF"/>
    <w:rsid w:val="00A64461"/>
    <w:rsid w:val="00A85703"/>
    <w:rsid w:val="00A91001"/>
    <w:rsid w:val="00A96ED3"/>
    <w:rsid w:val="00AD21C4"/>
    <w:rsid w:val="00AE0B46"/>
    <w:rsid w:val="00AE2E89"/>
    <w:rsid w:val="00AF585F"/>
    <w:rsid w:val="00B31B5A"/>
    <w:rsid w:val="00B5161C"/>
    <w:rsid w:val="00B83EB4"/>
    <w:rsid w:val="00B873DA"/>
    <w:rsid w:val="00BF0B6A"/>
    <w:rsid w:val="00C544D7"/>
    <w:rsid w:val="00C71EE3"/>
    <w:rsid w:val="00CA1AA0"/>
    <w:rsid w:val="00CC12B1"/>
    <w:rsid w:val="00D81305"/>
    <w:rsid w:val="00DD142E"/>
    <w:rsid w:val="00DD168C"/>
    <w:rsid w:val="00DD730E"/>
    <w:rsid w:val="00DF5013"/>
    <w:rsid w:val="00E02272"/>
    <w:rsid w:val="00E12084"/>
    <w:rsid w:val="00E473B5"/>
    <w:rsid w:val="00E5274B"/>
    <w:rsid w:val="00E91D06"/>
    <w:rsid w:val="00EB2313"/>
    <w:rsid w:val="00EE30B4"/>
    <w:rsid w:val="00EE4E64"/>
    <w:rsid w:val="00EF43F7"/>
    <w:rsid w:val="00F05790"/>
    <w:rsid w:val="00F123EC"/>
    <w:rsid w:val="00F17FC4"/>
    <w:rsid w:val="00F27F64"/>
    <w:rsid w:val="00F33CBD"/>
    <w:rsid w:val="00FA016B"/>
    <w:rsid w:val="00FA4ABA"/>
    <w:rsid w:val="00FD17BC"/>
    <w:rsid w:val="00FE7532"/>
    <w:rsid w:val="00FF7E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8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906864"/>
    <w:pPr>
      <w:keepNext/>
      <w:spacing w:line="400" w:lineRule="exact"/>
      <w:jc w:val="center"/>
      <w:outlineLvl w:val="2"/>
    </w:pPr>
    <w:rPr>
      <w:noProof/>
      <w:spacing w:val="-16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06864"/>
    <w:rPr>
      <w:rFonts w:ascii="Times New Roman" w:eastAsia="Times New Roman" w:hAnsi="Times New Roman" w:cs="Times New Roman"/>
      <w:noProof/>
      <w:spacing w:val="-16"/>
      <w:sz w:val="24"/>
      <w:szCs w:val="20"/>
    </w:rPr>
  </w:style>
  <w:style w:type="paragraph" w:styleId="Header">
    <w:name w:val="header"/>
    <w:basedOn w:val="Normal"/>
    <w:link w:val="HeaderChar"/>
    <w:rsid w:val="00906864"/>
    <w:pPr>
      <w:tabs>
        <w:tab w:val="center" w:pos="4153"/>
        <w:tab w:val="right" w:pos="8306"/>
      </w:tabs>
      <w:bidi/>
    </w:pPr>
  </w:style>
  <w:style w:type="character" w:customStyle="1" w:styleId="HeaderChar">
    <w:name w:val="Header Char"/>
    <w:basedOn w:val="DefaultParagraphFont"/>
    <w:link w:val="Header"/>
    <w:rsid w:val="0090686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068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0686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31B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52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2FB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644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eewaay@gmail.com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800B9-BF2F-467A-8BDD-8A3BD7F58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1</Pages>
  <Words>1045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</dc:creator>
  <cp:keywords/>
  <dc:description/>
  <cp:lastModifiedBy>Ster</cp:lastModifiedBy>
  <cp:revision>35</cp:revision>
  <cp:lastPrinted>2014-07-03T07:35:00Z</cp:lastPrinted>
  <dcterms:created xsi:type="dcterms:W3CDTF">2012-06-28T05:43:00Z</dcterms:created>
  <dcterms:modified xsi:type="dcterms:W3CDTF">2016-03-13T20:48:00Z</dcterms:modified>
</cp:coreProperties>
</file>